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E800"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Government of India</w:t>
      </w:r>
    </w:p>
    <w:p w14:paraId="7C281654"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Ministry of Science &amp; Technology</w:t>
      </w:r>
    </w:p>
    <w:p w14:paraId="28ED9CA9"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Department of Science &amp; Technology</w:t>
      </w:r>
    </w:p>
    <w:p w14:paraId="3E9FDAE2" w14:textId="77777777" w:rsidR="003D2784" w:rsidRPr="00A745AD" w:rsidRDefault="003D2784" w:rsidP="003D2784">
      <w:pPr>
        <w:spacing w:after="0" w:line="240" w:lineRule="auto"/>
        <w:jc w:val="center"/>
        <w:rPr>
          <w:rFonts w:ascii="Cambria" w:hAnsi="Cambria" w:cs="Arial"/>
          <w:b/>
          <w:bCs/>
        </w:rPr>
      </w:pPr>
      <w:r w:rsidRPr="00A745AD">
        <w:rPr>
          <w:rFonts w:ascii="Cambria" w:hAnsi="Cambria" w:cs="Arial"/>
          <w:b/>
          <w:bCs/>
        </w:rPr>
        <w:t>Policy, Coordination and Programme Management</w:t>
      </w:r>
    </w:p>
    <w:p w14:paraId="159CE1A0" w14:textId="77777777" w:rsidR="003D2784" w:rsidRPr="00A745AD" w:rsidRDefault="003D2784" w:rsidP="003D2784">
      <w:pPr>
        <w:jc w:val="center"/>
        <w:rPr>
          <w:rFonts w:ascii="Cambria" w:hAnsi="Cambria" w:cs="Times New Roman"/>
          <w:b/>
          <w:u w:val="single"/>
        </w:rPr>
      </w:pPr>
      <w:r w:rsidRPr="00A745AD">
        <w:rPr>
          <w:rFonts w:ascii="Cambria" w:hAnsi="Cambria" w:cs="Times New Roman"/>
          <w:b/>
          <w:u w:val="single"/>
        </w:rPr>
        <w:t>Policy Research Programme</w:t>
      </w:r>
    </w:p>
    <w:p w14:paraId="16063E3C" w14:textId="77777777" w:rsidR="003D2784" w:rsidRPr="00A745AD" w:rsidRDefault="003D2784" w:rsidP="003D27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bCs/>
        </w:rPr>
      </w:pPr>
      <w:r w:rsidRPr="00A745AD">
        <w:rPr>
          <w:rFonts w:ascii="Cambria" w:hAnsi="Cambria"/>
          <w:b/>
          <w:bCs/>
        </w:rPr>
        <w:t xml:space="preserve">GUIDELINES FOR SUBMISSION OF PROJECT PROPOSAL FOR </w:t>
      </w:r>
    </w:p>
    <w:p w14:paraId="088E4ECE" w14:textId="77777777" w:rsidR="003D2784" w:rsidRPr="00A745AD" w:rsidRDefault="003D2784" w:rsidP="003D278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b/>
          <w:bCs/>
        </w:rPr>
      </w:pPr>
      <w:r w:rsidRPr="00A745AD">
        <w:rPr>
          <w:rFonts w:ascii="Cambria" w:hAnsi="Cambria"/>
          <w:b/>
          <w:bCs/>
        </w:rPr>
        <w:t>CENTRE FOR POLICY RESEARCH</w:t>
      </w:r>
    </w:p>
    <w:p w14:paraId="5671E17E" w14:textId="77777777" w:rsidR="003D2784" w:rsidRPr="00A745AD" w:rsidRDefault="003D2784" w:rsidP="003D2784">
      <w:pPr>
        <w:pStyle w:val="ListParagraph"/>
        <w:spacing w:after="0" w:line="240" w:lineRule="auto"/>
        <w:ind w:left="284"/>
        <w:jc w:val="both"/>
        <w:rPr>
          <w:rFonts w:ascii="Cambria" w:hAnsi="Cambria" w:cs="Arial"/>
          <w:b/>
          <w:bCs/>
          <w:color w:val="000000"/>
        </w:rPr>
      </w:pPr>
    </w:p>
    <w:p w14:paraId="01D1AB19" w14:textId="7F68881E" w:rsidR="003D2784" w:rsidRPr="00A745AD" w:rsidRDefault="003D2784" w:rsidP="003D2784">
      <w:pPr>
        <w:pStyle w:val="ListParagraph"/>
        <w:numPr>
          <w:ilvl w:val="5"/>
          <w:numId w:val="2"/>
        </w:numPr>
        <w:spacing w:after="0" w:line="240" w:lineRule="auto"/>
        <w:ind w:left="567" w:hanging="567"/>
        <w:jc w:val="both"/>
        <w:rPr>
          <w:rFonts w:ascii="Cambria" w:hAnsi="Cambria" w:cs="Arial"/>
          <w:b/>
          <w:bCs/>
          <w:color w:val="000000"/>
        </w:rPr>
      </w:pPr>
      <w:r w:rsidRPr="00A745AD">
        <w:rPr>
          <w:rFonts w:ascii="Cambria" w:hAnsi="Cambria" w:cs="Arial"/>
          <w:b/>
          <w:bCs/>
          <w:color w:val="000000"/>
        </w:rPr>
        <w:t xml:space="preserve">Invitation for submission of project proposals </w:t>
      </w:r>
    </w:p>
    <w:p w14:paraId="639D98F9" w14:textId="75165D6A"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eastAsia="Times New Roman" w:hAnsi="Cambria" w:cs="Times New Roman"/>
          <w:color w:val="000000"/>
          <w:sz w:val="24"/>
          <w:szCs w:val="24"/>
        </w:rPr>
      </w:pPr>
      <w:r w:rsidRPr="00A745AD">
        <w:rPr>
          <w:rFonts w:ascii="Cambria" w:eastAsia="Times New Roman" w:hAnsi="Cambria" w:cs="Times New Roman"/>
          <w:color w:val="000000"/>
          <w:sz w:val="24"/>
          <w:szCs w:val="24"/>
        </w:rPr>
        <w:t>The Department of Science and Technology (DST), under the Ministry of Science &amp; Technology</w:t>
      </w:r>
      <w:r w:rsidR="0017767E">
        <w:rPr>
          <w:rFonts w:ascii="Cambria" w:eastAsia="Times New Roman" w:hAnsi="Cambria" w:cs="Times New Roman"/>
          <w:color w:val="000000"/>
          <w:sz w:val="24"/>
          <w:szCs w:val="24"/>
        </w:rPr>
        <w:t xml:space="preserve">, </w:t>
      </w:r>
      <w:r w:rsidRPr="00A745AD">
        <w:rPr>
          <w:rFonts w:ascii="Cambria" w:eastAsia="Times New Roman" w:hAnsi="Cambria" w:cs="Times New Roman"/>
          <w:color w:val="000000"/>
          <w:sz w:val="24"/>
          <w:szCs w:val="24"/>
        </w:rPr>
        <w:t xml:space="preserve">Government of India is mandated to develop and deliver public policy support for the promotion of science, technology, and innovation (STI) in the country. Building a robust institutional mechanism for evidence-driven policy and program planning had been identified as an important policy objective in the fourth national STI policy, STIP-2013. This resulted in establishing DST-Centres for Policy Research (DST-CPRs) in various academic institutions across the country. </w:t>
      </w:r>
    </w:p>
    <w:p w14:paraId="30027FD2" w14:textId="642F784B"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eastAsia="Times New Roman" w:hAnsi="Cambria" w:cs="Times New Roman"/>
          <w:color w:val="000000"/>
          <w:sz w:val="24"/>
          <w:szCs w:val="24"/>
          <w:highlight w:val="white"/>
        </w:rPr>
      </w:pPr>
      <w:r w:rsidRPr="00A745AD">
        <w:rPr>
          <w:rFonts w:ascii="Cambria" w:eastAsia="Times New Roman" w:hAnsi="Cambria" w:cs="Times New Roman"/>
          <w:color w:val="000000"/>
          <w:sz w:val="24"/>
          <w:szCs w:val="24"/>
        </w:rPr>
        <w:t xml:space="preserve">The aim of positioning such CPRs in </w:t>
      </w:r>
      <w:r w:rsidR="00A43D84">
        <w:rPr>
          <w:rFonts w:ascii="Cambria" w:eastAsia="Times New Roman" w:hAnsi="Cambria" w:cs="Times New Roman"/>
          <w:color w:val="000000"/>
          <w:sz w:val="24"/>
          <w:szCs w:val="24"/>
        </w:rPr>
        <w:t xml:space="preserve">different </w:t>
      </w:r>
      <w:r w:rsidRPr="00A745AD">
        <w:rPr>
          <w:rFonts w:ascii="Cambria" w:eastAsia="Times New Roman" w:hAnsi="Cambria" w:cs="Times New Roman"/>
          <w:color w:val="000000"/>
          <w:sz w:val="24"/>
          <w:szCs w:val="24"/>
        </w:rPr>
        <w:t>institutions is to build a systematic policy research ecosystem in various thematic areas drawn from diverse subject-matter expertise</w:t>
      </w:r>
      <w:r w:rsidR="004707B6">
        <w:rPr>
          <w:rFonts w:ascii="Cambria" w:eastAsia="Times New Roman" w:hAnsi="Cambria" w:cs="Times New Roman"/>
          <w:color w:val="000000"/>
          <w:sz w:val="24"/>
          <w:szCs w:val="24"/>
        </w:rPr>
        <w:t xml:space="preserve"> and also</w:t>
      </w:r>
      <w:r w:rsidRPr="00A745AD">
        <w:rPr>
          <w:rFonts w:ascii="Cambria" w:eastAsia="Times New Roman" w:hAnsi="Cambria" w:cs="Times New Roman"/>
          <w:color w:val="000000"/>
          <w:sz w:val="24"/>
          <w:szCs w:val="24"/>
        </w:rPr>
        <w:t xml:space="preserve"> to feed into the STI policy and program planning activities. By doing so, it is strategically envisaged to build human capacity, and generate critical mass of policy professionals to contribute to policy ecosystem in the long run. Established </w:t>
      </w:r>
      <w:r w:rsidRPr="00A745AD">
        <w:rPr>
          <w:rFonts w:ascii="Cambria" w:eastAsia="Times New Roman" w:hAnsi="Cambria" w:cs="Times New Roman"/>
          <w:color w:val="000000"/>
          <w:sz w:val="24"/>
          <w:szCs w:val="24"/>
          <w:highlight w:val="white"/>
        </w:rPr>
        <w:t xml:space="preserve">since 2013-14, the DST-CPRs have </w:t>
      </w:r>
      <w:r w:rsidR="004707B6">
        <w:rPr>
          <w:rFonts w:ascii="Cambria" w:eastAsia="Times New Roman" w:hAnsi="Cambria" w:cs="Times New Roman"/>
          <w:color w:val="000000"/>
          <w:sz w:val="24"/>
          <w:szCs w:val="24"/>
          <w:highlight w:val="white"/>
        </w:rPr>
        <w:t xml:space="preserve">been </w:t>
      </w:r>
      <w:r w:rsidRPr="00A745AD">
        <w:rPr>
          <w:rFonts w:ascii="Cambria" w:eastAsia="Times New Roman" w:hAnsi="Cambria" w:cs="Times New Roman"/>
          <w:color w:val="000000"/>
          <w:sz w:val="24"/>
          <w:szCs w:val="24"/>
          <w:highlight w:val="white"/>
        </w:rPr>
        <w:t xml:space="preserve">engaged </w:t>
      </w:r>
      <w:r w:rsidR="004707B6">
        <w:rPr>
          <w:rFonts w:ascii="Cambria" w:eastAsia="Times New Roman" w:hAnsi="Cambria" w:cs="Times New Roman"/>
          <w:color w:val="000000"/>
          <w:sz w:val="24"/>
          <w:szCs w:val="24"/>
          <w:highlight w:val="white"/>
        </w:rPr>
        <w:t>with</w:t>
      </w:r>
      <w:r w:rsidRPr="00A745AD">
        <w:rPr>
          <w:rFonts w:ascii="Cambria" w:eastAsia="Times New Roman" w:hAnsi="Cambria" w:cs="Times New Roman"/>
          <w:color w:val="000000"/>
          <w:sz w:val="24"/>
          <w:szCs w:val="24"/>
          <w:highlight w:val="white"/>
        </w:rPr>
        <w:t xml:space="preserve"> targeted policy research, train scholars and develop expertise in specialis</w:t>
      </w:r>
      <w:r w:rsidR="004707B6">
        <w:rPr>
          <w:rFonts w:ascii="Cambria" w:eastAsia="Times New Roman" w:hAnsi="Cambria" w:cs="Times New Roman"/>
          <w:color w:val="000000"/>
          <w:sz w:val="24"/>
          <w:szCs w:val="24"/>
          <w:highlight w:val="white"/>
        </w:rPr>
        <w:t xml:space="preserve">ed areas </w:t>
      </w:r>
      <w:r w:rsidRPr="00A745AD">
        <w:rPr>
          <w:rFonts w:ascii="Cambria" w:eastAsia="Times New Roman" w:hAnsi="Cambria" w:cs="Times New Roman"/>
          <w:color w:val="000000"/>
          <w:sz w:val="24"/>
          <w:szCs w:val="24"/>
          <w:highlight w:val="white"/>
        </w:rPr>
        <w:t xml:space="preserve">such as </w:t>
      </w:r>
      <w:proofErr w:type="spellStart"/>
      <w:r w:rsidRPr="00A745AD">
        <w:rPr>
          <w:rFonts w:ascii="Cambria" w:eastAsia="Times New Roman" w:hAnsi="Cambria" w:cs="Times New Roman"/>
          <w:color w:val="000000"/>
          <w:sz w:val="24"/>
          <w:szCs w:val="24"/>
          <w:highlight w:val="white"/>
        </w:rPr>
        <w:t>scientometrics</w:t>
      </w:r>
      <w:proofErr w:type="spellEnd"/>
      <w:r w:rsidRPr="00A745AD">
        <w:rPr>
          <w:rFonts w:ascii="Cambria" w:eastAsia="Times New Roman" w:hAnsi="Cambria" w:cs="Times New Roman"/>
          <w:color w:val="000000"/>
          <w:sz w:val="24"/>
          <w:szCs w:val="24"/>
          <w:highlight w:val="white"/>
        </w:rPr>
        <w:t xml:space="preserve">, industry-academia engagements, public-private partnerships, innovation mapping and ecosystem studies, technical higher education, S&amp;T-led entrepreneurship, gender in STEM, industrial R&amp;D, and science diplomacy. </w:t>
      </w:r>
    </w:p>
    <w:p w14:paraId="6AEE7354" w14:textId="451759A5"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hAnsi="Cambria" w:cs="Arial"/>
          <w:bCs/>
          <w:sz w:val="24"/>
          <w:szCs w:val="24"/>
        </w:rPr>
      </w:pPr>
      <w:r w:rsidRPr="00A745AD">
        <w:rPr>
          <w:rFonts w:ascii="Cambria" w:hAnsi="Cambria" w:cs="Arial"/>
          <w:bCs/>
          <w:sz w:val="24"/>
          <w:szCs w:val="24"/>
        </w:rPr>
        <w:t>The excellent delivery of evidence-based input in specific S&amp;T area</w:t>
      </w:r>
      <w:r w:rsidR="004707B6">
        <w:rPr>
          <w:rFonts w:ascii="Cambria" w:hAnsi="Cambria" w:cs="Arial"/>
          <w:bCs/>
          <w:sz w:val="24"/>
          <w:szCs w:val="24"/>
        </w:rPr>
        <w:t>s</w:t>
      </w:r>
      <w:r w:rsidRPr="00A745AD">
        <w:rPr>
          <w:rFonts w:ascii="Cambria" w:hAnsi="Cambria" w:cs="Arial"/>
          <w:bCs/>
          <w:sz w:val="24"/>
          <w:szCs w:val="24"/>
        </w:rPr>
        <w:t xml:space="preserve"> from the existing CPRs and the deliberations during the formulation of the new STI Policy have triggered the importance of establishing more such CPRs in other specific domains of STI Policy research. </w:t>
      </w:r>
      <w:r w:rsidRPr="00A745AD">
        <w:rPr>
          <w:rFonts w:ascii="Cambria" w:eastAsia="Times New Roman" w:hAnsi="Cambria" w:cs="Times New Roman"/>
          <w:color w:val="000000"/>
          <w:sz w:val="24"/>
          <w:szCs w:val="24"/>
          <w:highlight w:val="white"/>
        </w:rPr>
        <w:t>It</w:t>
      </w:r>
      <w:r w:rsidRPr="00A745AD">
        <w:rPr>
          <w:rFonts w:ascii="Cambria" w:hAnsi="Cambria" w:cs="Arial"/>
          <w:bCs/>
          <w:sz w:val="24"/>
          <w:szCs w:val="24"/>
        </w:rPr>
        <w:t xml:space="preserve"> is strongly felt over the period that building capacity in certain thematic areas of national focus is important at this juncture to strengthen the STI policy research in the country. </w:t>
      </w:r>
    </w:p>
    <w:p w14:paraId="58CB47C3" w14:textId="610C8B92" w:rsidR="003D2784" w:rsidRPr="00A745AD" w:rsidRDefault="003D2784" w:rsidP="003D2784">
      <w:pPr>
        <w:pStyle w:val="Normal1"/>
        <w:pBdr>
          <w:top w:val="nil"/>
          <w:left w:val="nil"/>
          <w:bottom w:val="nil"/>
          <w:right w:val="nil"/>
          <w:between w:val="nil"/>
        </w:pBdr>
        <w:spacing w:before="288" w:after="264" w:line="240" w:lineRule="auto"/>
        <w:ind w:left="567"/>
        <w:jc w:val="both"/>
        <w:rPr>
          <w:rFonts w:ascii="Cambria" w:hAnsi="Cambria" w:cs="Arial"/>
          <w:bCs/>
          <w:sz w:val="24"/>
          <w:szCs w:val="24"/>
        </w:rPr>
      </w:pPr>
      <w:r w:rsidRPr="00A745AD">
        <w:rPr>
          <w:rFonts w:ascii="Cambria" w:hAnsi="Cambria" w:cs="Arial"/>
          <w:bCs/>
          <w:sz w:val="24"/>
          <w:szCs w:val="24"/>
        </w:rPr>
        <w:t xml:space="preserve">Through the present call for </w:t>
      </w:r>
      <w:r w:rsidR="00A5071F">
        <w:rPr>
          <w:rFonts w:ascii="Cambria" w:hAnsi="Cambria" w:cs="Arial"/>
          <w:bCs/>
          <w:sz w:val="24"/>
          <w:szCs w:val="24"/>
        </w:rPr>
        <w:t>Proposals</w:t>
      </w:r>
      <w:r w:rsidRPr="00A745AD">
        <w:rPr>
          <w:rFonts w:ascii="Cambria" w:hAnsi="Cambria" w:cs="Arial"/>
          <w:bCs/>
          <w:sz w:val="24"/>
          <w:szCs w:val="24"/>
        </w:rPr>
        <w:t xml:space="preserve">, DST </w:t>
      </w:r>
      <w:r w:rsidR="00A5071F">
        <w:rPr>
          <w:rFonts w:ascii="Cambria" w:hAnsi="Cambria" w:cs="Arial"/>
          <w:bCs/>
          <w:sz w:val="24"/>
          <w:szCs w:val="24"/>
        </w:rPr>
        <w:t>aims extend financial support for</w:t>
      </w:r>
      <w:r w:rsidRPr="00A745AD">
        <w:rPr>
          <w:rFonts w:ascii="Cambria" w:hAnsi="Cambria" w:cs="Arial"/>
          <w:bCs/>
          <w:sz w:val="24"/>
          <w:szCs w:val="24"/>
        </w:rPr>
        <w:t xml:space="preserve"> establishment of </w:t>
      </w:r>
      <w:r w:rsidR="00A5071F">
        <w:rPr>
          <w:rFonts w:ascii="Cambria" w:hAnsi="Cambria" w:cs="Arial"/>
          <w:bCs/>
          <w:sz w:val="24"/>
          <w:szCs w:val="24"/>
        </w:rPr>
        <w:t xml:space="preserve">two </w:t>
      </w:r>
      <w:r w:rsidRPr="00A745AD">
        <w:rPr>
          <w:rFonts w:ascii="Cambria" w:hAnsi="Cambria" w:cs="Arial"/>
          <w:bCs/>
          <w:sz w:val="24"/>
          <w:szCs w:val="24"/>
        </w:rPr>
        <w:t xml:space="preserve">CPRs </w:t>
      </w:r>
      <w:r w:rsidR="00A5071F">
        <w:rPr>
          <w:rFonts w:ascii="Cambria" w:hAnsi="Cambria" w:cs="Arial"/>
          <w:bCs/>
          <w:sz w:val="24"/>
          <w:szCs w:val="24"/>
        </w:rPr>
        <w:t>on</w:t>
      </w:r>
      <w:r w:rsidRPr="00A745AD">
        <w:rPr>
          <w:rFonts w:ascii="Cambria" w:hAnsi="Cambria" w:cs="Arial"/>
          <w:bCs/>
          <w:sz w:val="24"/>
          <w:szCs w:val="24"/>
        </w:rPr>
        <w:t xml:space="preserve"> specific </w:t>
      </w:r>
      <w:r w:rsidR="006D5D94">
        <w:rPr>
          <w:rFonts w:ascii="Cambria" w:hAnsi="Cambria" w:cs="Arial"/>
          <w:bCs/>
          <w:sz w:val="24"/>
          <w:szCs w:val="24"/>
        </w:rPr>
        <w:t>themes</w:t>
      </w:r>
      <w:r w:rsidRPr="00A745AD">
        <w:rPr>
          <w:rFonts w:ascii="Cambria" w:hAnsi="Cambria" w:cs="Arial"/>
          <w:bCs/>
          <w:sz w:val="24"/>
          <w:szCs w:val="24"/>
        </w:rPr>
        <w:t xml:space="preserve"> to </w:t>
      </w:r>
      <w:r w:rsidR="006D5D94">
        <w:rPr>
          <w:rFonts w:ascii="Cambria" w:hAnsi="Cambria" w:cs="Arial"/>
          <w:bCs/>
          <w:sz w:val="24"/>
          <w:szCs w:val="24"/>
        </w:rPr>
        <w:t xml:space="preserve">fulfil the </w:t>
      </w:r>
      <w:r w:rsidR="004707B6">
        <w:rPr>
          <w:rFonts w:ascii="Cambria" w:hAnsi="Cambria" w:cs="Arial"/>
          <w:bCs/>
          <w:sz w:val="24"/>
          <w:szCs w:val="24"/>
        </w:rPr>
        <w:t xml:space="preserve">futuristic </w:t>
      </w:r>
      <w:r w:rsidR="006D5D94">
        <w:rPr>
          <w:rFonts w:ascii="Cambria" w:hAnsi="Cambria" w:cs="Arial"/>
          <w:bCs/>
          <w:sz w:val="24"/>
          <w:szCs w:val="24"/>
        </w:rPr>
        <w:t xml:space="preserve">needs and also </w:t>
      </w:r>
      <w:r w:rsidRPr="00A745AD">
        <w:rPr>
          <w:rFonts w:ascii="Cambria" w:hAnsi="Cambria" w:cs="Arial"/>
          <w:bCs/>
          <w:sz w:val="24"/>
          <w:szCs w:val="24"/>
        </w:rPr>
        <w:t xml:space="preserve">complement the ongoing </w:t>
      </w:r>
      <w:r w:rsidR="00A5071F">
        <w:rPr>
          <w:rFonts w:ascii="Cambria" w:hAnsi="Cambria" w:cs="Arial"/>
          <w:bCs/>
          <w:sz w:val="24"/>
          <w:szCs w:val="24"/>
        </w:rPr>
        <w:t>activities</w:t>
      </w:r>
      <w:r w:rsidRPr="00A745AD">
        <w:rPr>
          <w:rFonts w:ascii="Cambria" w:hAnsi="Cambria" w:cs="Arial"/>
          <w:bCs/>
          <w:sz w:val="24"/>
          <w:szCs w:val="24"/>
        </w:rPr>
        <w:t xml:space="preserve">. Therefore, institutions having existing research </w:t>
      </w:r>
      <w:r w:rsidR="006D5D94">
        <w:rPr>
          <w:rFonts w:ascii="Cambria" w:hAnsi="Cambria" w:cs="Arial"/>
          <w:bCs/>
          <w:sz w:val="24"/>
          <w:szCs w:val="24"/>
        </w:rPr>
        <w:t xml:space="preserve">activities related to the mentioned </w:t>
      </w:r>
      <w:r w:rsidR="00A5071F">
        <w:rPr>
          <w:rFonts w:ascii="Cambria" w:hAnsi="Cambria" w:cs="Arial"/>
          <w:bCs/>
          <w:sz w:val="24"/>
          <w:szCs w:val="24"/>
        </w:rPr>
        <w:t>themes</w:t>
      </w:r>
      <w:r w:rsidRPr="00A745AD">
        <w:rPr>
          <w:rFonts w:ascii="Cambria" w:hAnsi="Cambria" w:cs="Arial"/>
          <w:bCs/>
          <w:sz w:val="24"/>
          <w:szCs w:val="24"/>
        </w:rPr>
        <w:t xml:space="preserve"> may come forward and submit </w:t>
      </w:r>
      <w:r w:rsidR="006D5D94">
        <w:rPr>
          <w:rFonts w:ascii="Cambria" w:hAnsi="Cambria" w:cs="Arial"/>
          <w:bCs/>
          <w:sz w:val="24"/>
          <w:szCs w:val="24"/>
        </w:rPr>
        <w:t>proposals</w:t>
      </w:r>
      <w:r w:rsidRPr="00A745AD">
        <w:rPr>
          <w:rFonts w:ascii="Cambria" w:hAnsi="Cambria" w:cs="Arial"/>
          <w:bCs/>
          <w:sz w:val="24"/>
          <w:szCs w:val="24"/>
        </w:rPr>
        <w:t xml:space="preserve"> for establishing DST-Centres for Policy Research by choosing one </w:t>
      </w:r>
      <w:r w:rsidR="006D5D94">
        <w:rPr>
          <w:rFonts w:ascii="Cambria" w:hAnsi="Cambria" w:cs="Arial"/>
          <w:bCs/>
          <w:sz w:val="24"/>
          <w:szCs w:val="24"/>
        </w:rPr>
        <w:t>of the themes</w:t>
      </w:r>
      <w:r w:rsidRPr="00A745AD">
        <w:rPr>
          <w:rFonts w:ascii="Cambria" w:hAnsi="Cambria" w:cs="Arial"/>
          <w:bCs/>
          <w:sz w:val="24"/>
          <w:szCs w:val="24"/>
        </w:rPr>
        <w:t xml:space="preserve">. </w:t>
      </w:r>
    </w:p>
    <w:p w14:paraId="5E9E9981" w14:textId="658BC41C" w:rsidR="003D2784" w:rsidRPr="00A745AD" w:rsidRDefault="003D2784" w:rsidP="003D2784">
      <w:pPr>
        <w:pStyle w:val="ListParagraph"/>
        <w:numPr>
          <w:ilvl w:val="5"/>
          <w:numId w:val="2"/>
        </w:numPr>
        <w:spacing w:after="0" w:line="240" w:lineRule="auto"/>
        <w:ind w:left="567" w:hanging="567"/>
        <w:jc w:val="both"/>
        <w:rPr>
          <w:rFonts w:ascii="Cambria" w:hAnsi="Cambria" w:cs="Arial"/>
        </w:rPr>
      </w:pPr>
      <w:r w:rsidRPr="00A745AD">
        <w:rPr>
          <w:rFonts w:ascii="Cambria" w:hAnsi="Cambria" w:cs="Arial"/>
          <w:b/>
          <w:bCs/>
        </w:rPr>
        <w:t xml:space="preserve">Broad themes for </w:t>
      </w:r>
      <w:r w:rsidR="00A43BBE">
        <w:rPr>
          <w:rFonts w:ascii="Cambria" w:hAnsi="Cambria" w:cs="Arial"/>
          <w:b/>
          <w:bCs/>
        </w:rPr>
        <w:t>the proposal</w:t>
      </w:r>
      <w:r w:rsidR="00080FF4">
        <w:rPr>
          <w:rFonts w:ascii="Cambria" w:hAnsi="Cambria" w:cs="Arial"/>
          <w:b/>
          <w:bCs/>
        </w:rPr>
        <w:t>:</w:t>
      </w:r>
    </w:p>
    <w:p w14:paraId="0573DE75" w14:textId="77777777" w:rsidR="003D2784" w:rsidRPr="00A745AD" w:rsidRDefault="003D2784" w:rsidP="003D2784">
      <w:pPr>
        <w:pStyle w:val="ListParagraph"/>
        <w:spacing w:after="0" w:line="240" w:lineRule="auto"/>
        <w:ind w:left="567"/>
        <w:jc w:val="both"/>
        <w:rPr>
          <w:rFonts w:ascii="Cambria" w:hAnsi="Cambria" w:cs="Arial"/>
        </w:rPr>
      </w:pPr>
    </w:p>
    <w:p w14:paraId="4929D3E5" w14:textId="7AF4F8DE" w:rsidR="003D2784" w:rsidRPr="00A745AD" w:rsidRDefault="00A5071F" w:rsidP="003D2784">
      <w:pPr>
        <w:pStyle w:val="ListParagraph"/>
        <w:spacing w:after="0" w:line="240" w:lineRule="auto"/>
        <w:ind w:left="567"/>
        <w:jc w:val="both"/>
        <w:rPr>
          <w:rFonts w:ascii="Cambria" w:hAnsi="Cambria" w:cs="Arial"/>
        </w:rPr>
      </w:pPr>
      <w:r w:rsidRPr="00A5071F">
        <w:rPr>
          <w:rFonts w:ascii="Cambria" w:hAnsi="Cambria" w:cs="Arial"/>
        </w:rPr>
        <w:t>The present call for proposal is aimed to support two CPRs one each on the following two themes:</w:t>
      </w:r>
    </w:p>
    <w:p w14:paraId="52362260" w14:textId="77777777" w:rsidR="003D2784" w:rsidRDefault="003D2784" w:rsidP="0093437F">
      <w:pPr>
        <w:spacing w:after="0"/>
        <w:rPr>
          <w:rFonts w:ascii="Times New Roman" w:hAnsi="Times New Roman" w:cs="Times New Roman"/>
          <w:b/>
          <w:bCs/>
          <w:u w:val="single"/>
          <w:lang w:val="en-US"/>
        </w:rPr>
      </w:pPr>
    </w:p>
    <w:p w14:paraId="71EBAC32" w14:textId="5ED0DB89" w:rsidR="002E7846" w:rsidRPr="004C2791" w:rsidRDefault="0019177A" w:rsidP="00AD7FD4">
      <w:pPr>
        <w:pStyle w:val="ListParagraph"/>
        <w:numPr>
          <w:ilvl w:val="0"/>
          <w:numId w:val="1"/>
        </w:numPr>
        <w:jc w:val="both"/>
        <w:rPr>
          <w:rFonts w:ascii="Times New Roman" w:hAnsi="Times New Roman" w:cs="Times New Roman"/>
          <w:lang w:val="en-US"/>
        </w:rPr>
      </w:pPr>
      <w:r>
        <w:rPr>
          <w:rFonts w:ascii="Times New Roman" w:hAnsi="Times New Roman" w:cs="Times New Roman"/>
          <w:b/>
          <w:lang w:val="en-US"/>
        </w:rPr>
        <w:lastRenderedPageBreak/>
        <w:t>Science, Technology &amp; Innovation (</w:t>
      </w:r>
      <w:r w:rsidR="002E7846" w:rsidRPr="008126F4">
        <w:rPr>
          <w:rFonts w:ascii="Times New Roman" w:hAnsi="Times New Roman" w:cs="Times New Roman"/>
          <w:b/>
          <w:lang w:val="en-US"/>
        </w:rPr>
        <w:t>STI</w:t>
      </w:r>
      <w:r>
        <w:rPr>
          <w:rFonts w:ascii="Times New Roman" w:hAnsi="Times New Roman" w:cs="Times New Roman"/>
          <w:b/>
          <w:lang w:val="en-US"/>
        </w:rPr>
        <w:t>)</w:t>
      </w:r>
      <w:r w:rsidR="002E7846" w:rsidRPr="008126F4">
        <w:rPr>
          <w:rFonts w:ascii="Times New Roman" w:hAnsi="Times New Roman" w:cs="Times New Roman"/>
          <w:b/>
          <w:lang w:val="en-US"/>
        </w:rPr>
        <w:t xml:space="preserve"> </w:t>
      </w:r>
      <w:r w:rsidR="006B3D5B">
        <w:rPr>
          <w:rFonts w:ascii="Times New Roman" w:hAnsi="Times New Roman" w:cs="Times New Roman"/>
          <w:b/>
          <w:lang w:val="en-US"/>
        </w:rPr>
        <w:t>Statistics</w:t>
      </w:r>
      <w:r w:rsidR="00AD7FD4" w:rsidRPr="008126F4">
        <w:rPr>
          <w:rFonts w:ascii="Times New Roman" w:hAnsi="Times New Roman" w:cs="Times New Roman"/>
          <w:b/>
          <w:lang w:val="en-US"/>
        </w:rPr>
        <w:t>:</w:t>
      </w:r>
      <w:r w:rsidR="00AD7FD4" w:rsidRPr="004C2791">
        <w:rPr>
          <w:rFonts w:ascii="Times New Roman" w:hAnsi="Times New Roman" w:cs="Times New Roman"/>
          <w:lang w:val="en-US"/>
        </w:rPr>
        <w:t xml:space="preserve"> DST-</w:t>
      </w:r>
      <w:r w:rsidR="004707B6">
        <w:rPr>
          <w:rFonts w:ascii="Times New Roman" w:hAnsi="Times New Roman" w:cs="Times New Roman"/>
          <w:lang w:val="en-US"/>
        </w:rPr>
        <w:t xml:space="preserve"> National Science and Technology Management Information System (</w:t>
      </w:r>
      <w:r w:rsidR="00AD7FD4" w:rsidRPr="004C2791">
        <w:rPr>
          <w:rFonts w:ascii="Times New Roman" w:hAnsi="Times New Roman" w:cs="Times New Roman"/>
          <w:lang w:val="en-US"/>
        </w:rPr>
        <w:t>NSTMIS</w:t>
      </w:r>
      <w:r w:rsidR="004707B6">
        <w:rPr>
          <w:rFonts w:ascii="Times New Roman" w:hAnsi="Times New Roman" w:cs="Times New Roman"/>
          <w:lang w:val="en-US"/>
        </w:rPr>
        <w:t>)</w:t>
      </w:r>
      <w:r w:rsidR="00AD7FD4" w:rsidRPr="004C2791">
        <w:rPr>
          <w:rFonts w:ascii="Times New Roman" w:hAnsi="Times New Roman" w:cs="Times New Roman"/>
          <w:lang w:val="en-US"/>
        </w:rPr>
        <w:t xml:space="preserve"> has been the </w:t>
      </w:r>
      <w:r w:rsidR="00AD7FD4" w:rsidRPr="004C2791">
        <w:rPr>
          <w:rFonts w:ascii="Times New Roman" w:hAnsi="Times New Roman" w:cs="Times New Roman"/>
          <w:lang w:val="en-GB"/>
        </w:rPr>
        <w:t xml:space="preserve">Nodal agency responsible </w:t>
      </w:r>
      <w:r w:rsidR="00AD7FD4" w:rsidRPr="004C2791">
        <w:rPr>
          <w:rFonts w:ascii="Times New Roman" w:hAnsi="Times New Roman" w:cs="Times New Roman"/>
          <w:lang w:val="en-US"/>
        </w:rPr>
        <w:t xml:space="preserve">with the assessment and benchmarking of the S&amp;T potential of the country. It has been bringing out the national R&amp;D statistics especially covering the research expenditure and research workforce since 1973-74. However, there are several </w:t>
      </w:r>
      <w:r w:rsidR="005F67D8" w:rsidRPr="004C2791">
        <w:rPr>
          <w:rFonts w:ascii="Times New Roman" w:hAnsi="Times New Roman" w:cs="Times New Roman"/>
          <w:lang w:val="en-US"/>
        </w:rPr>
        <w:t xml:space="preserve">challenges </w:t>
      </w:r>
      <w:r w:rsidR="00AD7FD4" w:rsidRPr="004C2791">
        <w:rPr>
          <w:rFonts w:ascii="Times New Roman" w:hAnsi="Times New Roman" w:cs="Times New Roman"/>
          <w:lang w:val="en-US"/>
        </w:rPr>
        <w:t>associated with mapping and benchmarking of the national S&amp;T ecosystem</w:t>
      </w:r>
      <w:r w:rsidR="005F67D8" w:rsidRPr="004C2791">
        <w:rPr>
          <w:rFonts w:ascii="Times New Roman" w:hAnsi="Times New Roman" w:cs="Times New Roman"/>
          <w:lang w:val="en-US"/>
        </w:rPr>
        <w:t xml:space="preserve"> basically owing to its large size and complexity</w:t>
      </w:r>
      <w:r w:rsidR="00AD7FD4" w:rsidRPr="004C2791">
        <w:rPr>
          <w:rFonts w:ascii="Times New Roman" w:hAnsi="Times New Roman" w:cs="Times New Roman"/>
          <w:lang w:val="en-US"/>
        </w:rPr>
        <w:t>.</w:t>
      </w:r>
      <w:r w:rsidR="00142698">
        <w:rPr>
          <w:rFonts w:ascii="Times New Roman" w:hAnsi="Times New Roman" w:cs="Times New Roman"/>
          <w:lang w:val="en-US"/>
        </w:rPr>
        <w:t xml:space="preserve"> The STI data and information ecosystem is rapidly evolving and requires to </w:t>
      </w:r>
      <w:r w:rsidR="009D2FFC">
        <w:rPr>
          <w:rFonts w:ascii="Times New Roman" w:hAnsi="Times New Roman" w:cs="Times New Roman"/>
          <w:lang w:val="en-US"/>
        </w:rPr>
        <w:t>be</w:t>
      </w:r>
      <w:r w:rsidR="00142698">
        <w:rPr>
          <w:rFonts w:ascii="Times New Roman" w:hAnsi="Times New Roman" w:cs="Times New Roman"/>
          <w:lang w:val="en-US"/>
        </w:rPr>
        <w:t xml:space="preserve"> strengthened with smart tools, new insights, new indicators, etc. A dedicated </w:t>
      </w:r>
      <w:proofErr w:type="spellStart"/>
      <w:r w:rsidR="00B641DC">
        <w:rPr>
          <w:rFonts w:ascii="Times New Roman" w:hAnsi="Times New Roman" w:cs="Times New Roman"/>
          <w:lang w:val="en-US"/>
        </w:rPr>
        <w:t>centre</w:t>
      </w:r>
      <w:proofErr w:type="spellEnd"/>
      <w:r w:rsidR="00B641DC">
        <w:rPr>
          <w:rFonts w:ascii="Times New Roman" w:hAnsi="Times New Roman" w:cs="Times New Roman"/>
          <w:lang w:val="en-US"/>
        </w:rPr>
        <w:t xml:space="preserve"> </w:t>
      </w:r>
      <w:r w:rsidR="00142698">
        <w:rPr>
          <w:rFonts w:ascii="Times New Roman" w:hAnsi="Times New Roman" w:cs="Times New Roman"/>
          <w:lang w:val="en-US"/>
        </w:rPr>
        <w:t xml:space="preserve">focusing on this </w:t>
      </w:r>
      <w:r w:rsidR="009D2FFC">
        <w:rPr>
          <w:rFonts w:ascii="Times New Roman" w:hAnsi="Times New Roman" w:cs="Times New Roman"/>
          <w:lang w:val="en-US"/>
        </w:rPr>
        <w:t>theme</w:t>
      </w:r>
      <w:r w:rsidR="00142698">
        <w:rPr>
          <w:rFonts w:ascii="Times New Roman" w:hAnsi="Times New Roman" w:cs="Times New Roman"/>
          <w:lang w:val="en-US"/>
        </w:rPr>
        <w:t xml:space="preserve"> is aimed to support the national STI statistics system. </w:t>
      </w:r>
      <w:r w:rsidR="00AD7FD4" w:rsidRPr="004C2791">
        <w:rPr>
          <w:rFonts w:ascii="Times New Roman" w:hAnsi="Times New Roman" w:cs="Times New Roman"/>
          <w:lang w:val="en-US"/>
        </w:rPr>
        <w:t xml:space="preserve">The role of the </w:t>
      </w:r>
      <w:r w:rsidR="005F67D8" w:rsidRPr="004C2791">
        <w:rPr>
          <w:rFonts w:ascii="Times New Roman" w:hAnsi="Times New Roman" w:cs="Times New Roman"/>
          <w:lang w:val="en-US"/>
        </w:rPr>
        <w:t xml:space="preserve">proposed </w:t>
      </w:r>
      <w:proofErr w:type="spellStart"/>
      <w:r w:rsidR="00DB5540">
        <w:rPr>
          <w:rFonts w:ascii="Times New Roman" w:hAnsi="Times New Roman" w:cs="Times New Roman"/>
          <w:lang w:val="en-US"/>
        </w:rPr>
        <w:t>centre</w:t>
      </w:r>
      <w:proofErr w:type="spellEnd"/>
      <w:r w:rsidR="00DB5540" w:rsidRPr="004C2791">
        <w:rPr>
          <w:rFonts w:ascii="Times New Roman" w:hAnsi="Times New Roman" w:cs="Times New Roman"/>
          <w:lang w:val="en-US"/>
        </w:rPr>
        <w:t xml:space="preserve"> </w:t>
      </w:r>
      <w:r w:rsidR="00142698">
        <w:rPr>
          <w:rFonts w:ascii="Times New Roman" w:hAnsi="Times New Roman" w:cs="Times New Roman"/>
          <w:lang w:val="en-US"/>
        </w:rPr>
        <w:t>would</w:t>
      </w:r>
      <w:r w:rsidR="00AD7FD4" w:rsidRPr="004C2791">
        <w:rPr>
          <w:rFonts w:ascii="Times New Roman" w:hAnsi="Times New Roman" w:cs="Times New Roman"/>
          <w:lang w:val="en-US"/>
        </w:rPr>
        <w:t xml:space="preserve"> be</w:t>
      </w:r>
      <w:r w:rsidR="006B3D5B">
        <w:rPr>
          <w:rFonts w:ascii="Times New Roman" w:hAnsi="Times New Roman" w:cs="Times New Roman"/>
          <w:lang w:val="en-US"/>
        </w:rPr>
        <w:t xml:space="preserve"> to act as a Centre of Excellence </w:t>
      </w:r>
      <w:r w:rsidR="00623E7C">
        <w:rPr>
          <w:rFonts w:ascii="Times New Roman" w:hAnsi="Times New Roman" w:cs="Times New Roman"/>
          <w:lang w:val="en-US"/>
        </w:rPr>
        <w:t>on STI Statistics</w:t>
      </w:r>
      <w:r w:rsidR="00B641DC">
        <w:rPr>
          <w:rFonts w:ascii="Times New Roman" w:hAnsi="Times New Roman" w:cs="Times New Roman"/>
          <w:lang w:val="en-US"/>
        </w:rPr>
        <w:t xml:space="preserve"> </w:t>
      </w:r>
      <w:r w:rsidR="00AD7FD4" w:rsidRPr="004C2791">
        <w:rPr>
          <w:rFonts w:ascii="Times New Roman" w:hAnsi="Times New Roman" w:cs="Times New Roman"/>
          <w:lang w:val="en-US"/>
        </w:rPr>
        <w:t>to c</w:t>
      </w:r>
      <w:r w:rsidR="005F67D8" w:rsidRPr="004C2791">
        <w:rPr>
          <w:rFonts w:ascii="Times New Roman" w:hAnsi="Times New Roman" w:cs="Times New Roman"/>
          <w:lang w:val="en-US"/>
        </w:rPr>
        <w:t xml:space="preserve">onduct </w:t>
      </w:r>
      <w:r w:rsidR="00AD7FD4" w:rsidRPr="004C2791">
        <w:rPr>
          <w:rFonts w:ascii="Times New Roman" w:hAnsi="Times New Roman" w:cs="Times New Roman"/>
          <w:lang w:val="en-US"/>
        </w:rPr>
        <w:t>research in relevant areas</w:t>
      </w:r>
      <w:r w:rsidR="006B3D5B">
        <w:rPr>
          <w:rFonts w:ascii="Times New Roman" w:hAnsi="Times New Roman" w:cs="Times New Roman"/>
          <w:lang w:val="en-US"/>
        </w:rPr>
        <w:t xml:space="preserve"> of STI statistics</w:t>
      </w:r>
      <w:r w:rsidR="00142698">
        <w:rPr>
          <w:rFonts w:ascii="Times New Roman" w:hAnsi="Times New Roman" w:cs="Times New Roman"/>
          <w:lang w:val="en-US"/>
        </w:rPr>
        <w:t>, develop new insights</w:t>
      </w:r>
      <w:r w:rsidR="006B3D5B">
        <w:rPr>
          <w:rFonts w:ascii="Times New Roman" w:hAnsi="Times New Roman" w:cs="Times New Roman"/>
          <w:lang w:val="en-US"/>
        </w:rPr>
        <w:t xml:space="preserve"> for data and indicators, tools for data analysis, </w:t>
      </w:r>
      <w:r w:rsidR="00142698">
        <w:rPr>
          <w:rFonts w:ascii="Times New Roman" w:hAnsi="Times New Roman" w:cs="Times New Roman"/>
          <w:lang w:val="en-US"/>
        </w:rPr>
        <w:t>etc</w:t>
      </w:r>
      <w:r w:rsidR="009D2FFC">
        <w:rPr>
          <w:rFonts w:ascii="Times New Roman" w:hAnsi="Times New Roman" w:cs="Times New Roman"/>
          <w:lang w:val="en-US"/>
        </w:rPr>
        <w:t>.</w:t>
      </w:r>
      <w:r w:rsidR="002878B1" w:rsidRPr="004C2791">
        <w:rPr>
          <w:rFonts w:ascii="Times New Roman" w:hAnsi="Times New Roman" w:cs="Times New Roman"/>
          <w:lang w:val="en-US"/>
        </w:rPr>
        <w:t xml:space="preserve"> </w:t>
      </w:r>
      <w:r w:rsidR="00AD7FD4" w:rsidRPr="004C2791">
        <w:rPr>
          <w:rFonts w:ascii="Times New Roman" w:hAnsi="Times New Roman" w:cs="Times New Roman"/>
          <w:lang w:val="en-US"/>
        </w:rPr>
        <w:t xml:space="preserve">in coordination with </w:t>
      </w:r>
      <w:r w:rsidR="00142698">
        <w:rPr>
          <w:rFonts w:ascii="Times New Roman" w:hAnsi="Times New Roman" w:cs="Times New Roman"/>
          <w:lang w:val="en-US"/>
        </w:rPr>
        <w:t xml:space="preserve">the </w:t>
      </w:r>
      <w:r w:rsidR="00AD7FD4" w:rsidRPr="004C2791">
        <w:rPr>
          <w:rFonts w:ascii="Times New Roman" w:hAnsi="Times New Roman" w:cs="Times New Roman"/>
          <w:lang w:val="en-US"/>
        </w:rPr>
        <w:t xml:space="preserve">DST-NSTMIS towards </w:t>
      </w:r>
      <w:r w:rsidR="00B641DC">
        <w:rPr>
          <w:rFonts w:ascii="Times New Roman" w:hAnsi="Times New Roman" w:cs="Times New Roman"/>
          <w:lang w:val="en-US"/>
        </w:rPr>
        <w:t>strengthening</w:t>
      </w:r>
      <w:r w:rsidR="00AD7FD4" w:rsidRPr="004C2791">
        <w:rPr>
          <w:rFonts w:ascii="Times New Roman" w:hAnsi="Times New Roman" w:cs="Times New Roman"/>
          <w:lang w:val="en-US"/>
        </w:rPr>
        <w:t xml:space="preserve"> the national ST</w:t>
      </w:r>
      <w:r w:rsidR="006B3D5B">
        <w:rPr>
          <w:rFonts w:ascii="Times New Roman" w:hAnsi="Times New Roman" w:cs="Times New Roman"/>
          <w:lang w:val="en-US"/>
        </w:rPr>
        <w:t>I</w:t>
      </w:r>
      <w:r w:rsidR="00AD7FD4" w:rsidRPr="004C2791">
        <w:rPr>
          <w:rFonts w:ascii="Times New Roman" w:hAnsi="Times New Roman" w:cs="Times New Roman"/>
          <w:lang w:val="en-US"/>
        </w:rPr>
        <w:t xml:space="preserve"> statistics system. </w:t>
      </w:r>
      <w:r w:rsidR="00DD1EBE" w:rsidRPr="004C2791">
        <w:rPr>
          <w:rFonts w:ascii="Times New Roman" w:hAnsi="Times New Roman" w:cs="Times New Roman"/>
          <w:lang w:val="en-US"/>
        </w:rPr>
        <w:t>Broad</w:t>
      </w:r>
      <w:r w:rsidR="00AD7FD4" w:rsidRPr="004C2791">
        <w:rPr>
          <w:rFonts w:ascii="Times New Roman" w:hAnsi="Times New Roman" w:cs="Times New Roman"/>
          <w:lang w:val="en-US"/>
        </w:rPr>
        <w:t xml:space="preserve"> areas of research </w:t>
      </w:r>
      <w:r w:rsidR="00DD1EBE" w:rsidRPr="004C2791">
        <w:rPr>
          <w:rFonts w:ascii="Times New Roman" w:hAnsi="Times New Roman" w:cs="Times New Roman"/>
          <w:lang w:val="en-US"/>
        </w:rPr>
        <w:t xml:space="preserve">under the theme would </w:t>
      </w:r>
      <w:r w:rsidR="00AD7FD4" w:rsidRPr="004C2791">
        <w:rPr>
          <w:rFonts w:ascii="Times New Roman" w:hAnsi="Times New Roman" w:cs="Times New Roman"/>
          <w:lang w:val="en-US"/>
        </w:rPr>
        <w:t>include:</w:t>
      </w:r>
    </w:p>
    <w:p w14:paraId="122EA958" w14:textId="2C8018EB" w:rsidR="00DD1EBE" w:rsidRPr="004C2791" w:rsidRDefault="00AD7FD4" w:rsidP="00AD7FD4">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 xml:space="preserve">STI Indicators </w:t>
      </w:r>
      <w:r w:rsidR="002878B1" w:rsidRPr="004C2791">
        <w:rPr>
          <w:rFonts w:ascii="Times New Roman" w:hAnsi="Times New Roman" w:cs="Times New Roman"/>
          <w:lang w:val="en-US"/>
        </w:rPr>
        <w:t xml:space="preserve">(identifying new indicators, fine tuning </w:t>
      </w:r>
      <w:r w:rsidR="00DD1EBE" w:rsidRPr="004C2791">
        <w:rPr>
          <w:rFonts w:ascii="Times New Roman" w:hAnsi="Times New Roman" w:cs="Times New Roman"/>
          <w:lang w:val="en-US"/>
        </w:rPr>
        <w:t>definitions in context to different sectors in India</w:t>
      </w:r>
      <w:r w:rsidR="002878B1" w:rsidRPr="004C2791">
        <w:rPr>
          <w:rFonts w:ascii="Times New Roman" w:hAnsi="Times New Roman" w:cs="Times New Roman"/>
          <w:lang w:val="en-US"/>
        </w:rPr>
        <w:t>, etc.)</w:t>
      </w:r>
    </w:p>
    <w:p w14:paraId="0C663480" w14:textId="4EC08178" w:rsidR="00AD7FD4" w:rsidRPr="004C2791" w:rsidRDefault="00DD1EBE" w:rsidP="006602D6">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S</w:t>
      </w:r>
      <w:r w:rsidR="0098442E">
        <w:rPr>
          <w:rFonts w:ascii="Times New Roman" w:hAnsi="Times New Roman" w:cs="Times New Roman"/>
          <w:lang w:val="en-US"/>
        </w:rPr>
        <w:t>TI</w:t>
      </w:r>
      <w:r w:rsidRPr="004C2791">
        <w:rPr>
          <w:rFonts w:ascii="Times New Roman" w:hAnsi="Times New Roman" w:cs="Times New Roman"/>
          <w:lang w:val="en-US"/>
        </w:rPr>
        <w:t xml:space="preserve"> d</w:t>
      </w:r>
      <w:r w:rsidR="00AD7FD4" w:rsidRPr="004C2791">
        <w:rPr>
          <w:rFonts w:ascii="Times New Roman" w:hAnsi="Times New Roman" w:cs="Times New Roman"/>
          <w:lang w:val="en-US"/>
        </w:rPr>
        <w:t xml:space="preserve">ata gaps </w:t>
      </w:r>
      <w:r w:rsidRPr="004C2791">
        <w:rPr>
          <w:rFonts w:ascii="Times New Roman" w:hAnsi="Times New Roman" w:cs="Times New Roman"/>
          <w:lang w:val="en-US"/>
        </w:rPr>
        <w:t>and approaches to address</w:t>
      </w:r>
      <w:r w:rsidR="0093437F">
        <w:rPr>
          <w:rFonts w:ascii="Times New Roman" w:hAnsi="Times New Roman" w:cs="Times New Roman"/>
          <w:lang w:val="en-US"/>
        </w:rPr>
        <w:t xml:space="preserve"> them</w:t>
      </w:r>
      <w:r w:rsidR="000232A6" w:rsidRPr="004C2791">
        <w:rPr>
          <w:rFonts w:ascii="Times New Roman" w:hAnsi="Times New Roman" w:cs="Times New Roman"/>
          <w:lang w:val="en-US"/>
        </w:rPr>
        <w:t>, e.g. c</w:t>
      </w:r>
      <w:r w:rsidR="00AD7FD4" w:rsidRPr="004C2791">
        <w:rPr>
          <w:rFonts w:ascii="Times New Roman" w:hAnsi="Times New Roman" w:cs="Times New Roman"/>
          <w:lang w:val="en-US"/>
        </w:rPr>
        <w:t xml:space="preserve">apturing data from the </w:t>
      </w:r>
      <w:r w:rsidR="009D2FFC">
        <w:rPr>
          <w:rFonts w:ascii="Times New Roman" w:hAnsi="Times New Roman" w:cs="Times New Roman"/>
          <w:lang w:val="en-US"/>
        </w:rPr>
        <w:t xml:space="preserve">MNCs, </w:t>
      </w:r>
      <w:r w:rsidR="00AD7FD4" w:rsidRPr="004C2791">
        <w:rPr>
          <w:rFonts w:ascii="Times New Roman" w:hAnsi="Times New Roman" w:cs="Times New Roman"/>
          <w:lang w:val="en-US"/>
        </w:rPr>
        <w:t>informal sector</w:t>
      </w:r>
      <w:r w:rsidR="000232A6" w:rsidRPr="004C2791">
        <w:rPr>
          <w:rFonts w:ascii="Times New Roman" w:hAnsi="Times New Roman" w:cs="Times New Roman"/>
          <w:lang w:val="en-US"/>
        </w:rPr>
        <w:t xml:space="preserve"> a</w:t>
      </w:r>
      <w:r w:rsidR="00AD7FD4" w:rsidRPr="004C2791">
        <w:rPr>
          <w:rFonts w:ascii="Times New Roman" w:hAnsi="Times New Roman" w:cs="Times New Roman"/>
          <w:lang w:val="en-US"/>
        </w:rPr>
        <w:t>nd emerging sectors in an inclusive approach</w:t>
      </w:r>
    </w:p>
    <w:p w14:paraId="2748C454" w14:textId="766EC934" w:rsidR="00DD1EBE" w:rsidRDefault="0070382B"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G</w:t>
      </w:r>
      <w:r w:rsidR="00DD1EBE" w:rsidRPr="004C2791">
        <w:rPr>
          <w:rFonts w:ascii="Times New Roman" w:hAnsi="Times New Roman" w:cs="Times New Roman"/>
          <w:lang w:val="en-US"/>
        </w:rPr>
        <w:t xml:space="preserve">ranularity of </w:t>
      </w:r>
      <w:r w:rsidR="000232A6" w:rsidRPr="004C2791">
        <w:rPr>
          <w:rFonts w:ascii="Times New Roman" w:hAnsi="Times New Roman" w:cs="Times New Roman"/>
          <w:lang w:val="en-US"/>
        </w:rPr>
        <w:t>S&amp;T</w:t>
      </w:r>
      <w:r w:rsidR="00DD1EBE" w:rsidRPr="004C2791">
        <w:rPr>
          <w:rFonts w:ascii="Times New Roman" w:hAnsi="Times New Roman" w:cs="Times New Roman"/>
          <w:lang w:val="en-US"/>
        </w:rPr>
        <w:t xml:space="preserve"> data </w:t>
      </w:r>
    </w:p>
    <w:p w14:paraId="1329C77B" w14:textId="5DF4EC5B" w:rsidR="00142698" w:rsidRPr="004C2791" w:rsidRDefault="00142698"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Identify/ develop latest tools/technologies to assist data collection and analysis</w:t>
      </w:r>
    </w:p>
    <w:p w14:paraId="0FA68C0D" w14:textId="3961636E" w:rsidR="000232A6" w:rsidRPr="004C2791" w:rsidRDefault="0098442E"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STI</w:t>
      </w:r>
      <w:r w:rsidR="000232A6" w:rsidRPr="004C2791">
        <w:rPr>
          <w:rFonts w:ascii="Times New Roman" w:hAnsi="Times New Roman" w:cs="Times New Roman"/>
          <w:lang w:val="en-US"/>
        </w:rPr>
        <w:t xml:space="preserve"> data standards and interoperability </w:t>
      </w:r>
      <w:r w:rsidR="00190D69" w:rsidRPr="004C2791">
        <w:rPr>
          <w:rFonts w:ascii="Times New Roman" w:hAnsi="Times New Roman" w:cs="Times New Roman"/>
          <w:lang w:val="en-US"/>
        </w:rPr>
        <w:t>mechanisms</w:t>
      </w:r>
    </w:p>
    <w:p w14:paraId="685915A1" w14:textId="5C7DB77C" w:rsidR="00AD7FD4" w:rsidRPr="004C2791" w:rsidRDefault="009B3575" w:rsidP="00DD1EBE">
      <w:pPr>
        <w:pStyle w:val="ListParagraph"/>
        <w:numPr>
          <w:ilvl w:val="1"/>
          <w:numId w:val="1"/>
        </w:numPr>
        <w:jc w:val="both"/>
        <w:rPr>
          <w:rFonts w:ascii="Times New Roman" w:hAnsi="Times New Roman" w:cs="Times New Roman"/>
          <w:lang w:val="en-US"/>
        </w:rPr>
      </w:pPr>
      <w:r>
        <w:rPr>
          <w:rFonts w:ascii="Times New Roman" w:hAnsi="Times New Roman" w:cs="Times New Roman"/>
          <w:lang w:val="en-US"/>
        </w:rPr>
        <w:t>G</w:t>
      </w:r>
      <w:r w:rsidR="00DD1EBE" w:rsidRPr="004C2791">
        <w:rPr>
          <w:rFonts w:ascii="Times New Roman" w:hAnsi="Times New Roman" w:cs="Times New Roman"/>
          <w:lang w:val="en-US"/>
        </w:rPr>
        <w:t xml:space="preserve">lobal benchmarks and standards (Frascati and Oslo manuals) </w:t>
      </w:r>
      <w:r w:rsidR="00142698">
        <w:rPr>
          <w:rFonts w:ascii="Times New Roman" w:hAnsi="Times New Roman" w:cs="Times New Roman"/>
          <w:lang w:val="en-US"/>
        </w:rPr>
        <w:t>for STI statistics</w:t>
      </w:r>
    </w:p>
    <w:p w14:paraId="08114545" w14:textId="166A9457" w:rsidR="000232A6" w:rsidRPr="004C2791" w:rsidRDefault="000232A6" w:rsidP="00DD1EBE">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Capacity building in relevant areas</w:t>
      </w:r>
      <w:r w:rsidR="002878B1" w:rsidRPr="004C2791">
        <w:rPr>
          <w:rFonts w:ascii="Times New Roman" w:hAnsi="Times New Roman" w:cs="Times New Roman"/>
          <w:lang w:val="en-US"/>
        </w:rPr>
        <w:t xml:space="preserve"> of the theme</w:t>
      </w:r>
    </w:p>
    <w:p w14:paraId="11C978FE" w14:textId="7132288B" w:rsidR="002878B1" w:rsidRPr="004C2791" w:rsidRDefault="002878B1" w:rsidP="00DD1EBE">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Any other related area</w:t>
      </w:r>
    </w:p>
    <w:p w14:paraId="515BC75C" w14:textId="63353766" w:rsidR="00AD7FD4" w:rsidRDefault="00AD7FD4" w:rsidP="0093437F">
      <w:pPr>
        <w:pStyle w:val="ListParagraph"/>
        <w:spacing w:after="0"/>
        <w:jc w:val="both"/>
        <w:rPr>
          <w:rFonts w:ascii="Times New Roman" w:hAnsi="Times New Roman" w:cs="Times New Roman"/>
          <w:lang w:val="en-US"/>
        </w:rPr>
      </w:pPr>
    </w:p>
    <w:p w14:paraId="1AAEE821" w14:textId="78EE6819" w:rsidR="00A77677" w:rsidRPr="00C7113D" w:rsidRDefault="00A77677" w:rsidP="00A77677">
      <w:pPr>
        <w:spacing w:after="0" w:line="240" w:lineRule="auto"/>
        <w:ind w:left="720"/>
        <w:jc w:val="both"/>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The organization</w:t>
      </w:r>
      <w:r>
        <w:rPr>
          <w:rFonts w:ascii="Times New Roman" w:eastAsia="Times New Roman" w:hAnsi="Times New Roman" w:cs="Times New Roman"/>
          <w:kern w:val="0"/>
          <w:lang w:eastAsia="en-GB"/>
          <w14:ligatures w14:val="none"/>
        </w:rPr>
        <w:t xml:space="preserve">/team submitting the proposal </w:t>
      </w:r>
      <w:r w:rsidRPr="00C7113D">
        <w:rPr>
          <w:rFonts w:ascii="Times New Roman" w:eastAsia="Times New Roman" w:hAnsi="Times New Roman" w:cs="Times New Roman"/>
          <w:kern w:val="0"/>
          <w:lang w:eastAsia="en-GB"/>
          <w14:ligatures w14:val="none"/>
        </w:rPr>
        <w:t xml:space="preserve">must demonstrate a foundational understanding of the </w:t>
      </w:r>
      <w:r w:rsidRPr="00C7113D">
        <w:rPr>
          <w:rFonts w:ascii="Times New Roman" w:eastAsia="Times New Roman" w:hAnsi="Times New Roman" w:cs="Times New Roman"/>
          <w:b/>
          <w:bCs/>
          <w:kern w:val="0"/>
          <w:lang w:eastAsia="en-GB"/>
          <w14:ligatures w14:val="none"/>
        </w:rPr>
        <w:t xml:space="preserve">core principles of </w:t>
      </w:r>
      <w:r>
        <w:rPr>
          <w:rFonts w:ascii="Times New Roman" w:eastAsia="Times New Roman" w:hAnsi="Times New Roman" w:cs="Times New Roman"/>
          <w:b/>
          <w:bCs/>
          <w:kern w:val="0"/>
          <w:lang w:eastAsia="en-GB"/>
          <w14:ligatures w14:val="none"/>
        </w:rPr>
        <w:t>STI data and Indicators</w:t>
      </w:r>
      <w:r w:rsidRPr="00C7113D">
        <w:rPr>
          <w:rFonts w:ascii="Times New Roman" w:eastAsia="Times New Roman" w:hAnsi="Times New Roman" w:cs="Times New Roman"/>
          <w:kern w:val="0"/>
          <w:lang w:eastAsia="en-GB"/>
          <w14:ligatures w14:val="none"/>
        </w:rPr>
        <w:t>, including but not limited to:</w:t>
      </w:r>
    </w:p>
    <w:p w14:paraId="430BFD93" w14:textId="2E9F27C0"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National STI ecosystem</w:t>
      </w:r>
    </w:p>
    <w:p w14:paraId="57F0FD15" w14:textId="00E4D819"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STI Indicators</w:t>
      </w:r>
    </w:p>
    <w:p w14:paraId="6642E0D1" w14:textId="0BD8B74C" w:rsidR="00A77677"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Global standards for STI data </w:t>
      </w:r>
    </w:p>
    <w:p w14:paraId="0A05F52A" w14:textId="4785BF9C" w:rsidR="00A77677" w:rsidRPr="00C7113D"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National S&amp;T Survey </w:t>
      </w:r>
    </w:p>
    <w:p w14:paraId="3E0BC419" w14:textId="72BABCAB" w:rsidR="00A77677" w:rsidRPr="00C7113D" w:rsidRDefault="00A77677" w:rsidP="00A77677">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AI-based data analysis</w:t>
      </w:r>
    </w:p>
    <w:p w14:paraId="091A3286" w14:textId="77777777" w:rsidR="00A77677" w:rsidRPr="00C7113D" w:rsidRDefault="00A77677" w:rsidP="0093437F">
      <w:pPr>
        <w:numPr>
          <w:ilvl w:val="0"/>
          <w:numId w:val="19"/>
        </w:numPr>
        <w:tabs>
          <w:tab w:val="clear" w:pos="720"/>
          <w:tab w:val="num" w:pos="1440"/>
        </w:tabs>
        <w:spacing w:before="100" w:beforeAutospacing="1"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Evidence-based policy support</w:t>
      </w:r>
    </w:p>
    <w:p w14:paraId="2ACC7F65" w14:textId="77777777" w:rsidR="00A77677" w:rsidRPr="004C2791" w:rsidRDefault="00A77677" w:rsidP="00986766">
      <w:pPr>
        <w:pStyle w:val="ListParagraph"/>
        <w:jc w:val="both"/>
        <w:rPr>
          <w:rFonts w:ascii="Times New Roman" w:hAnsi="Times New Roman" w:cs="Times New Roman"/>
          <w:lang w:val="en-US"/>
        </w:rPr>
      </w:pPr>
    </w:p>
    <w:p w14:paraId="6C691356" w14:textId="493794A2" w:rsidR="00106D8D" w:rsidRPr="00A77677" w:rsidRDefault="002E7846" w:rsidP="006602D6">
      <w:pPr>
        <w:pStyle w:val="ListParagraph"/>
        <w:numPr>
          <w:ilvl w:val="0"/>
          <w:numId w:val="1"/>
        </w:numPr>
        <w:jc w:val="both"/>
        <w:rPr>
          <w:rFonts w:ascii="Times New Roman" w:hAnsi="Times New Roman" w:cs="Times New Roman"/>
          <w:lang w:val="en-US"/>
        </w:rPr>
      </w:pPr>
      <w:r w:rsidRPr="00A77677">
        <w:rPr>
          <w:rFonts w:ascii="Times New Roman" w:hAnsi="Times New Roman" w:cs="Times New Roman"/>
          <w:b/>
          <w:lang w:val="en-US"/>
        </w:rPr>
        <w:t>Technology For</w:t>
      </w:r>
      <w:r w:rsidR="00600C9F" w:rsidRPr="00A77677">
        <w:rPr>
          <w:rFonts w:ascii="Times New Roman" w:hAnsi="Times New Roman" w:cs="Times New Roman"/>
          <w:b/>
          <w:lang w:val="en-US"/>
        </w:rPr>
        <w:t>e</w:t>
      </w:r>
      <w:r w:rsidRPr="00A77677">
        <w:rPr>
          <w:rFonts w:ascii="Times New Roman" w:hAnsi="Times New Roman" w:cs="Times New Roman"/>
          <w:b/>
          <w:lang w:val="en-US"/>
        </w:rPr>
        <w:t>sight</w:t>
      </w:r>
      <w:r w:rsidR="00DD1EBE" w:rsidRPr="00A77677">
        <w:rPr>
          <w:rFonts w:ascii="Times New Roman" w:hAnsi="Times New Roman" w:cs="Times New Roman"/>
          <w:b/>
          <w:lang w:val="en-US"/>
        </w:rPr>
        <w:t>:</w:t>
      </w:r>
      <w:r w:rsidR="00DD1EBE" w:rsidRPr="00A77677">
        <w:rPr>
          <w:rFonts w:ascii="Times New Roman" w:hAnsi="Times New Roman" w:cs="Times New Roman"/>
          <w:lang w:val="en-US"/>
        </w:rPr>
        <w:t xml:space="preserve"> </w:t>
      </w:r>
      <w:r w:rsidR="004C2791" w:rsidRPr="00A77677">
        <w:rPr>
          <w:rFonts w:ascii="Times New Roman" w:eastAsia="Times New Roman" w:hAnsi="Times New Roman" w:cs="Times New Roman"/>
          <w:kern w:val="0"/>
          <w:lang w:eastAsia="en-IN"/>
          <w14:ligatures w14:val="none"/>
        </w:rPr>
        <w:t xml:space="preserve">New technologies can have a significant impact on various aspects of society and </w:t>
      </w:r>
      <w:r w:rsidR="009D2FFC">
        <w:rPr>
          <w:rFonts w:ascii="Times New Roman" w:eastAsia="Times New Roman" w:hAnsi="Times New Roman" w:cs="Times New Roman"/>
          <w:kern w:val="0"/>
          <w:lang w:eastAsia="en-IN"/>
          <w14:ligatures w14:val="none"/>
        </w:rPr>
        <w:t xml:space="preserve">the </w:t>
      </w:r>
      <w:r w:rsidR="009D2FFC">
        <w:rPr>
          <w:rFonts w:ascii="Times New Roman" w:hAnsi="Times New Roman" w:cs="Times New Roman"/>
        </w:rPr>
        <w:t>t</w:t>
      </w:r>
      <w:r w:rsidR="004C2791" w:rsidRPr="00A77677">
        <w:rPr>
          <w:rFonts w:ascii="Times New Roman" w:hAnsi="Times New Roman" w:cs="Times New Roman"/>
        </w:rPr>
        <w:t xml:space="preserve">echnology landscape has been rapidly evolving globally. </w:t>
      </w:r>
      <w:r w:rsidR="004C2791" w:rsidRPr="00A77677">
        <w:rPr>
          <w:rFonts w:ascii="Times New Roman" w:eastAsia="Times New Roman" w:hAnsi="Times New Roman" w:cs="Times New Roman"/>
          <w:kern w:val="0"/>
          <w:lang w:eastAsia="en-IN"/>
          <w14:ligatures w14:val="none"/>
        </w:rPr>
        <w:t>Technological development is driven by innovation, which can involve both radical breakthroughs and incremental improvements.</w:t>
      </w:r>
      <w:r w:rsidR="004C2791" w:rsidRPr="00A77677">
        <w:rPr>
          <w:rFonts w:ascii="Times New Roman" w:hAnsi="Times New Roman" w:cs="Times New Roman"/>
        </w:rPr>
        <w:t xml:space="preserve"> </w:t>
      </w:r>
      <w:r w:rsidR="00190D69" w:rsidRPr="00A77677">
        <w:rPr>
          <w:rFonts w:ascii="Times New Roman" w:eastAsia="Times New Roman" w:hAnsi="Times New Roman" w:cs="Times New Roman"/>
          <w:color w:val="000000"/>
        </w:rPr>
        <w:t xml:space="preserve">The emergence of disruptive and impactful technologies poses new challenges and simultaneously greater opportunities. </w:t>
      </w:r>
      <w:r w:rsidR="00DD1EBE" w:rsidRPr="00A77677">
        <w:rPr>
          <w:rFonts w:ascii="Times New Roman" w:hAnsi="Times New Roman" w:cs="Times New Roman"/>
        </w:rPr>
        <w:t xml:space="preserve">Technology foresight is a systematic process to map </w:t>
      </w:r>
      <w:r w:rsidR="00106D8D" w:rsidRPr="00A77677">
        <w:rPr>
          <w:rFonts w:ascii="Times New Roman" w:hAnsi="Times New Roman" w:cs="Times New Roman"/>
        </w:rPr>
        <w:t xml:space="preserve">potential </w:t>
      </w:r>
      <w:r w:rsidR="00DD1EBE" w:rsidRPr="00A77677">
        <w:rPr>
          <w:rFonts w:ascii="Times New Roman" w:hAnsi="Times New Roman" w:cs="Times New Roman"/>
        </w:rPr>
        <w:t xml:space="preserve">future </w:t>
      </w:r>
      <w:r w:rsidR="00106D8D" w:rsidRPr="00A77677">
        <w:rPr>
          <w:rFonts w:ascii="Times New Roman" w:hAnsi="Times New Roman" w:cs="Times New Roman"/>
        </w:rPr>
        <w:t>technological developments</w:t>
      </w:r>
      <w:r w:rsidR="00DD1EBE" w:rsidRPr="00A77677">
        <w:rPr>
          <w:rFonts w:ascii="Times New Roman" w:hAnsi="Times New Roman" w:cs="Times New Roman"/>
        </w:rPr>
        <w:t xml:space="preserve"> and their potential impacts, helping organizations and countries make informed decisions about research, development, and policy. </w:t>
      </w:r>
      <w:r w:rsidR="00C13D22" w:rsidRPr="00A77677">
        <w:rPr>
          <w:rFonts w:ascii="Times New Roman" w:hAnsi="Times New Roman" w:cs="Times New Roman"/>
        </w:rPr>
        <w:t xml:space="preserve">Technology foresight ideally considers a long-term horizon (10-30 years), focusing on broad trends and societal impacts. The technology foresight exercises are important as they help in </w:t>
      </w:r>
      <w:r w:rsidR="00C13D22" w:rsidRPr="00A77677">
        <w:rPr>
          <w:rFonts w:ascii="Times New Roman" w:hAnsi="Times New Roman" w:cs="Times New Roman"/>
        </w:rPr>
        <w:lastRenderedPageBreak/>
        <w:t xml:space="preserve">proactive planning, support innovations, address societal challenges, enhance competitiveness of a nation or society. </w:t>
      </w:r>
      <w:r w:rsidR="009D2FFC">
        <w:rPr>
          <w:rFonts w:ascii="Times New Roman" w:hAnsi="Times New Roman" w:cs="Times New Roman"/>
        </w:rPr>
        <w:t xml:space="preserve">Establishment of a </w:t>
      </w:r>
      <w:r w:rsidR="009D2FFC">
        <w:rPr>
          <w:rFonts w:ascii="Times New Roman" w:hAnsi="Times New Roman" w:cs="Times New Roman"/>
          <w:lang w:val="en-US"/>
        </w:rPr>
        <w:t xml:space="preserve">dedicated Centre for policy Research focusing on this theme is aimed to strengthen the proactive governance mechanism for the STI sector. </w:t>
      </w:r>
      <w:r w:rsidR="00106D8D" w:rsidRPr="00A77677">
        <w:rPr>
          <w:rFonts w:ascii="Times New Roman" w:hAnsi="Times New Roman" w:cs="Times New Roman"/>
        </w:rPr>
        <w:t xml:space="preserve">The role of the proposed Centre under this theme would </w:t>
      </w:r>
      <w:r w:rsidR="00190D69" w:rsidRPr="00A77677">
        <w:rPr>
          <w:rFonts w:ascii="Times New Roman" w:hAnsi="Times New Roman" w:cs="Times New Roman"/>
        </w:rPr>
        <w:t>be to conduct in depth research on the Technology Foresight</w:t>
      </w:r>
      <w:r w:rsidR="004C2791" w:rsidRPr="00A77677">
        <w:rPr>
          <w:rFonts w:ascii="Times New Roman" w:hAnsi="Times New Roman" w:cs="Times New Roman"/>
        </w:rPr>
        <w:t>, interact with stakeholders</w:t>
      </w:r>
      <w:r w:rsidR="00190D69" w:rsidRPr="00A77677">
        <w:rPr>
          <w:rFonts w:ascii="Times New Roman" w:hAnsi="Times New Roman" w:cs="Times New Roman"/>
        </w:rPr>
        <w:t xml:space="preserve"> and bring out reports in coordination with DST</w:t>
      </w:r>
      <w:r w:rsidR="009D2FFC">
        <w:rPr>
          <w:rFonts w:ascii="Times New Roman" w:hAnsi="Times New Roman" w:cs="Times New Roman"/>
        </w:rPr>
        <w:t>,</w:t>
      </w:r>
      <w:r w:rsidR="00190D69" w:rsidRPr="00A77677">
        <w:rPr>
          <w:rFonts w:ascii="Times New Roman" w:hAnsi="Times New Roman" w:cs="Times New Roman"/>
        </w:rPr>
        <w:t xml:space="preserve"> </w:t>
      </w:r>
      <w:proofErr w:type="spellStart"/>
      <w:r w:rsidR="00190D69" w:rsidRPr="00A77677">
        <w:rPr>
          <w:rFonts w:ascii="Times New Roman" w:hAnsi="Times New Roman" w:cs="Times New Roman"/>
        </w:rPr>
        <w:t>GoI</w:t>
      </w:r>
      <w:proofErr w:type="spellEnd"/>
      <w:r w:rsidR="00190D69" w:rsidRPr="00A77677">
        <w:rPr>
          <w:rFonts w:ascii="Times New Roman" w:hAnsi="Times New Roman" w:cs="Times New Roman"/>
        </w:rPr>
        <w:t xml:space="preserve">. </w:t>
      </w:r>
      <w:r w:rsidR="00D158D9" w:rsidRPr="00A77677">
        <w:rPr>
          <w:rFonts w:ascii="Times New Roman" w:hAnsi="Times New Roman" w:cs="Times New Roman"/>
        </w:rPr>
        <w:t xml:space="preserve">The core </w:t>
      </w:r>
      <w:r w:rsidR="009D2FFC">
        <w:rPr>
          <w:rFonts w:ascii="Times New Roman" w:hAnsi="Times New Roman" w:cs="Times New Roman"/>
        </w:rPr>
        <w:t xml:space="preserve">steps of the CPR would focus on </w:t>
      </w:r>
      <w:r w:rsidR="00A77677" w:rsidRPr="00A77677">
        <w:rPr>
          <w:rFonts w:ascii="Times New Roman" w:eastAsia="Times New Roman" w:hAnsi="Times New Roman" w:cs="Times New Roman"/>
          <w:kern w:val="0"/>
          <w:lang w:eastAsia="en-GB"/>
          <w14:ligatures w14:val="none"/>
        </w:rPr>
        <w:t xml:space="preserve">Scenario Building / Scenario Analysis, AI-based data analysis, trend analysis, back casting, horizon scanning, technology prioritization, etc. </w:t>
      </w:r>
      <w:r w:rsidR="00190D69" w:rsidRPr="00A77677">
        <w:rPr>
          <w:rFonts w:ascii="Times New Roman" w:hAnsi="Times New Roman" w:cs="Times New Roman"/>
        </w:rPr>
        <w:t xml:space="preserve">Broad areas of research under the theme </w:t>
      </w:r>
      <w:r w:rsidR="00106D8D" w:rsidRPr="00A77677">
        <w:rPr>
          <w:rFonts w:ascii="Times New Roman" w:hAnsi="Times New Roman" w:cs="Times New Roman"/>
        </w:rPr>
        <w:t xml:space="preserve">include: </w:t>
      </w:r>
    </w:p>
    <w:p w14:paraId="2C8BDB3C" w14:textId="6950CE0C"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Identifying emerging technologies that could directly or indirectly affect the country or society</w:t>
      </w:r>
    </w:p>
    <w:p w14:paraId="63906AD8" w14:textId="1B1829B4"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rPr>
        <w:t>Assess the state-of-art of technology and set directions for future technological development in India in important socio-economic sectors</w:t>
      </w:r>
    </w:p>
    <w:p w14:paraId="0C6651E2" w14:textId="1E48EB8F"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Assessing potential impacts (benefits and challenges</w:t>
      </w:r>
      <w:r w:rsidR="004C2791">
        <w:rPr>
          <w:rFonts w:ascii="Times New Roman" w:hAnsi="Times New Roman" w:cs="Times New Roman"/>
          <w:lang w:val="en-US"/>
        </w:rPr>
        <w:t>)</w:t>
      </w:r>
    </w:p>
    <w:p w14:paraId="4C6010B6" w14:textId="4909B0E7"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 xml:space="preserve">Identifying drivers and barriers that could promote or hinder the adoption of </w:t>
      </w:r>
      <w:r w:rsidR="004C2791">
        <w:rPr>
          <w:rFonts w:ascii="Times New Roman" w:hAnsi="Times New Roman" w:cs="Times New Roman"/>
          <w:lang w:val="en-US"/>
        </w:rPr>
        <w:t xml:space="preserve">specific </w:t>
      </w:r>
      <w:r w:rsidRPr="004C2791">
        <w:rPr>
          <w:rFonts w:ascii="Times New Roman" w:hAnsi="Times New Roman" w:cs="Times New Roman"/>
          <w:lang w:val="en-US"/>
        </w:rPr>
        <w:t>technologies</w:t>
      </w:r>
    </w:p>
    <w:p w14:paraId="1C6DE625" w14:textId="63DF91C4" w:rsidR="00C13D22" w:rsidRPr="004C2791" w:rsidRDefault="00C13D22" w:rsidP="00C13D22">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Developing policy recommendations (</w:t>
      </w:r>
      <w:r w:rsidR="00122638" w:rsidRPr="004C2791">
        <w:rPr>
          <w:rFonts w:ascii="Times New Roman" w:hAnsi="Times New Roman" w:cs="Times New Roman"/>
          <w:lang w:val="en-US"/>
        </w:rPr>
        <w:t xml:space="preserve">priority areas </w:t>
      </w:r>
      <w:r w:rsidRPr="004C2791">
        <w:rPr>
          <w:rFonts w:ascii="Times New Roman" w:hAnsi="Times New Roman" w:cs="Times New Roman"/>
          <w:lang w:val="en-US"/>
        </w:rPr>
        <w:t>to leverage the opportunities and</w:t>
      </w:r>
      <w:r w:rsidR="00122638" w:rsidRPr="004C2791">
        <w:rPr>
          <w:rFonts w:ascii="Times New Roman" w:hAnsi="Times New Roman" w:cs="Times New Roman"/>
          <w:lang w:val="en-US"/>
        </w:rPr>
        <w:t xml:space="preserve"> preparedness to</w:t>
      </w:r>
      <w:r w:rsidRPr="004C2791">
        <w:rPr>
          <w:rFonts w:ascii="Times New Roman" w:hAnsi="Times New Roman" w:cs="Times New Roman"/>
          <w:lang w:val="en-US"/>
        </w:rPr>
        <w:t xml:space="preserve"> mitigate the risks associated)</w:t>
      </w:r>
    </w:p>
    <w:p w14:paraId="48996D99" w14:textId="44F7CF4D" w:rsidR="000232A6" w:rsidRPr="004C2791" w:rsidRDefault="000232A6" w:rsidP="000232A6">
      <w:pPr>
        <w:pStyle w:val="ListParagraph"/>
        <w:numPr>
          <w:ilvl w:val="1"/>
          <w:numId w:val="1"/>
        </w:numPr>
        <w:jc w:val="both"/>
        <w:rPr>
          <w:rFonts w:ascii="Times New Roman" w:hAnsi="Times New Roman" w:cs="Times New Roman"/>
          <w:lang w:val="en-US"/>
        </w:rPr>
      </w:pPr>
      <w:r w:rsidRPr="004C2791">
        <w:rPr>
          <w:rFonts w:ascii="Times New Roman" w:hAnsi="Times New Roman" w:cs="Times New Roman"/>
          <w:lang w:val="en-US"/>
        </w:rPr>
        <w:t>Capacity building in related areas</w:t>
      </w:r>
      <w:r w:rsidR="002878B1" w:rsidRPr="004C2791">
        <w:rPr>
          <w:rFonts w:ascii="Times New Roman" w:hAnsi="Times New Roman" w:cs="Times New Roman"/>
          <w:lang w:val="en-US"/>
        </w:rPr>
        <w:t xml:space="preserve"> of the theme</w:t>
      </w:r>
    </w:p>
    <w:p w14:paraId="739DCDF3" w14:textId="148B16E0" w:rsidR="000232A6" w:rsidRDefault="000232A6" w:rsidP="0093437F">
      <w:pPr>
        <w:pStyle w:val="ListParagraph"/>
        <w:spacing w:after="0"/>
        <w:ind w:left="1440"/>
        <w:jc w:val="both"/>
        <w:rPr>
          <w:rFonts w:ascii="Times New Roman" w:hAnsi="Times New Roman" w:cs="Times New Roman"/>
          <w:lang w:val="en-US"/>
        </w:rPr>
      </w:pPr>
    </w:p>
    <w:p w14:paraId="17B98681" w14:textId="18F0495F" w:rsidR="00D158D9" w:rsidRPr="00C7113D" w:rsidRDefault="00D158D9" w:rsidP="00D158D9">
      <w:pPr>
        <w:spacing w:after="0" w:line="240" w:lineRule="auto"/>
        <w:ind w:left="720"/>
        <w:jc w:val="both"/>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The organization</w:t>
      </w:r>
      <w:r>
        <w:rPr>
          <w:rFonts w:ascii="Times New Roman" w:eastAsia="Times New Roman" w:hAnsi="Times New Roman" w:cs="Times New Roman"/>
          <w:kern w:val="0"/>
          <w:lang w:eastAsia="en-GB"/>
          <w14:ligatures w14:val="none"/>
        </w:rPr>
        <w:t xml:space="preserve">/team submitting the proposal </w:t>
      </w:r>
      <w:r w:rsidRPr="00C7113D">
        <w:rPr>
          <w:rFonts w:ascii="Times New Roman" w:eastAsia="Times New Roman" w:hAnsi="Times New Roman" w:cs="Times New Roman"/>
          <w:kern w:val="0"/>
          <w:lang w:eastAsia="en-GB"/>
          <w14:ligatures w14:val="none"/>
        </w:rPr>
        <w:t xml:space="preserve">must demonstrate a foundational understanding of the </w:t>
      </w:r>
      <w:r w:rsidRPr="00C7113D">
        <w:rPr>
          <w:rFonts w:ascii="Times New Roman" w:eastAsia="Times New Roman" w:hAnsi="Times New Roman" w:cs="Times New Roman"/>
          <w:b/>
          <w:bCs/>
          <w:kern w:val="0"/>
          <w:lang w:eastAsia="en-GB"/>
          <w14:ligatures w14:val="none"/>
        </w:rPr>
        <w:t>core principles of foresight</w:t>
      </w:r>
      <w:r w:rsidRPr="00C7113D">
        <w:rPr>
          <w:rFonts w:ascii="Times New Roman" w:eastAsia="Times New Roman" w:hAnsi="Times New Roman" w:cs="Times New Roman"/>
          <w:kern w:val="0"/>
          <w:lang w:eastAsia="en-GB"/>
          <w14:ligatures w14:val="none"/>
        </w:rPr>
        <w:t>, including but not limited to:</w:t>
      </w:r>
    </w:p>
    <w:p w14:paraId="4369AF25" w14:textId="77777777" w:rsidR="00D158D9" w:rsidRPr="00C7113D" w:rsidRDefault="00D158D9" w:rsidP="00D158D9">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Long-term strategic planning</w:t>
      </w:r>
    </w:p>
    <w:p w14:paraId="487105B1" w14:textId="77777777" w:rsidR="00D158D9" w:rsidRPr="00C7113D" w:rsidRDefault="00D158D9" w:rsidP="00D158D9">
      <w:pPr>
        <w:numPr>
          <w:ilvl w:val="0"/>
          <w:numId w:val="19"/>
        </w:numPr>
        <w:tabs>
          <w:tab w:val="clear" w:pos="720"/>
          <w:tab w:val="num" w:pos="1440"/>
        </w:tabs>
        <w:spacing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Futures thinking</w:t>
      </w:r>
    </w:p>
    <w:p w14:paraId="32F43CAE" w14:textId="77777777" w:rsidR="00D158D9" w:rsidRPr="00C7113D" w:rsidRDefault="00D158D9" w:rsidP="00D158D9">
      <w:pPr>
        <w:numPr>
          <w:ilvl w:val="0"/>
          <w:numId w:val="19"/>
        </w:numPr>
        <w:tabs>
          <w:tab w:val="clear" w:pos="720"/>
          <w:tab w:val="num" w:pos="1440"/>
        </w:tabs>
        <w:spacing w:before="100" w:beforeAutospacing="1" w:after="100" w:afterAutospacing="1"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Anticipatory governance</w:t>
      </w:r>
    </w:p>
    <w:p w14:paraId="5EC8AFD5" w14:textId="77777777" w:rsidR="00D158D9" w:rsidRPr="00C7113D" w:rsidRDefault="00D158D9" w:rsidP="0093437F">
      <w:pPr>
        <w:numPr>
          <w:ilvl w:val="0"/>
          <w:numId w:val="19"/>
        </w:numPr>
        <w:tabs>
          <w:tab w:val="clear" w:pos="720"/>
          <w:tab w:val="num" w:pos="1440"/>
        </w:tabs>
        <w:spacing w:before="100" w:beforeAutospacing="1" w:after="0" w:line="240" w:lineRule="auto"/>
        <w:ind w:left="1440"/>
        <w:rPr>
          <w:rFonts w:ascii="Times New Roman" w:eastAsia="Times New Roman" w:hAnsi="Times New Roman" w:cs="Times New Roman"/>
          <w:kern w:val="0"/>
          <w:lang w:eastAsia="en-GB"/>
          <w14:ligatures w14:val="none"/>
        </w:rPr>
      </w:pPr>
      <w:r w:rsidRPr="00C7113D">
        <w:rPr>
          <w:rFonts w:ascii="Times New Roman" w:eastAsia="Times New Roman" w:hAnsi="Times New Roman" w:cs="Times New Roman"/>
          <w:kern w:val="0"/>
          <w:lang w:eastAsia="en-GB"/>
          <w14:ligatures w14:val="none"/>
        </w:rPr>
        <w:t>Evidence-based policy support</w:t>
      </w:r>
    </w:p>
    <w:p w14:paraId="36F95EE0" w14:textId="77777777" w:rsidR="00D158D9" w:rsidRPr="004C2791" w:rsidRDefault="00D158D9" w:rsidP="000232A6">
      <w:pPr>
        <w:pStyle w:val="ListParagraph"/>
        <w:ind w:left="1440"/>
        <w:jc w:val="both"/>
        <w:rPr>
          <w:rFonts w:ascii="Times New Roman" w:hAnsi="Times New Roman" w:cs="Times New Roman"/>
          <w:lang w:val="en-US"/>
        </w:rPr>
      </w:pPr>
    </w:p>
    <w:p w14:paraId="7F76BF12" w14:textId="77777777" w:rsidR="003D2784" w:rsidRPr="00A745AD" w:rsidRDefault="003D2784" w:rsidP="003D2784">
      <w:pPr>
        <w:pStyle w:val="ListParagraph"/>
        <w:numPr>
          <w:ilvl w:val="3"/>
          <w:numId w:val="3"/>
        </w:numPr>
        <w:spacing w:after="0" w:line="240" w:lineRule="auto"/>
        <w:ind w:left="567" w:hanging="567"/>
        <w:jc w:val="both"/>
        <w:rPr>
          <w:rFonts w:ascii="Cambria" w:hAnsi="Cambria" w:cs="Arial"/>
          <w:b/>
        </w:rPr>
      </w:pPr>
      <w:r w:rsidRPr="00A745AD">
        <w:rPr>
          <w:rFonts w:ascii="Cambria" w:hAnsi="Cambria" w:cs="Arial"/>
          <w:b/>
        </w:rPr>
        <w:t xml:space="preserve">Expected credentials of Institutions and Project Investigators </w:t>
      </w:r>
    </w:p>
    <w:p w14:paraId="098D1F1C" w14:textId="2E7D5DAD" w:rsidR="003D2784" w:rsidRPr="00A745AD" w:rsidRDefault="003D2784" w:rsidP="003D2784">
      <w:pPr>
        <w:pStyle w:val="ListParagraph"/>
        <w:numPr>
          <w:ilvl w:val="0"/>
          <w:numId w:val="8"/>
        </w:numPr>
        <w:tabs>
          <w:tab w:val="clear" w:pos="1440"/>
          <w:tab w:val="num" w:pos="1080"/>
        </w:tabs>
        <w:spacing w:after="0" w:line="240" w:lineRule="auto"/>
        <w:ind w:left="1080"/>
        <w:jc w:val="both"/>
        <w:rPr>
          <w:rFonts w:ascii="Cambria" w:hAnsi="Cambria" w:cs="Arial"/>
        </w:rPr>
      </w:pPr>
      <w:r w:rsidRPr="00A745AD">
        <w:rPr>
          <w:rFonts w:ascii="Cambria" w:hAnsi="Cambria" w:cs="Arial"/>
          <w:b/>
          <w:bCs/>
          <w:u w:val="single"/>
        </w:rPr>
        <w:t>Acknowledged Leadership</w:t>
      </w:r>
      <w:r w:rsidRPr="00A745AD">
        <w:rPr>
          <w:rFonts w:ascii="Cambria" w:hAnsi="Cambria" w:cs="Arial"/>
        </w:rPr>
        <w:t xml:space="preserve">: The CPRs under Policy Research Programme will be built around lead institutions having acknowledged leadership in the </w:t>
      </w:r>
      <w:r w:rsidR="00986766">
        <w:rPr>
          <w:rFonts w:ascii="Cambria" w:hAnsi="Cambria" w:cs="Arial"/>
        </w:rPr>
        <w:t>specific theme/</w:t>
      </w:r>
      <w:r w:rsidRPr="00A745AD">
        <w:rPr>
          <w:rFonts w:ascii="Cambria" w:hAnsi="Cambria" w:cs="Arial"/>
        </w:rPr>
        <w:t xml:space="preserve"> Research domains, as evidenced by their scientific track record.  </w:t>
      </w:r>
    </w:p>
    <w:p w14:paraId="45CB9963" w14:textId="77777777" w:rsidR="003D2784" w:rsidRPr="00A745AD" w:rsidRDefault="003D2784" w:rsidP="003D2784">
      <w:pPr>
        <w:pStyle w:val="ListParagraph"/>
        <w:numPr>
          <w:ilvl w:val="0"/>
          <w:numId w:val="8"/>
        </w:numPr>
        <w:spacing w:after="0" w:line="240" w:lineRule="auto"/>
        <w:ind w:left="1080"/>
        <w:jc w:val="both"/>
        <w:rPr>
          <w:rFonts w:ascii="Cambria" w:hAnsi="Cambria" w:cs="Arial"/>
        </w:rPr>
      </w:pPr>
      <w:r w:rsidRPr="00A745AD">
        <w:rPr>
          <w:rFonts w:ascii="Cambria" w:hAnsi="Cambria" w:cs="Arial"/>
          <w:b/>
          <w:bCs/>
        </w:rPr>
        <w:t>Performance Measurement Assessment</w:t>
      </w:r>
      <w:r w:rsidRPr="00A745AD">
        <w:rPr>
          <w:rFonts w:ascii="Cambria" w:hAnsi="Cambria" w:cs="Arial"/>
        </w:rPr>
        <w:t xml:space="preserve">: Performance of the CPRs will be judged by the following broad criteria: </w:t>
      </w:r>
    </w:p>
    <w:p w14:paraId="2EC841A9" w14:textId="3C64A284"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bCs/>
        </w:rPr>
        <w:t>Implementation of deliverables</w:t>
      </w:r>
      <w:r w:rsidRPr="00A745AD">
        <w:rPr>
          <w:rFonts w:ascii="Cambria" w:hAnsi="Cambria" w:cs="Arial"/>
        </w:rPr>
        <w:t xml:space="preserve">: Timelines </w:t>
      </w:r>
      <w:r w:rsidR="004A00D0">
        <w:rPr>
          <w:rFonts w:ascii="Cambria" w:hAnsi="Cambria" w:cs="Arial"/>
        </w:rPr>
        <w:t>for the</w:t>
      </w:r>
      <w:r w:rsidRPr="00A745AD">
        <w:rPr>
          <w:rFonts w:ascii="Cambria" w:hAnsi="Cambria" w:cs="Arial"/>
        </w:rPr>
        <w:t xml:space="preserve"> deliverables of the CPR will have to be clearly defined in the proposal and the same will be evaluated by the Advisory Committee set up by DST. The progress of the CPR will be judged through its performance in achieving targets set against the final approved deliverables and utilization of funds in achieving these target deliverables. </w:t>
      </w:r>
    </w:p>
    <w:p w14:paraId="538BA9F0" w14:textId="732E8126"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bCs/>
        </w:rPr>
        <w:t>Measurements</w:t>
      </w:r>
      <w:r w:rsidRPr="00A745AD">
        <w:rPr>
          <w:rFonts w:ascii="Cambria" w:hAnsi="Cambria" w:cs="Arial"/>
        </w:rPr>
        <w:t>: The CPR should be able to demonstrate the valued results that justified its creation through the use of output matrix. Coordination across other institutes</w:t>
      </w:r>
      <w:r w:rsidR="00C734C5">
        <w:rPr>
          <w:rFonts w:ascii="Cambria" w:hAnsi="Cambria" w:cs="Arial"/>
        </w:rPr>
        <w:t xml:space="preserve"> </w:t>
      </w:r>
      <w:r w:rsidRPr="00A745AD">
        <w:rPr>
          <w:rFonts w:ascii="Cambria" w:hAnsi="Cambria" w:cs="Arial"/>
        </w:rPr>
        <w:t xml:space="preserve">of similar interests </w:t>
      </w:r>
      <w:r w:rsidR="00C734C5">
        <w:rPr>
          <w:rFonts w:ascii="Cambria" w:hAnsi="Cambria" w:cs="Arial"/>
        </w:rPr>
        <w:t>and other stakeholders</w:t>
      </w:r>
      <w:r w:rsidR="00C734C5" w:rsidRPr="00A745AD">
        <w:rPr>
          <w:rFonts w:ascii="Cambria" w:hAnsi="Cambria" w:cs="Arial"/>
        </w:rPr>
        <w:t xml:space="preserve"> </w:t>
      </w:r>
      <w:r w:rsidRPr="00A745AD">
        <w:rPr>
          <w:rFonts w:ascii="Cambria" w:hAnsi="Cambria" w:cs="Arial"/>
        </w:rPr>
        <w:t>would be needed to enable the CPR to deliver value added services.</w:t>
      </w:r>
    </w:p>
    <w:p w14:paraId="30034936" w14:textId="77777777" w:rsidR="003D2784" w:rsidRPr="00A745AD" w:rsidRDefault="003D2784" w:rsidP="003D2784">
      <w:pPr>
        <w:pStyle w:val="ListParagraph"/>
        <w:numPr>
          <w:ilvl w:val="0"/>
          <w:numId w:val="6"/>
        </w:numPr>
        <w:spacing w:after="0" w:line="240" w:lineRule="auto"/>
        <w:ind w:left="1440"/>
        <w:jc w:val="both"/>
        <w:rPr>
          <w:rFonts w:ascii="Cambria" w:hAnsi="Cambria" w:cs="Arial"/>
        </w:rPr>
      </w:pPr>
      <w:r w:rsidRPr="00A745AD">
        <w:rPr>
          <w:rFonts w:ascii="Cambria" w:hAnsi="Cambria" w:cs="Arial"/>
          <w:b/>
        </w:rPr>
        <w:t>Success Indicators</w:t>
      </w:r>
      <w:r w:rsidRPr="00A745AD">
        <w:rPr>
          <w:rFonts w:ascii="Cambria" w:hAnsi="Cambria" w:cs="Arial"/>
        </w:rPr>
        <w:t xml:space="preserve">: The overall success of the CPR will be judged through adherence to the timeliness of completion of recommended milestones, </w:t>
      </w:r>
      <w:r w:rsidRPr="00A745AD">
        <w:rPr>
          <w:rFonts w:ascii="Cambria" w:hAnsi="Cambria" w:cs="Arial"/>
        </w:rPr>
        <w:lastRenderedPageBreak/>
        <w:t xml:space="preserve">assessments, reviews and implementation and overall output/outcome in terms of research publications, their impact factors, development of new evidence bases as policy inputs, </w:t>
      </w:r>
      <w:r w:rsidRPr="00A745AD">
        <w:rPr>
          <w:rFonts w:ascii="Cambria" w:eastAsia="Times New Roman" w:hAnsi="Cambria" w:cs="Times New Roman"/>
          <w:color w:val="000000"/>
          <w:highlight w:val="white"/>
        </w:rPr>
        <w:t xml:space="preserve">translation of the outputs having direct impact on the regional, national, sectoral, and international policy systems, </w:t>
      </w:r>
      <w:r w:rsidRPr="00A745AD">
        <w:rPr>
          <w:rFonts w:ascii="Cambria" w:hAnsi="Cambria" w:cs="Arial"/>
        </w:rPr>
        <w:t xml:space="preserve">capacity building programmes organised, inter-linkages developed, etc.   </w:t>
      </w:r>
    </w:p>
    <w:p w14:paraId="091C5B1C" w14:textId="08DFB66F" w:rsidR="003D2784" w:rsidRDefault="003D2784" w:rsidP="003D2784">
      <w:pPr>
        <w:pStyle w:val="ListParagraph"/>
        <w:spacing w:after="0" w:line="240" w:lineRule="auto"/>
        <w:ind w:left="0"/>
        <w:jc w:val="both"/>
        <w:rPr>
          <w:rFonts w:ascii="Cambria" w:hAnsi="Cambria" w:cs="Arial"/>
        </w:rPr>
      </w:pPr>
    </w:p>
    <w:p w14:paraId="201D863D" w14:textId="11965C59" w:rsidR="00986766" w:rsidRPr="00A745AD" w:rsidRDefault="00986766" w:rsidP="00986766">
      <w:pPr>
        <w:pStyle w:val="ListParagraph"/>
        <w:numPr>
          <w:ilvl w:val="0"/>
          <w:numId w:val="8"/>
        </w:numPr>
        <w:spacing w:after="0" w:line="240" w:lineRule="auto"/>
        <w:ind w:left="1080"/>
        <w:jc w:val="both"/>
        <w:rPr>
          <w:rFonts w:ascii="Cambria" w:hAnsi="Cambria" w:cs="Arial"/>
        </w:rPr>
      </w:pPr>
      <w:r w:rsidRPr="00A745AD">
        <w:rPr>
          <w:rFonts w:ascii="Cambria" w:hAnsi="Cambria" w:cs="Arial"/>
          <w:b/>
          <w:bCs/>
        </w:rPr>
        <w:t>Administrative independence</w:t>
      </w:r>
      <w:r w:rsidRPr="00A745AD">
        <w:rPr>
          <w:rFonts w:ascii="Cambria" w:hAnsi="Cambria" w:cs="Arial"/>
        </w:rPr>
        <w:t xml:space="preserve">: The CPR </w:t>
      </w:r>
      <w:r w:rsidR="007D243E">
        <w:rPr>
          <w:rFonts w:ascii="Cambria" w:hAnsi="Cambria" w:cs="Arial"/>
        </w:rPr>
        <w:t>would</w:t>
      </w:r>
      <w:r w:rsidRPr="00A745AD">
        <w:rPr>
          <w:rFonts w:ascii="Cambria" w:hAnsi="Cambria" w:cs="Arial"/>
        </w:rPr>
        <w:t xml:space="preserve"> be guided by an independent advisory structure established through consultation between DST and the host institution. This is to ensure long-term efficiency and sustainability. The performance of the CPR will also be evaluated and monitored on a continuous basis by committees set up by the DST. </w:t>
      </w:r>
    </w:p>
    <w:p w14:paraId="749F58C5" w14:textId="77777777" w:rsidR="00986766" w:rsidRPr="00A745AD" w:rsidRDefault="00986766" w:rsidP="003D2784">
      <w:pPr>
        <w:pStyle w:val="ListParagraph"/>
        <w:spacing w:after="0" w:line="240" w:lineRule="auto"/>
        <w:ind w:left="0"/>
        <w:jc w:val="both"/>
        <w:rPr>
          <w:rFonts w:ascii="Cambria" w:hAnsi="Cambria" w:cs="Arial"/>
        </w:rPr>
      </w:pPr>
    </w:p>
    <w:p w14:paraId="1FE00762" w14:textId="77777777" w:rsidR="003D2784" w:rsidRPr="00A745AD" w:rsidRDefault="003D2784" w:rsidP="003D2784">
      <w:pPr>
        <w:pStyle w:val="ListParagraph"/>
        <w:numPr>
          <w:ilvl w:val="3"/>
          <w:numId w:val="5"/>
        </w:numPr>
        <w:spacing w:after="0" w:line="240" w:lineRule="auto"/>
        <w:ind w:left="567" w:hanging="567"/>
        <w:rPr>
          <w:rFonts w:ascii="Cambria" w:hAnsi="Cambria" w:cs="Arial"/>
          <w:b/>
        </w:rPr>
      </w:pPr>
      <w:r w:rsidRPr="00A745AD">
        <w:rPr>
          <w:rFonts w:ascii="Cambria" w:hAnsi="Cambria" w:cs="Arial"/>
          <w:b/>
          <w:u w:val="single"/>
        </w:rPr>
        <w:t xml:space="preserve">Qualifying Criteria for Institutions hosting </w:t>
      </w:r>
      <w:r>
        <w:rPr>
          <w:rFonts w:ascii="Cambria" w:hAnsi="Cambria" w:cs="Arial"/>
          <w:b/>
          <w:u w:val="single"/>
        </w:rPr>
        <w:t>the CPRs</w:t>
      </w:r>
      <w:r w:rsidRPr="00A745AD">
        <w:rPr>
          <w:rFonts w:ascii="Cambria" w:hAnsi="Cambria" w:cs="Arial"/>
          <w:b/>
          <w:u w:val="single"/>
        </w:rPr>
        <w:t xml:space="preserve"> </w:t>
      </w:r>
    </w:p>
    <w:p w14:paraId="7087F5A4" w14:textId="77777777"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 xml:space="preserve">The CPR is expected to be led by an investigator with a proven track record and expertise central to the research theme of the proposal. </w:t>
      </w:r>
    </w:p>
    <w:p w14:paraId="2AE799E1" w14:textId="55662BF2"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 xml:space="preserve">There are several factors which would be considered while technically and administratively examining the potential of agency /institution and project investigator who leads the CPR. A few of them are listed in </w:t>
      </w:r>
      <w:r w:rsidR="00560DE4">
        <w:rPr>
          <w:rFonts w:ascii="Cambria" w:hAnsi="Cambria" w:cs="Arial"/>
        </w:rPr>
        <w:t>section</w:t>
      </w:r>
      <w:r w:rsidRPr="00A745AD">
        <w:rPr>
          <w:rFonts w:ascii="Cambria" w:hAnsi="Cambria" w:cs="Arial"/>
        </w:rPr>
        <w:t xml:space="preserve"> 5 and 6 below.</w:t>
      </w:r>
    </w:p>
    <w:p w14:paraId="1207059D" w14:textId="377DEB45"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The CPR should be created within the existing institutional framework. The Team leader/ Project Investigator will have the primary responsibility for administering the project</w:t>
      </w:r>
      <w:r w:rsidR="00C734C5">
        <w:rPr>
          <w:rFonts w:ascii="Cambria" w:hAnsi="Cambria" w:cs="Arial"/>
        </w:rPr>
        <w:t>,</w:t>
      </w:r>
      <w:r w:rsidRPr="00A745AD">
        <w:rPr>
          <w:rFonts w:ascii="Cambria" w:hAnsi="Cambria" w:cs="Arial"/>
        </w:rPr>
        <w:t xml:space="preserve"> for overseeing the development of the programme</w:t>
      </w:r>
      <w:r w:rsidR="00C734C5">
        <w:rPr>
          <w:rFonts w:ascii="Cambria" w:hAnsi="Cambria" w:cs="Arial"/>
        </w:rPr>
        <w:t xml:space="preserve"> and submitting the reports to DST</w:t>
      </w:r>
      <w:r w:rsidRPr="00A745AD">
        <w:rPr>
          <w:rFonts w:ascii="Cambria" w:hAnsi="Cambria" w:cs="Arial"/>
        </w:rPr>
        <w:t xml:space="preserve">. </w:t>
      </w:r>
    </w:p>
    <w:p w14:paraId="326F0658" w14:textId="16A8175E" w:rsidR="003D2784" w:rsidRPr="00A745AD" w:rsidRDefault="003D2784" w:rsidP="003D2784">
      <w:pPr>
        <w:numPr>
          <w:ilvl w:val="0"/>
          <w:numId w:val="7"/>
        </w:numPr>
        <w:tabs>
          <w:tab w:val="num" w:pos="709"/>
        </w:tabs>
        <w:spacing w:after="0" w:line="240" w:lineRule="auto"/>
        <w:jc w:val="both"/>
        <w:rPr>
          <w:rFonts w:ascii="Cambria" w:hAnsi="Cambria" w:cs="Arial"/>
        </w:rPr>
      </w:pPr>
      <w:r w:rsidRPr="00A745AD">
        <w:rPr>
          <w:rFonts w:ascii="Cambria" w:hAnsi="Cambria" w:cs="Arial"/>
        </w:rPr>
        <w:t>Research institutes, universities, and other recognized research laboratories in the public sector and not-for-profit laboratories</w:t>
      </w:r>
      <w:r w:rsidR="00C734C5">
        <w:rPr>
          <w:rFonts w:ascii="Cambria" w:hAnsi="Cambria" w:cs="Arial"/>
        </w:rPr>
        <w:t xml:space="preserve"> in the country</w:t>
      </w:r>
      <w:r w:rsidRPr="00A745AD">
        <w:rPr>
          <w:rFonts w:ascii="Cambria" w:hAnsi="Cambria" w:cs="Arial"/>
        </w:rPr>
        <w:t xml:space="preserve"> would be eligible for </w:t>
      </w:r>
      <w:r w:rsidR="00C734C5">
        <w:rPr>
          <w:rFonts w:ascii="Cambria" w:hAnsi="Cambria" w:cs="Arial"/>
        </w:rPr>
        <w:t xml:space="preserve">the </w:t>
      </w:r>
      <w:r w:rsidRPr="00A745AD">
        <w:rPr>
          <w:rFonts w:ascii="Cambria" w:hAnsi="Cambria" w:cs="Arial"/>
        </w:rPr>
        <w:t>grant under DST Policy Research Programme. The Institute should have well established research facilities as well as core expertise in relevant area.</w:t>
      </w:r>
      <w:r w:rsidRPr="00A745AD">
        <w:rPr>
          <w:rFonts w:ascii="Cambria" w:hAnsi="Cambria"/>
        </w:rPr>
        <w:tab/>
      </w:r>
    </w:p>
    <w:p w14:paraId="68531B2F" w14:textId="77777777" w:rsidR="003D2784" w:rsidRPr="00A745AD" w:rsidRDefault="003D2784" w:rsidP="007D243E">
      <w:pPr>
        <w:pStyle w:val="ListParagraph"/>
        <w:numPr>
          <w:ilvl w:val="3"/>
          <w:numId w:val="5"/>
        </w:numPr>
        <w:spacing w:after="0" w:line="240" w:lineRule="auto"/>
        <w:ind w:left="567" w:hanging="567"/>
        <w:jc w:val="both"/>
        <w:rPr>
          <w:rFonts w:ascii="Cambria" w:hAnsi="Cambria" w:cs="Arial"/>
          <w:b/>
        </w:rPr>
      </w:pPr>
      <w:r w:rsidRPr="00A745AD">
        <w:rPr>
          <w:rFonts w:ascii="Cambria" w:hAnsi="Cambria" w:cs="Arial"/>
          <w:b/>
        </w:rPr>
        <w:t>Essential Criteria for the Project Investigators spearheading DST’s programme</w:t>
      </w:r>
    </w:p>
    <w:p w14:paraId="5746C346" w14:textId="77777777" w:rsidR="003D2784" w:rsidRPr="00A745AD" w:rsidRDefault="003D2784" w:rsidP="003D2784">
      <w:pPr>
        <w:spacing w:after="0" w:line="240" w:lineRule="auto"/>
        <w:ind w:firstLine="567"/>
        <w:rPr>
          <w:rFonts w:ascii="Cambria" w:hAnsi="Cambria" w:cs="Arial"/>
        </w:rPr>
      </w:pPr>
      <w:r w:rsidRPr="00A745AD">
        <w:rPr>
          <w:rFonts w:ascii="Cambria" w:hAnsi="Cambria" w:cs="Arial"/>
        </w:rPr>
        <w:t>The following criteria must be followed for the Principal Investigators:</w:t>
      </w:r>
    </w:p>
    <w:p w14:paraId="50BE2F2B" w14:textId="74B77A9F"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The Principal Investigator must be a researcher working in </w:t>
      </w:r>
      <w:r w:rsidRPr="00A745AD">
        <w:rPr>
          <w:rFonts w:ascii="Cambria" w:hAnsi="Cambria" w:cs="Arial"/>
          <w:b/>
          <w:bCs/>
          <w:u w:val="single"/>
        </w:rPr>
        <w:t>permanent capacity</w:t>
      </w:r>
      <w:r w:rsidRPr="00A745AD">
        <w:rPr>
          <w:rFonts w:ascii="Cambria" w:hAnsi="Cambria" w:cs="Arial"/>
        </w:rPr>
        <w:t xml:space="preserve"> at the institution (only within state) dealing with subject area proposed.</w:t>
      </w:r>
    </w:p>
    <w:p w14:paraId="2B245D30"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He / She must have </w:t>
      </w:r>
      <w:r w:rsidRPr="00A745AD">
        <w:rPr>
          <w:rFonts w:ascii="Cambria" w:hAnsi="Cambria" w:cs="Arial"/>
          <w:b/>
          <w:bCs/>
          <w:u w:val="single"/>
        </w:rPr>
        <w:t>at least 5 years of regular service still remaining at the institution</w:t>
      </w:r>
      <w:r w:rsidRPr="00A745AD">
        <w:rPr>
          <w:rFonts w:ascii="Cambria" w:hAnsi="Cambria" w:cs="Arial"/>
        </w:rPr>
        <w:t xml:space="preserve"> where the current work is proposed. </w:t>
      </w:r>
    </w:p>
    <w:p w14:paraId="2D17C8BD"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 xml:space="preserve">He / She must have a proven track record of knowledge and expertise central to the thematic focus of the CPR as evidenced by peer-reviewed publications, patents etc. </w:t>
      </w:r>
    </w:p>
    <w:p w14:paraId="047CCD63" w14:textId="21E4B4C5"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He</w:t>
      </w:r>
      <w:r w:rsidR="00144454">
        <w:rPr>
          <w:rFonts w:ascii="Cambria" w:hAnsi="Cambria" w:cs="Arial"/>
        </w:rPr>
        <w:t>/she</w:t>
      </w:r>
      <w:r w:rsidRPr="00A745AD">
        <w:rPr>
          <w:rFonts w:ascii="Cambria" w:hAnsi="Cambria" w:cs="Arial"/>
        </w:rPr>
        <w:t xml:space="preserve"> must be an established research scientist who will ensure that high-quality research is performed and who has the experience to effectively administer and integrate all components of the </w:t>
      </w:r>
      <w:r w:rsidR="00144454">
        <w:rPr>
          <w:rFonts w:ascii="Cambria" w:hAnsi="Cambria" w:cs="Arial"/>
        </w:rPr>
        <w:t>CPR</w:t>
      </w:r>
      <w:r w:rsidRPr="00A745AD">
        <w:rPr>
          <w:rFonts w:ascii="Cambria" w:hAnsi="Cambria" w:cs="Arial"/>
        </w:rPr>
        <w:t xml:space="preserve">. </w:t>
      </w:r>
    </w:p>
    <w:p w14:paraId="42DFF075" w14:textId="77777777"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The PI should also have the requisite administrative experience to lead the CPR.</w:t>
      </w:r>
    </w:p>
    <w:p w14:paraId="241899C3" w14:textId="0D38BAF2"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t>The bio-data of PI should also include details of research projects handled, number of Ph.D</w:t>
      </w:r>
      <w:r>
        <w:rPr>
          <w:rFonts w:ascii="Cambria" w:hAnsi="Cambria" w:cs="Arial"/>
        </w:rPr>
        <w:t>.</w:t>
      </w:r>
      <w:r w:rsidRPr="00A745AD">
        <w:rPr>
          <w:rFonts w:ascii="Cambria" w:hAnsi="Cambria" w:cs="Arial"/>
        </w:rPr>
        <w:t xml:space="preserve"> students registered, number of research papers published, total impact factor, citation index, patents filed granted, technologies transferred, etc.</w:t>
      </w:r>
    </w:p>
    <w:p w14:paraId="5ECF9ED6" w14:textId="06D60316" w:rsidR="003D2784" w:rsidRPr="00A745AD" w:rsidRDefault="003D2784" w:rsidP="003D2784">
      <w:pPr>
        <w:numPr>
          <w:ilvl w:val="0"/>
          <w:numId w:val="4"/>
        </w:numPr>
        <w:spacing w:after="0" w:line="240" w:lineRule="auto"/>
        <w:jc w:val="both"/>
        <w:rPr>
          <w:rFonts w:ascii="Cambria" w:hAnsi="Cambria" w:cs="Arial"/>
        </w:rPr>
      </w:pPr>
      <w:r w:rsidRPr="00A745AD">
        <w:rPr>
          <w:rFonts w:ascii="Cambria" w:hAnsi="Cambria" w:cs="Arial"/>
        </w:rPr>
        <w:lastRenderedPageBreak/>
        <w:t xml:space="preserve">A list of 10 best research papers </w:t>
      </w:r>
      <w:r w:rsidR="00144454">
        <w:rPr>
          <w:rFonts w:ascii="Cambria" w:hAnsi="Cambria" w:cs="Arial"/>
        </w:rPr>
        <w:t xml:space="preserve">(relevant to the theme of the proposal) </w:t>
      </w:r>
      <w:r w:rsidRPr="00A745AD">
        <w:rPr>
          <w:rFonts w:ascii="Cambria" w:hAnsi="Cambria" w:cs="Arial"/>
        </w:rPr>
        <w:t xml:space="preserve">published along with their impact factor and citation index may be provided. </w:t>
      </w:r>
    </w:p>
    <w:p w14:paraId="164F68DE" w14:textId="6F14C52A" w:rsidR="003D2784" w:rsidRDefault="003D2784" w:rsidP="003D2784">
      <w:pPr>
        <w:spacing w:after="0"/>
        <w:rPr>
          <w:rFonts w:ascii="Times New Roman" w:hAnsi="Times New Roman" w:cs="Times New Roman"/>
          <w:lang w:val="en-US"/>
        </w:rPr>
      </w:pPr>
    </w:p>
    <w:p w14:paraId="538FC8CE"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rPr>
      </w:pPr>
      <w:r w:rsidRPr="00A745AD">
        <w:rPr>
          <w:rFonts w:ascii="Cambria" w:hAnsi="Cambria" w:cs="Arial"/>
          <w:b/>
        </w:rPr>
        <w:t xml:space="preserve">Overall Research Plan </w:t>
      </w:r>
    </w:p>
    <w:p w14:paraId="4E17773A" w14:textId="293CB5AF" w:rsidR="003D2784" w:rsidRDefault="003D2784" w:rsidP="003D2784">
      <w:pPr>
        <w:spacing w:after="0" w:line="240" w:lineRule="auto"/>
        <w:ind w:left="567"/>
        <w:jc w:val="both"/>
        <w:rPr>
          <w:rFonts w:ascii="Cambria" w:hAnsi="Cambria" w:cs="Arial"/>
        </w:rPr>
      </w:pPr>
      <w:r w:rsidRPr="00A745AD">
        <w:rPr>
          <w:rFonts w:ascii="Cambria" w:hAnsi="Cambria" w:cs="Arial"/>
        </w:rPr>
        <w:t xml:space="preserve">The project proposal must include in details an overall research plan to justify the support to the CPR for next five years. If the proposed research is closely related to ongoing research of an existing centre, an explanation how the research activities will complement but not overlap with existing research should be described. The institutional environment and resources that are available to investigators must be clearly described. Available resources (e.g., laboratory facilities, details of space and personnel) and collaborative resources should be presented in the proposal. </w:t>
      </w:r>
    </w:p>
    <w:p w14:paraId="1912B47F" w14:textId="7DA32F45" w:rsidR="00986766" w:rsidRDefault="00986766" w:rsidP="003D2784">
      <w:pPr>
        <w:spacing w:after="0" w:line="240" w:lineRule="auto"/>
        <w:ind w:left="567"/>
        <w:jc w:val="both"/>
        <w:rPr>
          <w:rFonts w:ascii="Cambria" w:hAnsi="Cambria" w:cs="Arial"/>
        </w:rPr>
      </w:pPr>
    </w:p>
    <w:p w14:paraId="136CAECC" w14:textId="77777777" w:rsidR="003D2784" w:rsidRPr="00A745AD" w:rsidRDefault="003D2784" w:rsidP="003D2784">
      <w:pPr>
        <w:pStyle w:val="ListParagraph"/>
        <w:numPr>
          <w:ilvl w:val="3"/>
          <w:numId w:val="5"/>
        </w:numPr>
        <w:spacing w:after="0" w:line="240" w:lineRule="auto"/>
        <w:ind w:left="567" w:hanging="567"/>
        <w:rPr>
          <w:rFonts w:ascii="Cambria" w:hAnsi="Cambria" w:cs="Arial"/>
          <w:b/>
        </w:rPr>
      </w:pPr>
      <w:r w:rsidRPr="00A745AD">
        <w:rPr>
          <w:rFonts w:ascii="Cambria" w:hAnsi="Cambria" w:cs="Arial"/>
          <w:b/>
        </w:rPr>
        <w:t xml:space="preserve">Nature of support to be made available through the grant </w:t>
      </w:r>
    </w:p>
    <w:p w14:paraId="4B7A9429" w14:textId="77777777" w:rsidR="003D2784" w:rsidRPr="00A745AD" w:rsidRDefault="003D2784" w:rsidP="003D2784">
      <w:pPr>
        <w:spacing w:after="0" w:line="240" w:lineRule="auto"/>
        <w:ind w:left="567"/>
        <w:jc w:val="both"/>
        <w:rPr>
          <w:rFonts w:ascii="Cambria" w:hAnsi="Cambria" w:cs="Arial"/>
        </w:rPr>
      </w:pPr>
      <w:r w:rsidRPr="00A745AD">
        <w:rPr>
          <w:rFonts w:ascii="Cambria" w:hAnsi="Cambria" w:cs="Arial"/>
        </w:rPr>
        <w:t xml:space="preserve">The grant-in-aid would be provided for minor equipment, consumables, contingency, travel etc. The emoluments of the project staffs associated with the CPR would be defrayed for the project duration only. A letter of undertaking will be required at the time of submission of full proposal stating that the financial liability for any new position(s) would be borne by the Host Institutes at the end of the project support. Such commitment would be given by the Head of the Host Institute(s) or by a competent authority as authorized by him/her. </w:t>
      </w:r>
    </w:p>
    <w:p w14:paraId="3892D0BF" w14:textId="77777777" w:rsidR="003D2784" w:rsidRPr="00A745AD" w:rsidRDefault="003D2784" w:rsidP="003D2784">
      <w:pPr>
        <w:spacing w:after="0" w:line="240" w:lineRule="auto"/>
        <w:ind w:left="567"/>
        <w:jc w:val="both"/>
        <w:rPr>
          <w:rFonts w:ascii="Cambria" w:hAnsi="Cambria" w:cs="Arial"/>
        </w:rPr>
      </w:pPr>
    </w:p>
    <w:p w14:paraId="735EFFC8" w14:textId="77777777" w:rsidR="003D2784" w:rsidRPr="00A745AD" w:rsidRDefault="003D2784" w:rsidP="003D2784">
      <w:pPr>
        <w:spacing w:after="0" w:line="240" w:lineRule="auto"/>
        <w:ind w:left="567"/>
        <w:jc w:val="both"/>
        <w:rPr>
          <w:rFonts w:ascii="Cambria" w:hAnsi="Cambria" w:cs="Arial"/>
        </w:rPr>
      </w:pPr>
      <w:r w:rsidRPr="00A745AD">
        <w:rPr>
          <w:rFonts w:ascii="Cambria" w:hAnsi="Cambria" w:cs="Arial"/>
        </w:rPr>
        <w:t xml:space="preserve">In addition, PI has to give following undertakings: </w:t>
      </w:r>
    </w:p>
    <w:p w14:paraId="1E87980A" w14:textId="78C24E93"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No such proposal has been submitted for seeking support from any other funding agenc</w:t>
      </w:r>
      <w:r w:rsidR="00774AA2">
        <w:rPr>
          <w:rFonts w:ascii="Cambria" w:hAnsi="Cambria" w:cs="Arial"/>
          <w:b/>
          <w:bCs/>
          <w:i/>
          <w:iCs/>
        </w:rPr>
        <w:t>y</w:t>
      </w:r>
    </w:p>
    <w:p w14:paraId="52E07F30" w14:textId="0B706418"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 xml:space="preserve">The </w:t>
      </w:r>
      <w:r w:rsidR="00774AA2">
        <w:rPr>
          <w:rFonts w:ascii="Cambria" w:hAnsi="Cambria" w:cs="Arial"/>
          <w:b/>
          <w:bCs/>
          <w:i/>
          <w:iCs/>
        </w:rPr>
        <w:t xml:space="preserve">financial </w:t>
      </w:r>
      <w:r w:rsidRPr="00A745AD">
        <w:rPr>
          <w:rFonts w:ascii="Cambria" w:hAnsi="Cambria" w:cs="Arial"/>
          <w:b/>
          <w:bCs/>
          <w:i/>
          <w:iCs/>
        </w:rPr>
        <w:t xml:space="preserve">support provided by DST </w:t>
      </w:r>
      <w:r w:rsidR="00774AA2">
        <w:rPr>
          <w:rFonts w:ascii="Cambria" w:hAnsi="Cambria" w:cs="Arial"/>
          <w:b/>
          <w:bCs/>
          <w:i/>
          <w:iCs/>
        </w:rPr>
        <w:t xml:space="preserve">will be duly </w:t>
      </w:r>
      <w:r w:rsidR="00774AA2" w:rsidRPr="00A745AD">
        <w:rPr>
          <w:rFonts w:ascii="Cambria" w:hAnsi="Cambria" w:cs="Arial"/>
          <w:b/>
          <w:bCs/>
          <w:i/>
          <w:iCs/>
        </w:rPr>
        <w:t>acknowledge</w:t>
      </w:r>
      <w:r w:rsidR="00774AA2">
        <w:rPr>
          <w:rFonts w:ascii="Cambria" w:hAnsi="Cambria" w:cs="Arial"/>
          <w:b/>
          <w:bCs/>
          <w:i/>
          <w:iCs/>
        </w:rPr>
        <w:t>d</w:t>
      </w:r>
      <w:r w:rsidR="00774AA2" w:rsidRPr="00A745AD">
        <w:rPr>
          <w:rFonts w:ascii="Cambria" w:hAnsi="Cambria" w:cs="Arial"/>
          <w:b/>
          <w:bCs/>
          <w:i/>
          <w:iCs/>
        </w:rPr>
        <w:t xml:space="preserve"> </w:t>
      </w:r>
      <w:r w:rsidRPr="00A745AD">
        <w:rPr>
          <w:rFonts w:ascii="Cambria" w:hAnsi="Cambria" w:cs="Arial"/>
          <w:b/>
          <w:bCs/>
          <w:i/>
          <w:iCs/>
        </w:rPr>
        <w:t>in all the publications including reports, research papers, monographs, etc.</w:t>
      </w:r>
      <w:r w:rsidR="00774AA2">
        <w:rPr>
          <w:rFonts w:ascii="Cambria" w:hAnsi="Cambria" w:cs="Arial"/>
          <w:b/>
          <w:bCs/>
          <w:i/>
          <w:iCs/>
        </w:rPr>
        <w:t xml:space="preserve"> generated from the CPR.</w:t>
      </w:r>
    </w:p>
    <w:p w14:paraId="097C4030" w14:textId="1D55423C" w:rsidR="003D2784" w:rsidRPr="00A745AD" w:rsidRDefault="003D2784" w:rsidP="003D2784">
      <w:pPr>
        <w:pStyle w:val="ListParagraph"/>
        <w:numPr>
          <w:ilvl w:val="0"/>
          <w:numId w:val="9"/>
        </w:numPr>
        <w:tabs>
          <w:tab w:val="left" w:pos="993"/>
        </w:tabs>
        <w:spacing w:after="0" w:line="240" w:lineRule="auto"/>
        <w:ind w:left="993" w:hanging="284"/>
        <w:jc w:val="both"/>
        <w:rPr>
          <w:rFonts w:ascii="Cambria" w:hAnsi="Cambria" w:cs="Arial"/>
          <w:b/>
          <w:bCs/>
          <w:i/>
          <w:iCs/>
        </w:rPr>
      </w:pPr>
      <w:r w:rsidRPr="00A745AD">
        <w:rPr>
          <w:rFonts w:ascii="Cambria" w:hAnsi="Cambria" w:cs="Arial"/>
          <w:b/>
          <w:bCs/>
          <w:i/>
          <w:iCs/>
        </w:rPr>
        <w:t xml:space="preserve">DST’s name must appear in the name of </w:t>
      </w:r>
      <w:r w:rsidR="00032463">
        <w:rPr>
          <w:rFonts w:ascii="Cambria" w:hAnsi="Cambria" w:cs="Arial"/>
          <w:b/>
          <w:bCs/>
          <w:i/>
          <w:iCs/>
        </w:rPr>
        <w:t xml:space="preserve">the </w:t>
      </w:r>
      <w:r w:rsidRPr="00A745AD">
        <w:rPr>
          <w:rFonts w:ascii="Cambria" w:hAnsi="Cambria" w:cs="Arial"/>
          <w:b/>
          <w:bCs/>
          <w:i/>
          <w:iCs/>
        </w:rPr>
        <w:t xml:space="preserve">proposed </w:t>
      </w:r>
      <w:r w:rsidR="00843862">
        <w:rPr>
          <w:rFonts w:ascii="Cambria" w:hAnsi="Cambria" w:cs="Arial"/>
          <w:b/>
          <w:bCs/>
          <w:i/>
          <w:iCs/>
        </w:rPr>
        <w:t>Centre</w:t>
      </w:r>
    </w:p>
    <w:p w14:paraId="7EB72C8D" w14:textId="77777777" w:rsidR="003D2784" w:rsidRPr="00A745AD" w:rsidRDefault="003D2784" w:rsidP="003D2784">
      <w:pPr>
        <w:pStyle w:val="ListParagraph"/>
        <w:tabs>
          <w:tab w:val="left" w:pos="993"/>
        </w:tabs>
        <w:spacing w:after="0" w:line="240" w:lineRule="auto"/>
        <w:ind w:left="993"/>
        <w:jc w:val="both"/>
        <w:rPr>
          <w:rFonts w:ascii="Cambria" w:hAnsi="Cambria" w:cs="Arial"/>
        </w:rPr>
      </w:pPr>
    </w:p>
    <w:p w14:paraId="5435297D"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rPr>
      </w:pPr>
      <w:r w:rsidRPr="00A745AD">
        <w:rPr>
          <w:rFonts w:ascii="Cambria" w:hAnsi="Cambria" w:cs="Arial"/>
          <w:b/>
        </w:rPr>
        <w:t>Expected outcome from the CPR towards building Evidence base for Policy Making</w:t>
      </w:r>
    </w:p>
    <w:p w14:paraId="16857B73" w14:textId="77777777" w:rsidR="003D2784" w:rsidRPr="00A745AD" w:rsidRDefault="003D2784" w:rsidP="003D2784">
      <w:pPr>
        <w:spacing w:after="0" w:line="240" w:lineRule="auto"/>
        <w:ind w:left="567"/>
        <w:jc w:val="both"/>
        <w:rPr>
          <w:rFonts w:ascii="Cambria" w:hAnsi="Cambria" w:cs="Arial"/>
          <w:bCs/>
        </w:rPr>
      </w:pPr>
      <w:r w:rsidRPr="00A745AD">
        <w:rPr>
          <w:rFonts w:ascii="Cambria" w:hAnsi="Cambria" w:cs="Arial"/>
          <w:bCs/>
        </w:rPr>
        <w:t>The evidence base/knowledge/data generated through the Policy Research Programme will be exclusively made available to DST on periodic basis (e.g., quarterly). The sharing of data with other agencies/ organizations/ public will be decided as per the provisions of data sharing policy norms of DST.</w:t>
      </w:r>
    </w:p>
    <w:p w14:paraId="19DDB8DB" w14:textId="77777777" w:rsidR="003D2784" w:rsidRPr="00A745AD" w:rsidRDefault="003D2784" w:rsidP="003D2784">
      <w:pPr>
        <w:pStyle w:val="ListParagraph"/>
        <w:spacing w:after="0" w:line="240" w:lineRule="auto"/>
        <w:ind w:left="567"/>
        <w:jc w:val="both"/>
        <w:rPr>
          <w:rFonts w:ascii="Cambria" w:hAnsi="Cambria" w:cs="Arial"/>
          <w:bCs/>
        </w:rPr>
      </w:pPr>
    </w:p>
    <w:p w14:paraId="6A09675F"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b/>
          <w:u w:val="single"/>
        </w:rPr>
      </w:pPr>
      <w:r w:rsidRPr="00A745AD">
        <w:rPr>
          <w:rFonts w:ascii="Cambria" w:hAnsi="Cambria" w:cs="Arial"/>
          <w:b/>
          <w:u w:val="single"/>
        </w:rPr>
        <w:t>Format for submission of the project proposal</w:t>
      </w:r>
    </w:p>
    <w:p w14:paraId="05CFA219" w14:textId="444CDB79" w:rsidR="003D2784" w:rsidRPr="00A745AD" w:rsidRDefault="003D2784" w:rsidP="003D2784">
      <w:pPr>
        <w:pStyle w:val="ListParagraph"/>
        <w:spacing w:after="0" w:line="240" w:lineRule="auto"/>
        <w:ind w:left="567"/>
        <w:jc w:val="both"/>
        <w:rPr>
          <w:rFonts w:ascii="Cambria" w:hAnsi="Cambria" w:cs="Arial"/>
          <w:bCs/>
        </w:rPr>
      </w:pPr>
      <w:r w:rsidRPr="00A745AD">
        <w:rPr>
          <w:rFonts w:ascii="Cambria" w:hAnsi="Cambria" w:cs="Arial"/>
          <w:bCs/>
        </w:rPr>
        <w:t xml:space="preserve">The project proposal may be submitted in the prescribed format as given in </w:t>
      </w:r>
      <w:r w:rsidRPr="00A745AD">
        <w:rPr>
          <w:rFonts w:ascii="Cambria" w:hAnsi="Cambria" w:cs="Arial"/>
          <w:b/>
          <w:u w:val="single"/>
        </w:rPr>
        <w:t>Annex</w:t>
      </w:r>
      <w:r w:rsidR="006602D6">
        <w:rPr>
          <w:rFonts w:ascii="Cambria" w:hAnsi="Cambria" w:cs="Arial"/>
          <w:b/>
          <w:u w:val="single"/>
        </w:rPr>
        <w:t xml:space="preserve">ure </w:t>
      </w:r>
      <w:r w:rsidRPr="00A745AD">
        <w:rPr>
          <w:rFonts w:ascii="Cambria" w:hAnsi="Cambria" w:cs="Arial"/>
          <w:b/>
          <w:u w:val="single"/>
        </w:rPr>
        <w:t>I</w:t>
      </w:r>
      <w:r w:rsidRPr="00A745AD">
        <w:rPr>
          <w:rFonts w:ascii="Cambria" w:hAnsi="Cambria" w:cs="Arial"/>
          <w:bCs/>
        </w:rPr>
        <w:t xml:space="preserve">. </w:t>
      </w:r>
    </w:p>
    <w:p w14:paraId="098A52DB" w14:textId="77777777" w:rsidR="003D2784" w:rsidRPr="00A745AD" w:rsidRDefault="003D2784" w:rsidP="003D2784">
      <w:pPr>
        <w:spacing w:after="0" w:line="240" w:lineRule="auto"/>
        <w:ind w:left="567"/>
        <w:jc w:val="both"/>
        <w:rPr>
          <w:rFonts w:ascii="Cambria" w:hAnsi="Cambria" w:cs="Arial"/>
          <w:bCs/>
        </w:rPr>
      </w:pPr>
    </w:p>
    <w:p w14:paraId="1A9950C3" w14:textId="77777777" w:rsidR="003D2784" w:rsidRPr="00A745AD" w:rsidRDefault="003D2784" w:rsidP="003D2784">
      <w:pPr>
        <w:pStyle w:val="ListParagraph"/>
        <w:numPr>
          <w:ilvl w:val="3"/>
          <w:numId w:val="5"/>
        </w:numPr>
        <w:spacing w:after="0" w:line="240" w:lineRule="auto"/>
        <w:ind w:left="567" w:hanging="567"/>
        <w:jc w:val="both"/>
        <w:rPr>
          <w:rFonts w:ascii="Cambria" w:hAnsi="Cambria" w:cs="Arial"/>
          <w:b/>
          <w:bCs/>
        </w:rPr>
      </w:pPr>
      <w:r w:rsidRPr="00A745AD">
        <w:rPr>
          <w:rFonts w:ascii="Cambria" w:hAnsi="Cambria" w:cs="Arial"/>
          <w:b/>
          <w:bCs/>
        </w:rPr>
        <w:t xml:space="preserve">How to submit the proposal </w:t>
      </w:r>
    </w:p>
    <w:p w14:paraId="06BBFAF8" w14:textId="77777777" w:rsidR="003D2784" w:rsidRPr="00A745AD" w:rsidRDefault="003D2784" w:rsidP="003D2784">
      <w:pPr>
        <w:pStyle w:val="ListParagraph"/>
        <w:spacing w:after="0" w:line="240" w:lineRule="auto"/>
        <w:ind w:left="567"/>
        <w:jc w:val="both"/>
        <w:rPr>
          <w:rFonts w:ascii="Cambria" w:hAnsi="Cambria" w:cs="Arial"/>
        </w:rPr>
      </w:pPr>
      <w:r w:rsidRPr="00A745AD">
        <w:rPr>
          <w:rFonts w:ascii="Cambria" w:hAnsi="Cambria" w:cs="Arial"/>
        </w:rPr>
        <w:t>The duly filled project proposal in the prescribed format is to be submitted through the online web-portal (</w:t>
      </w:r>
      <w:hyperlink r:id="rId6" w:history="1">
        <w:r w:rsidRPr="00A745AD">
          <w:rPr>
            <w:rStyle w:val="Hyperlink"/>
            <w:rFonts w:ascii="Cambria" w:hAnsi="Cambria" w:cs="Arial"/>
          </w:rPr>
          <w:t>https://onlinedst.gov.in/</w:t>
        </w:r>
      </w:hyperlink>
      <w:r w:rsidRPr="00A745AD">
        <w:rPr>
          <w:rFonts w:ascii="Cambria" w:hAnsi="Cambria" w:cs="Arial"/>
        </w:rPr>
        <w:t>). Following is the instruction on how to fill the online project proposal.</w:t>
      </w:r>
    </w:p>
    <w:p w14:paraId="7497C36C" w14:textId="77777777" w:rsidR="003D2784" w:rsidRPr="00A745AD" w:rsidRDefault="003D2784" w:rsidP="003D2784">
      <w:pPr>
        <w:ind w:left="720"/>
        <w:outlineLvl w:val="0"/>
        <w:rPr>
          <w:rFonts w:ascii="Cambria" w:hAnsi="Cambria"/>
          <w:b/>
          <w:bCs/>
          <w:color w:val="000000"/>
          <w:kern w:val="36"/>
        </w:rPr>
      </w:pPr>
    </w:p>
    <w:tbl>
      <w:tblPr>
        <w:tblW w:w="4790" w:type="pct"/>
        <w:tblCellSpacing w:w="37" w:type="dxa"/>
        <w:tblInd w:w="567" w:type="dxa"/>
        <w:tblCellMar>
          <w:top w:w="30" w:type="dxa"/>
          <w:left w:w="30" w:type="dxa"/>
          <w:bottom w:w="30" w:type="dxa"/>
          <w:right w:w="30" w:type="dxa"/>
        </w:tblCellMar>
        <w:tblLook w:val="0000" w:firstRow="0" w:lastRow="0" w:firstColumn="0" w:lastColumn="0" w:noHBand="0" w:noVBand="0"/>
      </w:tblPr>
      <w:tblGrid>
        <w:gridCol w:w="554"/>
        <w:gridCol w:w="8093"/>
      </w:tblGrid>
      <w:tr w:rsidR="003D2784" w:rsidRPr="00A745AD" w14:paraId="15A59F22" w14:textId="77777777" w:rsidTr="00B71DA6">
        <w:trPr>
          <w:tblCellSpacing w:w="37" w:type="dxa"/>
        </w:trPr>
        <w:tc>
          <w:tcPr>
            <w:tcW w:w="256" w:type="pct"/>
          </w:tcPr>
          <w:p w14:paraId="7D310370"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52287E32" w14:textId="2B9705D2" w:rsidR="003D2784" w:rsidRDefault="003D2784" w:rsidP="006602D6">
            <w:pPr>
              <w:spacing w:after="0"/>
              <w:rPr>
                <w:rFonts w:ascii="Cambria" w:hAnsi="Cambria"/>
                <w:color w:val="000000"/>
              </w:rPr>
            </w:pPr>
            <w:r>
              <w:rPr>
                <w:rFonts w:ascii="Cambria" w:hAnsi="Cambria"/>
                <w:color w:val="000000"/>
              </w:rPr>
              <w:t xml:space="preserve">Carefully go through the detailed guideline to check the subject area, eligibility, necessary skillset at individual and institution level, </w:t>
            </w:r>
          </w:p>
          <w:p w14:paraId="5C5DCD9B" w14:textId="780AD208" w:rsidR="003D2784" w:rsidRPr="00A745AD" w:rsidRDefault="003D2784" w:rsidP="00A63819">
            <w:pPr>
              <w:spacing w:after="0"/>
              <w:jc w:val="both"/>
              <w:rPr>
                <w:rFonts w:ascii="Cambria" w:hAnsi="Cambria"/>
                <w:color w:val="000000"/>
              </w:rPr>
            </w:pPr>
            <w:r w:rsidRPr="00A745AD">
              <w:rPr>
                <w:rFonts w:ascii="Cambria" w:hAnsi="Cambria"/>
                <w:color w:val="000000"/>
              </w:rPr>
              <w:lastRenderedPageBreak/>
              <w:t xml:space="preserve">Log on </w:t>
            </w:r>
            <w:hyperlink r:id="rId7" w:history="1">
              <w:r w:rsidRPr="00A745AD">
                <w:rPr>
                  <w:rStyle w:val="Hyperlink"/>
                  <w:rFonts w:ascii="Cambria" w:hAnsi="Cambria"/>
                  <w:color w:val="000000"/>
                </w:rPr>
                <w:t>onlinedst.gov.in</w:t>
              </w:r>
            </w:hyperlink>
            <w:r w:rsidRPr="00A745AD">
              <w:rPr>
                <w:rFonts w:ascii="Cambria" w:hAnsi="Cambria"/>
                <w:color w:val="000000"/>
              </w:rPr>
              <w:t xml:space="preserve"> to access the home page of the “DST e-PMS Portal”.</w:t>
            </w:r>
          </w:p>
        </w:tc>
      </w:tr>
      <w:tr w:rsidR="003D2784" w:rsidRPr="00A745AD" w14:paraId="4E8BDE01" w14:textId="77777777" w:rsidTr="00B71DA6">
        <w:trPr>
          <w:tblCellSpacing w:w="37" w:type="dxa"/>
        </w:trPr>
        <w:tc>
          <w:tcPr>
            <w:tcW w:w="256" w:type="pct"/>
          </w:tcPr>
          <w:p w14:paraId="0DD69D71"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7D62B377" w14:textId="189CDB04" w:rsidR="003D2784" w:rsidRPr="00A745AD" w:rsidRDefault="003D2784" w:rsidP="006602D6">
            <w:pPr>
              <w:spacing w:after="0"/>
              <w:jc w:val="both"/>
              <w:rPr>
                <w:rFonts w:ascii="Cambria" w:hAnsi="Cambria"/>
                <w:color w:val="000000"/>
              </w:rPr>
            </w:pPr>
            <w:r>
              <w:rPr>
                <w:rFonts w:ascii="Cambria" w:hAnsi="Cambria"/>
                <w:color w:val="000000"/>
              </w:rPr>
              <w:t xml:space="preserve">The proposal has to be filled through the interactive online format. </w:t>
            </w:r>
            <w:r w:rsidRPr="00A745AD">
              <w:rPr>
                <w:rFonts w:ascii="Cambria" w:hAnsi="Cambria"/>
                <w:color w:val="000000"/>
              </w:rPr>
              <w:t xml:space="preserve">To save your time and avoid data loss please </w:t>
            </w:r>
            <w:r>
              <w:rPr>
                <w:rFonts w:ascii="Cambria" w:hAnsi="Cambria"/>
                <w:color w:val="000000"/>
              </w:rPr>
              <w:t xml:space="preserve">organise your content for all the sections of the proposal and associated documents before attempting to fill the application. </w:t>
            </w:r>
          </w:p>
        </w:tc>
      </w:tr>
      <w:tr w:rsidR="003D2784" w:rsidRPr="00A745AD" w14:paraId="4BDED607" w14:textId="77777777" w:rsidTr="00B71DA6">
        <w:trPr>
          <w:trHeight w:val="453"/>
          <w:tblCellSpacing w:w="37" w:type="dxa"/>
        </w:trPr>
        <w:tc>
          <w:tcPr>
            <w:tcW w:w="256" w:type="pct"/>
          </w:tcPr>
          <w:p w14:paraId="66D0BD47" w14:textId="77777777" w:rsidR="003D2784" w:rsidRPr="00F11EB7" w:rsidRDefault="003D2784" w:rsidP="003D2784">
            <w:pPr>
              <w:pStyle w:val="ListParagraph"/>
              <w:numPr>
                <w:ilvl w:val="0"/>
                <w:numId w:val="10"/>
              </w:numPr>
              <w:spacing w:after="0" w:line="276" w:lineRule="auto"/>
              <w:jc w:val="both"/>
              <w:rPr>
                <w:rFonts w:ascii="Cambria" w:hAnsi="Cambria"/>
                <w:color w:val="000000"/>
              </w:rPr>
            </w:pPr>
          </w:p>
        </w:tc>
        <w:tc>
          <w:tcPr>
            <w:tcW w:w="4615" w:type="pct"/>
          </w:tcPr>
          <w:p w14:paraId="70FA42BA" w14:textId="014AFE49" w:rsidR="003D2784" w:rsidRPr="00A745AD" w:rsidRDefault="003D2784" w:rsidP="006602D6">
            <w:pPr>
              <w:spacing w:after="0"/>
              <w:jc w:val="both"/>
              <w:rPr>
                <w:rFonts w:ascii="Cambria" w:hAnsi="Cambria"/>
                <w:color w:val="000000"/>
              </w:rPr>
            </w:pPr>
            <w:r>
              <w:rPr>
                <w:rFonts w:ascii="Cambria" w:hAnsi="Cambria"/>
                <w:color w:val="000000"/>
              </w:rPr>
              <w:t>Carefully fill all the sections of the proposal</w:t>
            </w:r>
            <w:r w:rsidRPr="00A745AD">
              <w:rPr>
                <w:rFonts w:ascii="Cambria" w:hAnsi="Cambria"/>
                <w:color w:val="000000"/>
              </w:rPr>
              <w:t xml:space="preserve">. </w:t>
            </w:r>
          </w:p>
        </w:tc>
      </w:tr>
      <w:tr w:rsidR="003D2784" w:rsidRPr="00A745AD" w14:paraId="7B3AEC37" w14:textId="77777777" w:rsidTr="00B71DA6">
        <w:trPr>
          <w:trHeight w:val="973"/>
          <w:tblCellSpacing w:w="37" w:type="dxa"/>
        </w:trPr>
        <w:tc>
          <w:tcPr>
            <w:tcW w:w="256" w:type="pct"/>
          </w:tcPr>
          <w:p w14:paraId="3EC59925"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3D90E8AC" w14:textId="54421871" w:rsidR="003D2784" w:rsidRPr="00A745AD" w:rsidRDefault="003D2784" w:rsidP="006602D6">
            <w:pPr>
              <w:spacing w:after="0"/>
              <w:jc w:val="both"/>
              <w:rPr>
                <w:rFonts w:ascii="Cambria" w:hAnsi="Cambria"/>
                <w:color w:val="000000"/>
              </w:rPr>
            </w:pPr>
            <w:r w:rsidRPr="00A745AD">
              <w:rPr>
                <w:rFonts w:ascii="Cambria" w:hAnsi="Cambria"/>
                <w:color w:val="000000"/>
              </w:rPr>
              <w:t>After filling all above particulars</w:t>
            </w:r>
            <w:r w:rsidR="006602D6">
              <w:rPr>
                <w:rFonts w:ascii="Cambria" w:hAnsi="Cambria"/>
                <w:color w:val="000000"/>
              </w:rPr>
              <w:t xml:space="preserve"> carefully, please click </w:t>
            </w:r>
            <w:r w:rsidR="006602D6" w:rsidRPr="00A745AD">
              <w:rPr>
                <w:rFonts w:ascii="Cambria" w:hAnsi="Cambria"/>
                <w:color w:val="000000"/>
              </w:rPr>
              <w:t xml:space="preserve">on “Preview” button </w:t>
            </w:r>
            <w:r w:rsidR="006602D6">
              <w:rPr>
                <w:rFonts w:ascii="Cambria" w:hAnsi="Cambria"/>
                <w:color w:val="000000"/>
              </w:rPr>
              <w:t>to</w:t>
            </w:r>
            <w:r w:rsidRPr="00A745AD">
              <w:rPr>
                <w:rFonts w:ascii="Cambria" w:hAnsi="Cambria"/>
                <w:color w:val="000000"/>
              </w:rPr>
              <w:t xml:space="preserve"> preview </w:t>
            </w:r>
            <w:r w:rsidR="006602D6">
              <w:rPr>
                <w:rFonts w:ascii="Cambria" w:hAnsi="Cambria"/>
                <w:color w:val="000000"/>
              </w:rPr>
              <w:t>and validate the details filled,</w:t>
            </w:r>
            <w:r w:rsidRPr="00A745AD">
              <w:rPr>
                <w:rFonts w:ascii="Cambria" w:hAnsi="Cambria"/>
                <w:color w:val="000000"/>
              </w:rPr>
              <w:t xml:space="preserve"> before final submission of application form. Preview page will display all facts/particulars that </w:t>
            </w:r>
            <w:r w:rsidR="006602D6">
              <w:rPr>
                <w:rFonts w:ascii="Cambria" w:hAnsi="Cambria"/>
                <w:color w:val="000000"/>
              </w:rPr>
              <w:t>has been</w:t>
            </w:r>
            <w:r w:rsidRPr="00A745AD">
              <w:rPr>
                <w:rFonts w:ascii="Cambria" w:hAnsi="Cambria"/>
                <w:color w:val="000000"/>
              </w:rPr>
              <w:t xml:space="preserve"> </w:t>
            </w:r>
            <w:r w:rsidR="006602D6">
              <w:rPr>
                <w:rFonts w:ascii="Cambria" w:hAnsi="Cambria"/>
                <w:color w:val="000000"/>
              </w:rPr>
              <w:t>filled. I</w:t>
            </w:r>
            <w:r w:rsidRPr="00A745AD">
              <w:rPr>
                <w:rFonts w:ascii="Cambria" w:hAnsi="Cambria"/>
                <w:color w:val="000000"/>
              </w:rPr>
              <w:t xml:space="preserve">f you are sure with </w:t>
            </w:r>
            <w:r w:rsidR="006602D6">
              <w:rPr>
                <w:rFonts w:ascii="Cambria" w:hAnsi="Cambria"/>
                <w:color w:val="000000"/>
              </w:rPr>
              <w:t xml:space="preserve">all the </w:t>
            </w:r>
            <w:r w:rsidRPr="00A745AD">
              <w:rPr>
                <w:rFonts w:ascii="Cambria" w:hAnsi="Cambria"/>
                <w:color w:val="000000"/>
              </w:rPr>
              <w:t>filled details</w:t>
            </w:r>
            <w:r w:rsidR="006602D6">
              <w:rPr>
                <w:rFonts w:ascii="Cambria" w:hAnsi="Cambria"/>
                <w:color w:val="000000"/>
              </w:rPr>
              <w:t>,</w:t>
            </w:r>
            <w:r w:rsidRPr="00A745AD">
              <w:rPr>
                <w:rFonts w:ascii="Cambria" w:hAnsi="Cambria"/>
                <w:color w:val="000000"/>
              </w:rPr>
              <w:t xml:space="preserve"> then </w:t>
            </w:r>
            <w:r w:rsidR="007605EB">
              <w:rPr>
                <w:rFonts w:ascii="Cambria" w:hAnsi="Cambria"/>
                <w:color w:val="000000"/>
              </w:rPr>
              <w:t xml:space="preserve">please </w:t>
            </w:r>
            <w:r w:rsidRPr="00A745AD">
              <w:rPr>
                <w:rFonts w:ascii="Cambria" w:hAnsi="Cambria"/>
                <w:color w:val="000000"/>
              </w:rPr>
              <w:t xml:space="preserve">click on “Submit” button to finally </w:t>
            </w:r>
            <w:r w:rsidR="007605EB">
              <w:rPr>
                <w:rFonts w:ascii="Cambria" w:hAnsi="Cambria"/>
                <w:color w:val="000000"/>
              </w:rPr>
              <w:t>submit the proposal</w:t>
            </w:r>
            <w:r w:rsidRPr="00A745AD">
              <w:rPr>
                <w:rFonts w:ascii="Cambria" w:hAnsi="Cambria"/>
                <w:color w:val="000000"/>
              </w:rPr>
              <w:t>.</w:t>
            </w:r>
          </w:p>
        </w:tc>
      </w:tr>
      <w:tr w:rsidR="003D2784" w:rsidRPr="00A745AD" w14:paraId="4FC3A781" w14:textId="77777777" w:rsidTr="00B71DA6">
        <w:trPr>
          <w:trHeight w:val="849"/>
          <w:tblCellSpacing w:w="37" w:type="dxa"/>
        </w:trPr>
        <w:tc>
          <w:tcPr>
            <w:tcW w:w="256" w:type="pct"/>
          </w:tcPr>
          <w:p w14:paraId="1E85031A" w14:textId="77777777" w:rsidR="003D2784" w:rsidRPr="00F11EB7" w:rsidRDefault="003D2784" w:rsidP="003D2784">
            <w:pPr>
              <w:pStyle w:val="ListParagraph"/>
              <w:numPr>
                <w:ilvl w:val="0"/>
                <w:numId w:val="10"/>
              </w:numPr>
              <w:spacing w:after="0" w:line="276" w:lineRule="auto"/>
              <w:rPr>
                <w:rFonts w:ascii="Cambria" w:hAnsi="Cambria"/>
                <w:color w:val="000000"/>
              </w:rPr>
            </w:pPr>
          </w:p>
        </w:tc>
        <w:tc>
          <w:tcPr>
            <w:tcW w:w="4615" w:type="pct"/>
          </w:tcPr>
          <w:p w14:paraId="6FD4BF81" w14:textId="7C88F9F3" w:rsidR="006C18ED" w:rsidRPr="00A745AD" w:rsidRDefault="003D2784" w:rsidP="00B71DA6">
            <w:pPr>
              <w:spacing w:after="0"/>
              <w:jc w:val="both"/>
              <w:rPr>
                <w:rFonts w:ascii="Cambria" w:hAnsi="Cambria"/>
                <w:color w:val="000000"/>
              </w:rPr>
            </w:pPr>
            <w:r w:rsidRPr="00A745AD">
              <w:rPr>
                <w:rFonts w:ascii="Cambria" w:hAnsi="Cambria"/>
                <w:color w:val="000000"/>
              </w:rPr>
              <w:t xml:space="preserve">Investigators are advised to carefully fill and verify the details filled in the online application themselves as no change will be possible/ entertained after clicking the </w:t>
            </w:r>
            <w:r w:rsidRPr="00A745AD">
              <w:rPr>
                <w:rFonts w:ascii="Cambria" w:hAnsi="Cambria"/>
                <w:b/>
                <w:color w:val="000000"/>
              </w:rPr>
              <w:t>FINAL SUBMIT BUTTON</w:t>
            </w:r>
            <w:r w:rsidRPr="00A745AD">
              <w:rPr>
                <w:rFonts w:ascii="Cambria" w:hAnsi="Cambria"/>
                <w:color w:val="000000"/>
              </w:rPr>
              <w:t>.</w:t>
            </w:r>
          </w:p>
        </w:tc>
      </w:tr>
    </w:tbl>
    <w:p w14:paraId="019F32E1" w14:textId="77777777" w:rsidR="00B71DA6" w:rsidRDefault="00B71DA6" w:rsidP="00B71DA6">
      <w:pPr>
        <w:pStyle w:val="ListParagraph"/>
        <w:spacing w:after="0" w:line="240" w:lineRule="auto"/>
        <w:ind w:left="567"/>
        <w:jc w:val="both"/>
        <w:rPr>
          <w:rFonts w:ascii="Cambria" w:hAnsi="Cambria" w:cs="Arial"/>
          <w:b/>
          <w:bCs/>
        </w:rPr>
      </w:pPr>
    </w:p>
    <w:p w14:paraId="2C49389C" w14:textId="2DE9E912" w:rsidR="006C18ED" w:rsidRPr="00A745AD" w:rsidRDefault="006C18ED" w:rsidP="006C18ED">
      <w:pPr>
        <w:pStyle w:val="ListParagraph"/>
        <w:numPr>
          <w:ilvl w:val="3"/>
          <w:numId w:val="5"/>
        </w:numPr>
        <w:spacing w:after="0" w:line="240" w:lineRule="auto"/>
        <w:ind w:left="567" w:hanging="567"/>
        <w:jc w:val="both"/>
        <w:rPr>
          <w:rFonts w:ascii="Cambria" w:hAnsi="Cambria" w:cs="Arial"/>
          <w:b/>
          <w:bCs/>
        </w:rPr>
      </w:pPr>
      <w:r>
        <w:rPr>
          <w:rFonts w:ascii="Cambria" w:hAnsi="Cambria" w:cs="Arial"/>
          <w:b/>
          <w:bCs/>
        </w:rPr>
        <w:t>Last Date for Submission of</w:t>
      </w:r>
      <w:r w:rsidRPr="00A745AD">
        <w:rPr>
          <w:rFonts w:ascii="Cambria" w:hAnsi="Cambria" w:cs="Arial"/>
          <w:b/>
          <w:bCs/>
        </w:rPr>
        <w:t xml:space="preserve"> proposal</w:t>
      </w:r>
      <w:r>
        <w:rPr>
          <w:rFonts w:ascii="Cambria" w:hAnsi="Cambria" w:cs="Arial"/>
          <w:b/>
          <w:bCs/>
        </w:rPr>
        <w:t>s</w:t>
      </w:r>
      <w:r w:rsidRPr="00A745AD">
        <w:rPr>
          <w:rFonts w:ascii="Cambria" w:hAnsi="Cambria" w:cs="Arial"/>
          <w:b/>
          <w:bCs/>
        </w:rPr>
        <w:t xml:space="preserve"> </w:t>
      </w:r>
    </w:p>
    <w:p w14:paraId="1FCA702E" w14:textId="77777777" w:rsidR="006C18ED" w:rsidRDefault="006C18ED" w:rsidP="00032463">
      <w:pPr>
        <w:spacing w:after="0"/>
        <w:rPr>
          <w:rFonts w:ascii="Cambria" w:hAnsi="Cambria" w:cs="Arial"/>
        </w:rPr>
      </w:pPr>
      <w:r>
        <w:rPr>
          <w:rFonts w:ascii="Cambria" w:hAnsi="Cambria" w:cs="Arial"/>
        </w:rPr>
        <w:t>T</w:t>
      </w:r>
      <w:r w:rsidRPr="00A745AD">
        <w:rPr>
          <w:rFonts w:ascii="Cambria" w:hAnsi="Cambria" w:cs="Arial"/>
        </w:rPr>
        <w:t>he online web-portal (</w:t>
      </w:r>
      <w:hyperlink r:id="rId8" w:history="1">
        <w:r w:rsidRPr="00A745AD">
          <w:rPr>
            <w:rStyle w:val="Hyperlink"/>
            <w:rFonts w:ascii="Cambria" w:hAnsi="Cambria" w:cs="Arial"/>
          </w:rPr>
          <w:t>https://onlinedst.gov.in/</w:t>
        </w:r>
      </w:hyperlink>
      <w:r w:rsidRPr="00A745AD">
        <w:rPr>
          <w:rFonts w:ascii="Cambria" w:hAnsi="Cambria" w:cs="Arial"/>
        </w:rPr>
        <w:t>)</w:t>
      </w:r>
      <w:r>
        <w:rPr>
          <w:rFonts w:ascii="Cambria" w:hAnsi="Cambria" w:cs="Arial"/>
        </w:rPr>
        <w:t xml:space="preserve"> for submission of proposals under the present call will remain open from </w:t>
      </w:r>
      <w:r w:rsidRPr="00032463">
        <w:rPr>
          <w:rFonts w:ascii="Cambria" w:hAnsi="Cambria" w:cs="Arial"/>
          <w:b/>
        </w:rPr>
        <w:t>01.05.2025</w:t>
      </w:r>
      <w:r>
        <w:rPr>
          <w:rFonts w:ascii="Cambria" w:hAnsi="Cambria" w:cs="Arial"/>
        </w:rPr>
        <w:t xml:space="preserve"> to </w:t>
      </w:r>
      <w:r w:rsidRPr="00032463">
        <w:rPr>
          <w:rFonts w:ascii="Cambria" w:hAnsi="Cambria" w:cs="Arial"/>
          <w:b/>
        </w:rPr>
        <w:t>30.05.2025</w:t>
      </w:r>
      <w:r>
        <w:rPr>
          <w:rFonts w:ascii="Cambria" w:hAnsi="Cambria" w:cs="Arial"/>
        </w:rPr>
        <w:t xml:space="preserve">. </w:t>
      </w:r>
    </w:p>
    <w:p w14:paraId="54D245F8" w14:textId="1EE32FFA" w:rsidR="00B71DA6" w:rsidRDefault="00B71DA6" w:rsidP="00032463">
      <w:pPr>
        <w:spacing w:after="0"/>
        <w:rPr>
          <w:rFonts w:ascii="Times New Roman" w:hAnsi="Times New Roman" w:cs="Times New Roman"/>
          <w:lang w:val="en-US"/>
        </w:rPr>
      </w:pPr>
    </w:p>
    <w:p w14:paraId="7BE7E406" w14:textId="016BF5C2" w:rsidR="00032463" w:rsidRPr="00A745AD" w:rsidRDefault="00032463" w:rsidP="00032463">
      <w:pPr>
        <w:pStyle w:val="ListParagraph"/>
        <w:numPr>
          <w:ilvl w:val="3"/>
          <w:numId w:val="5"/>
        </w:numPr>
        <w:spacing w:after="0" w:line="240" w:lineRule="auto"/>
        <w:ind w:left="567" w:hanging="567"/>
        <w:jc w:val="both"/>
        <w:rPr>
          <w:rFonts w:ascii="Cambria" w:hAnsi="Cambria" w:cs="Arial"/>
          <w:b/>
          <w:bCs/>
        </w:rPr>
      </w:pPr>
      <w:r>
        <w:rPr>
          <w:rFonts w:ascii="Cambria" w:hAnsi="Cambria" w:cs="Arial"/>
          <w:b/>
          <w:bCs/>
        </w:rPr>
        <w:t>For further information / Clarification, if any</w:t>
      </w:r>
    </w:p>
    <w:p w14:paraId="5F100580" w14:textId="74609302" w:rsidR="00032463" w:rsidRDefault="00032463" w:rsidP="00032463">
      <w:pPr>
        <w:spacing w:after="0"/>
        <w:rPr>
          <w:rFonts w:ascii="Cambria" w:hAnsi="Cambria" w:cs="Arial"/>
        </w:rPr>
      </w:pPr>
      <w:r>
        <w:rPr>
          <w:rFonts w:ascii="Cambria" w:hAnsi="Cambria" w:cs="Arial"/>
        </w:rPr>
        <w:t>May please contact any of the following officers:</w:t>
      </w:r>
    </w:p>
    <w:p w14:paraId="0A23C15B" w14:textId="24F6B4BD" w:rsidR="00032463" w:rsidRDefault="00032463" w:rsidP="00032463">
      <w:pPr>
        <w:spacing w:after="0"/>
        <w:rPr>
          <w:rFonts w:ascii="Cambria" w:hAnsi="Cambria" w:cs="Arial"/>
        </w:rPr>
      </w:pPr>
    </w:p>
    <w:p w14:paraId="17CE1EF6" w14:textId="61088C78" w:rsidR="00032463" w:rsidRDefault="007605EB" w:rsidP="00032463">
      <w:pPr>
        <w:spacing w:after="0"/>
        <w:rPr>
          <w:rFonts w:ascii="Cambria" w:hAnsi="Cambria" w:cs="Arial"/>
        </w:rPr>
      </w:pPr>
      <w:r>
        <w:rPr>
          <w:rFonts w:ascii="Cambria" w:hAnsi="Cambria" w:cs="Arial"/>
        </w:rPr>
        <w:t>Shri Mayank Misra</w:t>
      </w:r>
    </w:p>
    <w:p w14:paraId="7F8A3841" w14:textId="38E176C7" w:rsidR="00A63819" w:rsidRDefault="00A63819" w:rsidP="00032463">
      <w:pPr>
        <w:spacing w:after="0"/>
        <w:rPr>
          <w:rFonts w:ascii="Cambria" w:hAnsi="Cambria" w:cs="Arial"/>
        </w:rPr>
      </w:pPr>
      <w:r>
        <w:rPr>
          <w:rFonts w:ascii="Cambria" w:hAnsi="Cambria" w:cs="Arial"/>
        </w:rPr>
        <w:t>Scientist-B</w:t>
      </w:r>
    </w:p>
    <w:p w14:paraId="758BD40A" w14:textId="59C693E1" w:rsidR="00A63819" w:rsidRDefault="00A63819" w:rsidP="00032463">
      <w:pPr>
        <w:spacing w:after="0"/>
        <w:rPr>
          <w:rFonts w:ascii="Cambria" w:hAnsi="Cambria" w:cs="Arial"/>
        </w:rPr>
      </w:pPr>
      <w:r>
        <w:rPr>
          <w:rFonts w:ascii="Cambria" w:hAnsi="Cambria" w:cs="Arial"/>
        </w:rPr>
        <w:t>Policy Coordination and Programme Management Division</w:t>
      </w:r>
    </w:p>
    <w:p w14:paraId="2A8B05DA" w14:textId="3D167C1C" w:rsidR="00A63819" w:rsidRDefault="00A63819" w:rsidP="00032463">
      <w:pPr>
        <w:spacing w:after="0"/>
        <w:rPr>
          <w:rFonts w:ascii="Cambria" w:hAnsi="Cambria" w:cs="Arial"/>
        </w:rPr>
      </w:pPr>
      <w:r>
        <w:rPr>
          <w:rFonts w:ascii="Cambria" w:hAnsi="Cambria" w:cs="Arial"/>
        </w:rPr>
        <w:t xml:space="preserve">Department of Science and Technology </w:t>
      </w:r>
    </w:p>
    <w:p w14:paraId="2E2A89AC" w14:textId="659933F6" w:rsidR="00A63819" w:rsidRDefault="00A63819" w:rsidP="00032463">
      <w:pPr>
        <w:spacing w:after="0"/>
        <w:rPr>
          <w:rFonts w:ascii="Cambria" w:hAnsi="Cambria" w:cs="Arial"/>
        </w:rPr>
      </w:pPr>
      <w:r>
        <w:rPr>
          <w:rFonts w:ascii="Cambria" w:hAnsi="Cambria" w:cs="Arial"/>
        </w:rPr>
        <w:t xml:space="preserve">Technology Bhawan, </w:t>
      </w:r>
    </w:p>
    <w:p w14:paraId="4D26C76E" w14:textId="32E3B590" w:rsidR="00A63819" w:rsidRDefault="00A63819" w:rsidP="00032463">
      <w:pPr>
        <w:spacing w:after="0"/>
        <w:rPr>
          <w:rFonts w:ascii="Cambria" w:hAnsi="Cambria" w:cs="Arial"/>
        </w:rPr>
      </w:pPr>
      <w:r>
        <w:rPr>
          <w:rFonts w:ascii="Cambria" w:hAnsi="Cambria" w:cs="Arial"/>
        </w:rPr>
        <w:t>New Delhi-110016</w:t>
      </w:r>
    </w:p>
    <w:p w14:paraId="0BDE00E7" w14:textId="4CE27DC6" w:rsidR="00A63819" w:rsidRDefault="00A63819" w:rsidP="00032463">
      <w:pPr>
        <w:spacing w:after="0"/>
        <w:rPr>
          <w:rFonts w:ascii="Cambria" w:hAnsi="Cambria" w:cs="Arial"/>
        </w:rPr>
      </w:pPr>
      <w:r>
        <w:rPr>
          <w:rFonts w:ascii="Cambria" w:hAnsi="Cambria" w:cs="Arial"/>
        </w:rPr>
        <w:t xml:space="preserve">Email. </w:t>
      </w:r>
      <w:hyperlink r:id="rId9" w:history="1">
        <w:r w:rsidRPr="00C750B0">
          <w:rPr>
            <w:rStyle w:val="Hyperlink"/>
            <w:rFonts w:ascii="Cambria" w:hAnsi="Cambria" w:cs="Arial"/>
          </w:rPr>
          <w:t>mayank.44@gov.in</w:t>
        </w:r>
      </w:hyperlink>
    </w:p>
    <w:p w14:paraId="7DFFDF8B" w14:textId="4AB28DFD" w:rsidR="00A63819" w:rsidRDefault="00A63819" w:rsidP="00032463">
      <w:pPr>
        <w:spacing w:after="0"/>
        <w:rPr>
          <w:rFonts w:ascii="Cambria" w:hAnsi="Cambria" w:cs="Arial"/>
        </w:rPr>
      </w:pPr>
      <w:r>
        <w:rPr>
          <w:rFonts w:ascii="Cambria" w:hAnsi="Cambria" w:cs="Arial"/>
        </w:rPr>
        <w:t>Contact No. +91-11-26590609</w:t>
      </w:r>
    </w:p>
    <w:p w14:paraId="2B8EFBE3" w14:textId="77777777" w:rsidR="00A63819" w:rsidRDefault="00A63819" w:rsidP="00032463">
      <w:pPr>
        <w:spacing w:after="0"/>
        <w:rPr>
          <w:rFonts w:ascii="Cambria" w:hAnsi="Cambria" w:cs="Arial"/>
        </w:rPr>
      </w:pPr>
    </w:p>
    <w:p w14:paraId="7694274A" w14:textId="40D7716D" w:rsidR="00A63819" w:rsidRDefault="00FF7B7E" w:rsidP="00032463">
      <w:pPr>
        <w:spacing w:after="0"/>
        <w:rPr>
          <w:rFonts w:ascii="Cambria" w:hAnsi="Cambria" w:cs="Arial"/>
        </w:rPr>
      </w:pPr>
      <w:r>
        <w:rPr>
          <w:rFonts w:ascii="Cambria" w:hAnsi="Cambria" w:cs="Arial"/>
        </w:rPr>
        <w:t>Timing:</w:t>
      </w:r>
      <w:r w:rsidR="00A63819">
        <w:rPr>
          <w:rFonts w:ascii="Cambria" w:hAnsi="Cambria" w:cs="Arial"/>
        </w:rPr>
        <w:t xml:space="preserve"> 2.30 PM to 4.00 PM. </w:t>
      </w:r>
    </w:p>
    <w:p w14:paraId="3DE26849" w14:textId="77777777" w:rsidR="00A63819" w:rsidRDefault="00A63819" w:rsidP="00032463">
      <w:pPr>
        <w:spacing w:after="0"/>
        <w:rPr>
          <w:rFonts w:ascii="Cambria" w:hAnsi="Cambria" w:cs="Arial"/>
        </w:rPr>
      </w:pPr>
    </w:p>
    <w:p w14:paraId="5DF04498" w14:textId="658461DE" w:rsidR="00F07EC2" w:rsidRDefault="00F07EC2" w:rsidP="00032463">
      <w:pPr>
        <w:spacing w:after="0"/>
        <w:rPr>
          <w:rFonts w:ascii="Cambria" w:hAnsi="Cambria" w:cs="Arial"/>
        </w:rPr>
      </w:pPr>
    </w:p>
    <w:p w14:paraId="310CC0F7" w14:textId="77777777" w:rsidR="00A63819" w:rsidRDefault="00A63819" w:rsidP="00032463">
      <w:pPr>
        <w:spacing w:after="0"/>
        <w:rPr>
          <w:rFonts w:ascii="Cambria" w:hAnsi="Cambria" w:cs="Arial"/>
        </w:rPr>
      </w:pPr>
    </w:p>
    <w:p w14:paraId="0F831F35" w14:textId="77777777" w:rsidR="00A63819" w:rsidRDefault="00A63819" w:rsidP="00032463">
      <w:pPr>
        <w:spacing w:after="0"/>
        <w:rPr>
          <w:rFonts w:ascii="Cambria" w:hAnsi="Cambria" w:cs="Arial"/>
        </w:rPr>
      </w:pPr>
    </w:p>
    <w:p w14:paraId="1E32E9FB" w14:textId="77777777" w:rsidR="00A63819" w:rsidRDefault="00A63819" w:rsidP="00032463">
      <w:pPr>
        <w:spacing w:after="0"/>
        <w:rPr>
          <w:rFonts w:ascii="Cambria" w:hAnsi="Cambria" w:cs="Arial"/>
        </w:rPr>
      </w:pPr>
    </w:p>
    <w:p w14:paraId="17EEFEB3" w14:textId="77777777" w:rsidR="00A63819" w:rsidRDefault="00A63819" w:rsidP="00032463">
      <w:pPr>
        <w:spacing w:after="0"/>
        <w:rPr>
          <w:rFonts w:ascii="Cambria" w:hAnsi="Cambria" w:cs="Arial"/>
        </w:rPr>
      </w:pPr>
    </w:p>
    <w:p w14:paraId="36186421" w14:textId="77777777" w:rsidR="00A63819" w:rsidRDefault="00A63819" w:rsidP="00032463">
      <w:pPr>
        <w:spacing w:after="0"/>
        <w:rPr>
          <w:rFonts w:ascii="Cambria" w:hAnsi="Cambria" w:cs="Arial"/>
        </w:rPr>
      </w:pPr>
    </w:p>
    <w:tbl>
      <w:tblPr>
        <w:tblW w:w="4790" w:type="pct"/>
        <w:tblCellSpacing w:w="37" w:type="dxa"/>
        <w:tblInd w:w="567" w:type="dxa"/>
        <w:tblCellMar>
          <w:top w:w="30" w:type="dxa"/>
          <w:left w:w="30" w:type="dxa"/>
          <w:bottom w:w="30" w:type="dxa"/>
          <w:right w:w="30" w:type="dxa"/>
        </w:tblCellMar>
        <w:tblLook w:val="0000" w:firstRow="0" w:lastRow="0" w:firstColumn="0" w:lastColumn="0" w:noHBand="0" w:noVBand="0"/>
      </w:tblPr>
      <w:tblGrid>
        <w:gridCol w:w="544"/>
        <w:gridCol w:w="8103"/>
      </w:tblGrid>
      <w:tr w:rsidR="00B71DA6" w:rsidRPr="00F11EB7" w14:paraId="34452944" w14:textId="77777777" w:rsidTr="00032463">
        <w:trPr>
          <w:trHeight w:val="151"/>
          <w:tblCellSpacing w:w="37" w:type="dxa"/>
        </w:trPr>
        <w:tc>
          <w:tcPr>
            <w:tcW w:w="4914" w:type="pct"/>
            <w:gridSpan w:val="2"/>
          </w:tcPr>
          <w:p w14:paraId="1DAA95E5" w14:textId="77777777" w:rsidR="00B71DA6" w:rsidRPr="00F11EB7" w:rsidRDefault="00B71DA6" w:rsidP="006602D6">
            <w:pPr>
              <w:spacing w:after="0"/>
              <w:rPr>
                <w:rFonts w:ascii="Cambria" w:hAnsi="Cambria"/>
                <w:b/>
                <w:color w:val="000000"/>
                <w:u w:val="single"/>
              </w:rPr>
            </w:pPr>
            <w:r w:rsidRPr="00F11EB7">
              <w:rPr>
                <w:rFonts w:ascii="Cambria" w:hAnsi="Cambria"/>
                <w:b/>
                <w:color w:val="000000"/>
                <w:u w:val="single"/>
              </w:rPr>
              <w:t>Please Note:</w:t>
            </w:r>
          </w:p>
        </w:tc>
      </w:tr>
      <w:tr w:rsidR="00B71DA6" w:rsidRPr="00A745AD" w14:paraId="0F3499A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5C4CDC95"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0BB739E4" w14:textId="77777777" w:rsidR="00B71DA6" w:rsidRPr="00A745AD" w:rsidRDefault="00B71DA6" w:rsidP="006602D6">
            <w:pPr>
              <w:spacing w:after="0"/>
              <w:jc w:val="both"/>
              <w:rPr>
                <w:rFonts w:ascii="Cambria" w:hAnsi="Cambria"/>
                <w:color w:val="000000"/>
              </w:rPr>
            </w:pPr>
            <w:r w:rsidRPr="00A745AD">
              <w:rPr>
                <w:rFonts w:ascii="Cambria" w:hAnsi="Cambria"/>
                <w:color w:val="000000"/>
              </w:rPr>
              <w:t>It is mandatory to submit the proposals</w:t>
            </w:r>
            <w:r>
              <w:rPr>
                <w:rFonts w:ascii="Cambria" w:hAnsi="Cambria"/>
                <w:color w:val="000000"/>
              </w:rPr>
              <w:t xml:space="preserve"> </w:t>
            </w:r>
            <w:r w:rsidRPr="00A745AD">
              <w:rPr>
                <w:rFonts w:ascii="Cambria" w:hAnsi="Cambria"/>
                <w:color w:val="000000"/>
              </w:rPr>
              <w:t>through</w:t>
            </w:r>
            <w:r>
              <w:rPr>
                <w:rFonts w:ascii="Cambria" w:hAnsi="Cambria"/>
                <w:color w:val="000000"/>
              </w:rPr>
              <w:t xml:space="preserve"> </w:t>
            </w:r>
            <w:r w:rsidRPr="00A745AD">
              <w:rPr>
                <w:rFonts w:ascii="Cambria" w:hAnsi="Cambria"/>
                <w:b/>
                <w:color w:val="000000"/>
                <w:u w:val="single"/>
              </w:rPr>
              <w:t>online</w:t>
            </w:r>
            <w:r>
              <w:rPr>
                <w:rFonts w:ascii="Cambria" w:hAnsi="Cambria"/>
                <w:b/>
                <w:color w:val="000000"/>
                <w:u w:val="single"/>
              </w:rPr>
              <w:t xml:space="preserve"> </w:t>
            </w:r>
            <w:r w:rsidRPr="00A745AD">
              <w:rPr>
                <w:rFonts w:ascii="Cambria" w:hAnsi="Cambria"/>
                <w:b/>
                <w:color w:val="000000"/>
                <w:u w:val="single"/>
              </w:rPr>
              <w:t>mode</w:t>
            </w:r>
            <w:r w:rsidRPr="00A745AD">
              <w:rPr>
                <w:rFonts w:ascii="Cambria" w:hAnsi="Cambria"/>
                <w:color w:val="000000"/>
              </w:rPr>
              <w:t>. Any submission of proposal through offline mode will not be considered.</w:t>
            </w:r>
          </w:p>
        </w:tc>
      </w:tr>
      <w:tr w:rsidR="00B71DA6" w:rsidRPr="00A745AD" w14:paraId="5EE9AD82"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6FF83E03"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216FF3D3" w14:textId="77777777" w:rsidR="00B71DA6" w:rsidRPr="00A745AD" w:rsidRDefault="00B71DA6" w:rsidP="006602D6">
            <w:pPr>
              <w:spacing w:after="0"/>
              <w:jc w:val="both"/>
              <w:rPr>
                <w:rFonts w:ascii="Cambria" w:hAnsi="Cambria"/>
                <w:color w:val="000000"/>
              </w:rPr>
            </w:pPr>
            <w:r w:rsidRPr="00A745AD">
              <w:rPr>
                <w:rFonts w:ascii="Cambria" w:hAnsi="Cambria"/>
                <w:color w:val="000000"/>
              </w:rPr>
              <w:t>Candidates</w:t>
            </w:r>
            <w:r>
              <w:rPr>
                <w:rFonts w:ascii="Cambria" w:hAnsi="Cambria"/>
                <w:color w:val="000000"/>
              </w:rPr>
              <w:t xml:space="preserve"> </w:t>
            </w:r>
            <w:r w:rsidRPr="00A745AD">
              <w:rPr>
                <w:rFonts w:ascii="Cambria" w:hAnsi="Cambria"/>
                <w:color w:val="000000"/>
              </w:rPr>
              <w:t>are</w:t>
            </w:r>
            <w:r>
              <w:rPr>
                <w:rFonts w:ascii="Cambria" w:hAnsi="Cambria"/>
                <w:color w:val="000000"/>
              </w:rPr>
              <w:t xml:space="preserve"> </w:t>
            </w:r>
            <w:r w:rsidRPr="00A745AD">
              <w:rPr>
                <w:rFonts w:ascii="Cambria" w:hAnsi="Cambria"/>
                <w:color w:val="000000"/>
              </w:rPr>
              <w:t>required</w:t>
            </w:r>
            <w:r>
              <w:rPr>
                <w:rFonts w:ascii="Cambria" w:hAnsi="Cambria"/>
                <w:color w:val="000000"/>
              </w:rPr>
              <w:t xml:space="preserve"> </w:t>
            </w:r>
            <w:r w:rsidRPr="00A745AD">
              <w:rPr>
                <w:rFonts w:ascii="Cambria" w:hAnsi="Cambria"/>
                <w:color w:val="000000"/>
              </w:rPr>
              <w:t>to</w:t>
            </w:r>
            <w:r>
              <w:rPr>
                <w:rFonts w:ascii="Cambria" w:hAnsi="Cambria"/>
                <w:color w:val="000000"/>
              </w:rPr>
              <w:t xml:space="preserve"> </w:t>
            </w:r>
            <w:r w:rsidRPr="00A745AD">
              <w:rPr>
                <w:rFonts w:ascii="Cambria" w:hAnsi="Cambria"/>
                <w:color w:val="000000"/>
              </w:rPr>
              <w:t>submit their online application and upload copy of supported documents with the signatures and stamp of the concerned persons/ officials.</w:t>
            </w:r>
          </w:p>
        </w:tc>
      </w:tr>
      <w:tr w:rsidR="00B71DA6" w:rsidRPr="00A745AD" w14:paraId="73A73865"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45B2357C"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60BAA70B" w14:textId="2A43AF32" w:rsidR="00B71DA6" w:rsidRPr="00A745AD" w:rsidRDefault="00B71DA6" w:rsidP="006602D6">
            <w:pPr>
              <w:spacing w:after="0"/>
              <w:jc w:val="both"/>
              <w:rPr>
                <w:rFonts w:ascii="Cambria" w:hAnsi="Cambria"/>
                <w:color w:val="000000"/>
              </w:rPr>
            </w:pPr>
            <w:r w:rsidRPr="00A745AD">
              <w:rPr>
                <w:rFonts w:ascii="Cambria" w:hAnsi="Cambria"/>
                <w:color w:val="000000"/>
              </w:rPr>
              <w:t>Incomplete or wrongly filled application</w:t>
            </w:r>
            <w:r>
              <w:rPr>
                <w:rFonts w:ascii="Cambria" w:hAnsi="Cambria"/>
                <w:color w:val="000000"/>
              </w:rPr>
              <w:t xml:space="preserve">s, lacking </w:t>
            </w:r>
            <w:r w:rsidRPr="00A745AD">
              <w:rPr>
                <w:rFonts w:ascii="Cambria" w:hAnsi="Cambria"/>
                <w:color w:val="000000"/>
              </w:rPr>
              <w:t xml:space="preserve">essential </w:t>
            </w:r>
            <w:r w:rsidR="00032463">
              <w:rPr>
                <w:rFonts w:ascii="Cambria" w:hAnsi="Cambria"/>
                <w:color w:val="000000"/>
              </w:rPr>
              <w:t xml:space="preserve">information or </w:t>
            </w:r>
            <w:r w:rsidRPr="00A745AD">
              <w:rPr>
                <w:rFonts w:ascii="Cambria" w:hAnsi="Cambria"/>
                <w:color w:val="000000"/>
              </w:rPr>
              <w:t xml:space="preserve">documents will </w:t>
            </w:r>
            <w:r>
              <w:rPr>
                <w:rFonts w:ascii="Cambria" w:hAnsi="Cambria"/>
                <w:color w:val="000000"/>
              </w:rPr>
              <w:t>not be considered</w:t>
            </w:r>
            <w:r w:rsidRPr="00A745AD">
              <w:rPr>
                <w:rFonts w:ascii="Cambria" w:hAnsi="Cambria"/>
                <w:color w:val="000000"/>
              </w:rPr>
              <w:t>.</w:t>
            </w:r>
          </w:p>
        </w:tc>
      </w:tr>
      <w:tr w:rsidR="00B71DA6" w:rsidRPr="00A745AD" w14:paraId="5D41D66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712B6E01" w14:textId="77777777" w:rsidR="00B71DA6" w:rsidRPr="00F11EB7" w:rsidRDefault="00B71DA6" w:rsidP="006602D6">
            <w:pPr>
              <w:pStyle w:val="ListParagraph"/>
              <w:numPr>
                <w:ilvl w:val="0"/>
                <w:numId w:val="11"/>
              </w:numPr>
              <w:spacing w:after="0" w:line="276" w:lineRule="auto"/>
              <w:rPr>
                <w:rFonts w:ascii="Cambria" w:hAnsi="Cambria"/>
                <w:color w:val="000000"/>
              </w:rPr>
            </w:pPr>
          </w:p>
        </w:tc>
        <w:tc>
          <w:tcPr>
            <w:tcW w:w="4618" w:type="pct"/>
            <w:tcBorders>
              <w:top w:val="single" w:sz="4" w:space="0" w:color="auto"/>
              <w:left w:val="single" w:sz="4" w:space="0" w:color="auto"/>
              <w:bottom w:val="single" w:sz="4" w:space="0" w:color="auto"/>
              <w:right w:val="single" w:sz="4" w:space="0" w:color="auto"/>
            </w:tcBorders>
          </w:tcPr>
          <w:p w14:paraId="2A280B2F" w14:textId="77777777" w:rsidR="00B71DA6" w:rsidRPr="00A745AD" w:rsidRDefault="00B71DA6" w:rsidP="006602D6">
            <w:pPr>
              <w:spacing w:after="0"/>
              <w:jc w:val="both"/>
              <w:rPr>
                <w:rFonts w:ascii="Cambria" w:hAnsi="Cambria"/>
                <w:color w:val="000000"/>
              </w:rPr>
            </w:pPr>
            <w:r>
              <w:rPr>
                <w:rFonts w:ascii="Cambria" w:hAnsi="Cambria"/>
                <w:color w:val="000000"/>
              </w:rPr>
              <w:t>Please try to submit the proposal well in advance from the last date of submission.</w:t>
            </w:r>
          </w:p>
        </w:tc>
      </w:tr>
      <w:tr w:rsidR="00B71DA6" w:rsidRPr="00A745AD" w14:paraId="22BB1AAD" w14:textId="77777777" w:rsidTr="00A63819">
        <w:trPr>
          <w:tblCellSpacing w:w="37" w:type="dxa"/>
        </w:trPr>
        <w:tc>
          <w:tcPr>
            <w:tcW w:w="253" w:type="pct"/>
            <w:tcBorders>
              <w:top w:val="single" w:sz="4" w:space="0" w:color="auto"/>
              <w:left w:val="single" w:sz="4" w:space="0" w:color="auto"/>
              <w:bottom w:val="single" w:sz="4" w:space="0" w:color="auto"/>
              <w:right w:val="single" w:sz="4" w:space="0" w:color="auto"/>
            </w:tcBorders>
          </w:tcPr>
          <w:p w14:paraId="41CBF0F5" w14:textId="77777777" w:rsidR="00B71DA6" w:rsidRPr="00F11EB7" w:rsidRDefault="00B71DA6" w:rsidP="006602D6">
            <w:pPr>
              <w:pStyle w:val="ListParagraph"/>
              <w:numPr>
                <w:ilvl w:val="0"/>
                <w:numId w:val="11"/>
              </w:numPr>
              <w:spacing w:after="0" w:line="276" w:lineRule="auto"/>
              <w:rPr>
                <w:rFonts w:ascii="Cambria" w:hAnsi="Cambria"/>
              </w:rPr>
            </w:pPr>
          </w:p>
        </w:tc>
        <w:tc>
          <w:tcPr>
            <w:tcW w:w="4618" w:type="pct"/>
            <w:tcBorders>
              <w:top w:val="single" w:sz="4" w:space="0" w:color="auto"/>
              <w:left w:val="single" w:sz="4" w:space="0" w:color="auto"/>
              <w:bottom w:val="single" w:sz="4" w:space="0" w:color="auto"/>
              <w:right w:val="single" w:sz="4" w:space="0" w:color="auto"/>
            </w:tcBorders>
          </w:tcPr>
          <w:p w14:paraId="47E7CD48" w14:textId="77777777" w:rsidR="00B71DA6" w:rsidRPr="00A745AD" w:rsidRDefault="00B71DA6" w:rsidP="006602D6">
            <w:pPr>
              <w:spacing w:after="0"/>
              <w:jc w:val="both"/>
              <w:rPr>
                <w:rFonts w:ascii="Cambria" w:hAnsi="Cambria"/>
                <w:color w:val="000000"/>
              </w:rPr>
            </w:pPr>
            <w:r w:rsidRPr="00A745AD">
              <w:rPr>
                <w:rFonts w:ascii="Cambria" w:hAnsi="Cambria"/>
                <w:color w:val="000000"/>
              </w:rPr>
              <w:t>Proposal submitted through e-mail will not be entertained</w:t>
            </w:r>
            <w:r w:rsidRPr="00443DB1">
              <w:rPr>
                <w:rFonts w:ascii="Cambria" w:hAnsi="Cambria"/>
                <w:color w:val="000000"/>
              </w:rPr>
              <w:t xml:space="preserve">. </w:t>
            </w:r>
            <w:r w:rsidRPr="00443DB1">
              <w:rPr>
                <w:rFonts w:ascii="Cambria" w:hAnsi="Cambria"/>
                <w:color w:val="000000"/>
                <w:u w:val="single"/>
              </w:rPr>
              <w:t>Submission of proposal other than the prescribed format shall be rejected without any further processing as per program norms.</w:t>
            </w:r>
          </w:p>
        </w:tc>
      </w:tr>
    </w:tbl>
    <w:p w14:paraId="3B71F401" w14:textId="7DDE053A" w:rsidR="00B71DA6" w:rsidRDefault="00B71DA6">
      <w:pPr>
        <w:rPr>
          <w:rFonts w:ascii="Times New Roman" w:hAnsi="Times New Roman" w:cs="Times New Roman"/>
          <w:lang w:val="en-US"/>
        </w:rPr>
      </w:pPr>
    </w:p>
    <w:p w14:paraId="497B6BCB" w14:textId="77777777" w:rsidR="00032463" w:rsidRDefault="00032463">
      <w:pPr>
        <w:rPr>
          <w:rFonts w:ascii="Times New Roman" w:hAnsi="Times New Roman" w:cs="Times New Roman"/>
          <w:lang w:val="en-US"/>
        </w:rPr>
      </w:pPr>
    </w:p>
    <w:p w14:paraId="1E46DC73" w14:textId="21D31FA6" w:rsidR="007D243E" w:rsidRDefault="007D243E">
      <w:pPr>
        <w:rPr>
          <w:rFonts w:ascii="Times New Roman" w:hAnsi="Times New Roman" w:cs="Times New Roman"/>
          <w:lang w:val="en-US"/>
        </w:rPr>
      </w:pPr>
      <w:r>
        <w:rPr>
          <w:rFonts w:ascii="Times New Roman" w:hAnsi="Times New Roman" w:cs="Times New Roman"/>
          <w:lang w:val="en-US"/>
        </w:rPr>
        <w:br w:type="page"/>
      </w:r>
    </w:p>
    <w:p w14:paraId="6C8A3C4D" w14:textId="48180F2A" w:rsidR="003D2784" w:rsidRDefault="007D243E" w:rsidP="00032463">
      <w:pPr>
        <w:jc w:val="right"/>
        <w:rPr>
          <w:rFonts w:ascii="Times New Roman" w:hAnsi="Times New Roman" w:cs="Times New Roman"/>
          <w:lang w:val="en-US"/>
        </w:rPr>
      </w:pPr>
      <w:r>
        <w:rPr>
          <w:rFonts w:ascii="Times New Roman" w:hAnsi="Times New Roman" w:cs="Times New Roman"/>
          <w:lang w:val="en-US"/>
        </w:rPr>
        <w:lastRenderedPageBreak/>
        <w:t>Annexure I</w:t>
      </w:r>
    </w:p>
    <w:p w14:paraId="02B4581A"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Cambria" w:hAnsi="Cambria" w:cs="Arial"/>
          <w:b/>
          <w:bCs/>
        </w:rPr>
      </w:pPr>
      <w:r>
        <w:rPr>
          <w:rStyle w:val="Strong"/>
          <w:rFonts w:ascii="Cambria" w:hAnsi="Cambria"/>
        </w:rPr>
        <w:t xml:space="preserve">FORMATS FOR SUBMISSION OF PROPOSAL </w:t>
      </w:r>
    </w:p>
    <w:p w14:paraId="5BA482C2" w14:textId="3801654D" w:rsidR="00961C74" w:rsidRDefault="006C18ED" w:rsidP="00961C74">
      <w:pPr>
        <w:tabs>
          <w:tab w:val="left" w:pos="3510"/>
        </w:tabs>
        <w:spacing w:after="0" w:line="240" w:lineRule="auto"/>
        <w:jc w:val="center"/>
        <w:rPr>
          <w:rFonts w:ascii="Cambria" w:hAnsi="Cambria" w:cs="Arial"/>
          <w:b/>
          <w:bCs/>
        </w:rPr>
      </w:pPr>
      <w:r>
        <w:rPr>
          <w:rFonts w:ascii="Cambria" w:hAnsi="Cambria" w:cs="Arial"/>
          <w:b/>
          <w:bCs/>
        </w:rPr>
        <w:t>f</w:t>
      </w:r>
      <w:r w:rsidR="00961C74">
        <w:rPr>
          <w:rFonts w:ascii="Cambria" w:hAnsi="Cambria" w:cs="Arial"/>
          <w:b/>
          <w:bCs/>
        </w:rPr>
        <w:t xml:space="preserve">or </w:t>
      </w:r>
    </w:p>
    <w:p w14:paraId="513937DA" w14:textId="168A2D99" w:rsidR="00961C74" w:rsidRDefault="00961C74" w:rsidP="00961C74">
      <w:pPr>
        <w:tabs>
          <w:tab w:val="left" w:pos="3510"/>
        </w:tabs>
        <w:spacing w:after="0" w:line="240" w:lineRule="auto"/>
        <w:jc w:val="center"/>
        <w:rPr>
          <w:rFonts w:ascii="Cambria" w:hAnsi="Cambria" w:cs="Arial"/>
          <w:b/>
          <w:bCs/>
        </w:rPr>
      </w:pPr>
      <w:r>
        <w:rPr>
          <w:rFonts w:ascii="Cambria" w:hAnsi="Cambria" w:cs="Arial"/>
          <w:b/>
          <w:bCs/>
        </w:rPr>
        <w:t xml:space="preserve">CENTRE FOR POLICY RESEARCH </w:t>
      </w:r>
    </w:p>
    <w:p w14:paraId="1B207BD7" w14:textId="77777777" w:rsidR="00961C74" w:rsidRDefault="00961C74" w:rsidP="00961C74">
      <w:pPr>
        <w:spacing w:after="0" w:line="240" w:lineRule="auto"/>
        <w:jc w:val="center"/>
        <w:rPr>
          <w:rFonts w:ascii="Cambria" w:hAnsi="Cambria" w:cs="Arial"/>
          <w:b/>
          <w:bCs/>
        </w:rPr>
      </w:pPr>
      <w:r>
        <w:rPr>
          <w:rFonts w:ascii="Cambria" w:hAnsi="Cambria" w:cs="Arial"/>
          <w:b/>
          <w:bCs/>
        </w:rPr>
        <w:t xml:space="preserve">as part of </w:t>
      </w:r>
    </w:p>
    <w:p w14:paraId="483BB22F" w14:textId="5B6C9917" w:rsidR="00961C74" w:rsidRDefault="00961C74" w:rsidP="00961C74">
      <w:pPr>
        <w:spacing w:after="0" w:line="240" w:lineRule="auto"/>
        <w:jc w:val="center"/>
        <w:rPr>
          <w:rFonts w:ascii="Cambria" w:hAnsi="Cambria" w:cs="Arial"/>
          <w:b/>
          <w:bCs/>
        </w:rPr>
      </w:pPr>
      <w:r>
        <w:rPr>
          <w:rFonts w:ascii="Cambria" w:hAnsi="Cambria" w:cs="Arial"/>
          <w:b/>
          <w:bCs/>
        </w:rPr>
        <w:t>Policy Research Programme</w:t>
      </w:r>
      <w:r w:rsidR="006C18ED">
        <w:rPr>
          <w:rFonts w:ascii="Cambria" w:hAnsi="Cambria" w:cs="Arial"/>
          <w:b/>
          <w:bCs/>
        </w:rPr>
        <w:t xml:space="preserve"> </w:t>
      </w:r>
      <w:r>
        <w:rPr>
          <w:rFonts w:ascii="Cambria" w:hAnsi="Cambria" w:cs="Arial"/>
          <w:b/>
          <w:bCs/>
        </w:rPr>
        <w:t xml:space="preserve">of DST, </w:t>
      </w:r>
      <w:proofErr w:type="spellStart"/>
      <w:r>
        <w:rPr>
          <w:rFonts w:ascii="Cambria" w:hAnsi="Cambria" w:cs="Arial"/>
          <w:b/>
          <w:bCs/>
        </w:rPr>
        <w:t>GoI</w:t>
      </w:r>
      <w:proofErr w:type="spellEnd"/>
      <w:r>
        <w:rPr>
          <w:rFonts w:ascii="Cambria" w:hAnsi="Cambria" w:cs="Arial"/>
          <w:b/>
          <w:bCs/>
        </w:rPr>
        <w:t xml:space="preserve"> </w:t>
      </w:r>
    </w:p>
    <w:p w14:paraId="352F8F10" w14:textId="77777777" w:rsidR="00961C74" w:rsidRDefault="00961C74" w:rsidP="00961C74">
      <w:pPr>
        <w:spacing w:after="0" w:line="240" w:lineRule="auto"/>
        <w:jc w:val="center"/>
        <w:rPr>
          <w:rFonts w:ascii="Cambria" w:hAnsi="Cambria" w:cs="Arial"/>
          <w:b/>
          <w:bCs/>
        </w:rPr>
      </w:pPr>
    </w:p>
    <w:p w14:paraId="7C90386B"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mbria" w:hAnsi="Cambria"/>
        </w:rPr>
      </w:pPr>
      <w:r>
        <w:rPr>
          <w:rFonts w:ascii="Cambria" w:hAnsi="Cambria"/>
          <w:b/>
          <w:bCs/>
          <w:lang w:val="en-GB"/>
        </w:rPr>
        <w:t>PART A (General Information)</w:t>
      </w:r>
    </w:p>
    <w:p w14:paraId="43D15862" w14:textId="77777777" w:rsidR="00961C74" w:rsidRDefault="00961C74" w:rsidP="00961C74">
      <w:pPr>
        <w:pStyle w:val="NormalWeb"/>
        <w:spacing w:before="0" w:beforeAutospacing="0" w:after="0" w:afterAutospacing="0"/>
        <w:rPr>
          <w:rFonts w:ascii="Cambria" w:hAnsi="Cambria"/>
          <w:b/>
        </w:rPr>
      </w:pPr>
    </w:p>
    <w:p w14:paraId="513876A6" w14:textId="59867C9C" w:rsidR="00961C74" w:rsidRDefault="00961C74" w:rsidP="00961C74">
      <w:pPr>
        <w:pStyle w:val="NormalWeb"/>
        <w:spacing w:before="0" w:beforeAutospacing="0" w:after="0" w:afterAutospacing="0"/>
        <w:rPr>
          <w:rFonts w:ascii="Cambria" w:hAnsi="Cambria"/>
          <w:b/>
          <w:bCs/>
        </w:rPr>
      </w:pPr>
      <w:r>
        <w:rPr>
          <w:rFonts w:ascii="Cambria" w:hAnsi="Cambria"/>
          <w:b/>
        </w:rPr>
        <w:t>1.0</w:t>
      </w:r>
      <w:r>
        <w:rPr>
          <w:rFonts w:ascii="Cambria" w:hAnsi="Cambria"/>
          <w:b/>
        </w:rPr>
        <w:tab/>
        <w:t>Title</w:t>
      </w:r>
      <w:r>
        <w:rPr>
          <w:rFonts w:ascii="Cambria" w:hAnsi="Cambria"/>
          <w:b/>
          <w:bCs/>
        </w:rPr>
        <w:t xml:space="preserve">: </w:t>
      </w:r>
      <w:r>
        <w:rPr>
          <w:rFonts w:ascii="Cambria" w:hAnsi="Cambria"/>
          <w:b/>
          <w:bCs/>
        </w:rPr>
        <w:tab/>
      </w:r>
    </w:p>
    <w:p w14:paraId="7E2CB058" w14:textId="77777777" w:rsidR="00961C74" w:rsidRDefault="00961C74" w:rsidP="00961C74">
      <w:pPr>
        <w:pStyle w:val="NormalWeb"/>
        <w:spacing w:before="0" w:beforeAutospacing="0" w:after="0" w:afterAutospacing="0"/>
        <w:rPr>
          <w:rFonts w:ascii="Cambria" w:hAnsi="Cambria"/>
          <w:b/>
        </w:rPr>
      </w:pPr>
    </w:p>
    <w:p w14:paraId="13760B58" w14:textId="45858B1F" w:rsidR="00961C74" w:rsidRDefault="00961C74" w:rsidP="00961C74">
      <w:pPr>
        <w:pStyle w:val="NormalWeb"/>
        <w:numPr>
          <w:ilvl w:val="1"/>
          <w:numId w:val="18"/>
        </w:numPr>
        <w:spacing w:before="0" w:beforeAutospacing="0" w:after="0" w:afterAutospacing="0"/>
        <w:rPr>
          <w:rFonts w:ascii="Cambria" w:hAnsi="Cambria"/>
          <w:b/>
        </w:rPr>
      </w:pPr>
      <w:r>
        <w:rPr>
          <w:rFonts w:ascii="Cambria" w:hAnsi="Cambria"/>
          <w:b/>
        </w:rPr>
        <w:t>Broad Theme(s): Please select the appropriate one</w:t>
      </w:r>
    </w:p>
    <w:p w14:paraId="4D4AB16D" w14:textId="77777777" w:rsidR="00961C74" w:rsidRDefault="00961C74" w:rsidP="00961C74">
      <w:pPr>
        <w:pStyle w:val="NormalWeb"/>
        <w:spacing w:before="0" w:beforeAutospacing="0" w:after="0" w:afterAutospacing="0"/>
        <w:ind w:left="720"/>
        <w:rPr>
          <w:rFonts w:ascii="Cambria" w:hAnsi="Cambria"/>
          <w:b/>
        </w:rPr>
      </w:pPr>
    </w:p>
    <w:p w14:paraId="5FCA8E47" w14:textId="090489FB" w:rsidR="00961C74" w:rsidRPr="00961C74" w:rsidRDefault="0019177A" w:rsidP="00961C74">
      <w:pPr>
        <w:pStyle w:val="ListParagraph"/>
        <w:numPr>
          <w:ilvl w:val="0"/>
          <w:numId w:val="17"/>
        </w:numPr>
        <w:spacing w:after="200" w:line="276" w:lineRule="auto"/>
        <w:jc w:val="both"/>
        <w:rPr>
          <w:rFonts w:ascii="Cambria" w:hAnsi="Cambria" w:cs="Arial"/>
          <w:bCs/>
        </w:rPr>
      </w:pPr>
      <w:r w:rsidRPr="00B641DC">
        <w:rPr>
          <w:rFonts w:ascii="Times New Roman" w:hAnsi="Times New Roman" w:cs="Times New Roman"/>
          <w:lang w:val="en-US"/>
        </w:rPr>
        <w:t>Science, Technology &amp; Innovation (STI)</w:t>
      </w:r>
      <w:r w:rsidRPr="008126F4">
        <w:rPr>
          <w:rFonts w:ascii="Times New Roman" w:hAnsi="Times New Roman" w:cs="Times New Roman"/>
          <w:b/>
          <w:lang w:val="en-US"/>
        </w:rPr>
        <w:t xml:space="preserve"> </w:t>
      </w:r>
      <w:r w:rsidR="00596BCA">
        <w:rPr>
          <w:rFonts w:ascii="Times New Roman" w:hAnsi="Times New Roman" w:cs="Times New Roman"/>
          <w:lang w:val="en-US"/>
        </w:rPr>
        <w:t>Statistics</w:t>
      </w:r>
      <w:r w:rsidR="00961C74" w:rsidRPr="00961C74">
        <w:rPr>
          <w:rFonts w:ascii="Cambria" w:hAnsi="Cambria" w:cs="Arial"/>
          <w:bCs/>
        </w:rPr>
        <w:t xml:space="preserve"> </w:t>
      </w:r>
    </w:p>
    <w:p w14:paraId="6FB42DAF" w14:textId="2AAE5243" w:rsidR="00961C74" w:rsidRDefault="00961C74" w:rsidP="00961C74">
      <w:pPr>
        <w:pStyle w:val="ListParagraph"/>
        <w:numPr>
          <w:ilvl w:val="0"/>
          <w:numId w:val="17"/>
        </w:numPr>
        <w:spacing w:after="200" w:line="276" w:lineRule="auto"/>
        <w:jc w:val="both"/>
        <w:rPr>
          <w:rFonts w:ascii="Cambria" w:hAnsi="Cambria" w:cs="Arial"/>
          <w:bCs/>
        </w:rPr>
      </w:pPr>
      <w:r>
        <w:rPr>
          <w:rFonts w:ascii="Cambria" w:hAnsi="Cambria" w:cs="Arial"/>
          <w:bCs/>
        </w:rPr>
        <w:t>Technology Foresight</w:t>
      </w:r>
    </w:p>
    <w:p w14:paraId="50329811" w14:textId="33DCBC28" w:rsidR="001B6B8D" w:rsidRPr="00C03EF6" w:rsidRDefault="00B776D6" w:rsidP="001B6B8D">
      <w:pPr>
        <w:spacing w:after="200" w:line="276" w:lineRule="auto"/>
        <w:jc w:val="both"/>
        <w:rPr>
          <w:rFonts w:ascii="Cambria" w:hAnsi="Cambria" w:cs="Arial"/>
          <w:b/>
        </w:rPr>
      </w:pPr>
      <w:r w:rsidRPr="00C03EF6">
        <w:rPr>
          <w:rFonts w:ascii="Cambria" w:hAnsi="Cambria" w:cs="Arial"/>
          <w:b/>
        </w:rPr>
        <w:t xml:space="preserve">1.2. </w:t>
      </w:r>
      <w:r w:rsidRPr="00C03EF6">
        <w:rPr>
          <w:rFonts w:ascii="Cambria" w:hAnsi="Cambria" w:cs="Arial"/>
          <w:b/>
        </w:rPr>
        <w:tab/>
      </w:r>
      <w:r w:rsidR="001B6B8D" w:rsidRPr="00C03EF6">
        <w:rPr>
          <w:rFonts w:ascii="Cambria" w:hAnsi="Cambria" w:cs="Arial"/>
          <w:b/>
        </w:rPr>
        <w:t xml:space="preserve">Duration: </w:t>
      </w:r>
    </w:p>
    <w:p w14:paraId="7C969407" w14:textId="64277458" w:rsidR="001B6B8D" w:rsidRPr="001B6B8D" w:rsidRDefault="001B6B8D" w:rsidP="001B6B8D">
      <w:pPr>
        <w:spacing w:after="200" w:line="276" w:lineRule="auto"/>
        <w:jc w:val="both"/>
        <w:rPr>
          <w:rFonts w:ascii="Cambria" w:hAnsi="Cambria" w:cs="Arial"/>
          <w:bCs/>
        </w:rPr>
      </w:pPr>
      <w:r w:rsidRPr="00C03EF6">
        <w:rPr>
          <w:rFonts w:ascii="Cambria" w:hAnsi="Cambria" w:cs="Arial"/>
          <w:b/>
        </w:rPr>
        <w:t>1.</w:t>
      </w:r>
      <w:r w:rsidR="00B776D6" w:rsidRPr="00C03EF6">
        <w:rPr>
          <w:rFonts w:ascii="Cambria" w:hAnsi="Cambria" w:cs="Arial"/>
          <w:b/>
        </w:rPr>
        <w:t>3</w:t>
      </w:r>
      <w:r w:rsidRPr="001B6B8D">
        <w:rPr>
          <w:rFonts w:ascii="Cambria" w:hAnsi="Cambria" w:cs="Arial"/>
          <w:bCs/>
        </w:rPr>
        <w:t xml:space="preserve">. </w:t>
      </w:r>
      <w:r w:rsidR="00B776D6">
        <w:rPr>
          <w:rFonts w:ascii="Cambria" w:hAnsi="Cambria" w:cs="Arial"/>
          <w:bCs/>
        </w:rPr>
        <w:tab/>
      </w:r>
      <w:r w:rsidRPr="00B776D6">
        <w:rPr>
          <w:rFonts w:ascii="Cambria" w:hAnsi="Cambria" w:cs="Arial"/>
          <w:b/>
          <w:bCs/>
        </w:rPr>
        <w:t>Total cost proposed</w:t>
      </w:r>
      <w:r w:rsidR="006C18ED">
        <w:rPr>
          <w:rFonts w:ascii="Cambria" w:hAnsi="Cambria" w:cs="Arial"/>
          <w:b/>
          <w:bCs/>
        </w:rPr>
        <w:t xml:space="preserve"> (INR)</w:t>
      </w:r>
      <w:r w:rsidR="00B776D6">
        <w:rPr>
          <w:rFonts w:ascii="Cambria" w:hAnsi="Cambria" w:cs="Arial"/>
          <w:bCs/>
        </w:rPr>
        <w:t>:</w:t>
      </w:r>
    </w:p>
    <w:p w14:paraId="34B877C4" w14:textId="3943F238" w:rsidR="00961C74" w:rsidRDefault="00961C74" w:rsidP="00961C74">
      <w:pPr>
        <w:tabs>
          <w:tab w:val="left" w:pos="720"/>
          <w:tab w:val="left" w:pos="3420"/>
        </w:tabs>
        <w:spacing w:after="0" w:line="240" w:lineRule="auto"/>
        <w:jc w:val="both"/>
        <w:rPr>
          <w:rFonts w:ascii="Cambria" w:hAnsi="Cambria" w:cs="Times New Roman"/>
          <w:bCs/>
        </w:rPr>
      </w:pPr>
      <w:r>
        <w:rPr>
          <w:rFonts w:ascii="Cambria" w:hAnsi="Cambria" w:cs="Times New Roman"/>
          <w:b/>
          <w:bCs/>
          <w:lang w:val="en-GB"/>
        </w:rPr>
        <w:t>1.</w:t>
      </w:r>
      <w:r w:rsidR="00B776D6">
        <w:rPr>
          <w:rFonts w:ascii="Cambria" w:hAnsi="Cambria" w:cs="Times New Roman"/>
          <w:b/>
          <w:bCs/>
          <w:lang w:val="en-GB"/>
        </w:rPr>
        <w:t>4</w:t>
      </w:r>
      <w:r>
        <w:rPr>
          <w:rFonts w:ascii="Cambria" w:hAnsi="Cambria" w:cs="Times New Roman"/>
          <w:bCs/>
          <w:lang w:val="en-GB"/>
        </w:rPr>
        <w:tab/>
      </w:r>
      <w:r>
        <w:rPr>
          <w:rFonts w:ascii="Cambria" w:hAnsi="Cambria" w:cs="Times New Roman"/>
          <w:b/>
          <w:bCs/>
          <w:lang w:val="en-GB"/>
        </w:rPr>
        <w:t>Details of Coordinator/ Principal Investigator</w:t>
      </w:r>
    </w:p>
    <w:tbl>
      <w:tblPr>
        <w:tblStyle w:val="TableGrid"/>
        <w:tblW w:w="0" w:type="auto"/>
        <w:tblInd w:w="828" w:type="dxa"/>
        <w:tblLayout w:type="fixed"/>
        <w:tblLook w:val="04A0" w:firstRow="1" w:lastRow="0" w:firstColumn="1" w:lastColumn="0" w:noHBand="0" w:noVBand="1"/>
      </w:tblPr>
      <w:tblGrid>
        <w:gridCol w:w="810"/>
        <w:gridCol w:w="3133"/>
        <w:gridCol w:w="4471"/>
      </w:tblGrid>
      <w:tr w:rsidR="00961C74" w14:paraId="5C1CACE7" w14:textId="77777777" w:rsidTr="00961C74">
        <w:tc>
          <w:tcPr>
            <w:tcW w:w="810" w:type="dxa"/>
            <w:tcBorders>
              <w:top w:val="single" w:sz="4" w:space="0" w:color="auto"/>
              <w:left w:val="single" w:sz="4" w:space="0" w:color="auto"/>
              <w:bottom w:val="single" w:sz="4" w:space="0" w:color="auto"/>
              <w:right w:val="single" w:sz="4" w:space="0" w:color="auto"/>
            </w:tcBorders>
          </w:tcPr>
          <w:p w14:paraId="23D77BD6"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1CB68E38"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Name </w:t>
            </w:r>
          </w:p>
        </w:tc>
        <w:tc>
          <w:tcPr>
            <w:tcW w:w="4471" w:type="dxa"/>
            <w:tcBorders>
              <w:top w:val="single" w:sz="4" w:space="0" w:color="auto"/>
              <w:left w:val="single" w:sz="4" w:space="0" w:color="auto"/>
              <w:bottom w:val="single" w:sz="4" w:space="0" w:color="auto"/>
              <w:right w:val="single" w:sz="4" w:space="0" w:color="auto"/>
            </w:tcBorders>
          </w:tcPr>
          <w:p w14:paraId="227ACD24" w14:textId="77777777" w:rsidR="00961C74" w:rsidRDefault="00961C74">
            <w:pPr>
              <w:tabs>
                <w:tab w:val="left" w:pos="720"/>
                <w:tab w:val="left" w:pos="3420"/>
              </w:tabs>
              <w:jc w:val="both"/>
              <w:rPr>
                <w:rFonts w:ascii="Cambria" w:hAnsi="Cambria"/>
                <w:bCs/>
                <w:sz w:val="24"/>
                <w:szCs w:val="24"/>
                <w:lang w:val="en-GB"/>
              </w:rPr>
            </w:pPr>
          </w:p>
        </w:tc>
      </w:tr>
      <w:tr w:rsidR="00961C74" w14:paraId="0E4A5750" w14:textId="77777777" w:rsidTr="00961C74">
        <w:tc>
          <w:tcPr>
            <w:tcW w:w="810" w:type="dxa"/>
            <w:tcBorders>
              <w:top w:val="single" w:sz="4" w:space="0" w:color="auto"/>
              <w:left w:val="single" w:sz="4" w:space="0" w:color="auto"/>
              <w:bottom w:val="single" w:sz="4" w:space="0" w:color="auto"/>
              <w:right w:val="single" w:sz="4" w:space="0" w:color="auto"/>
            </w:tcBorders>
          </w:tcPr>
          <w:p w14:paraId="5321F70E"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90FA575"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Designation</w:t>
            </w:r>
          </w:p>
        </w:tc>
        <w:tc>
          <w:tcPr>
            <w:tcW w:w="4471" w:type="dxa"/>
            <w:tcBorders>
              <w:top w:val="single" w:sz="4" w:space="0" w:color="auto"/>
              <w:left w:val="single" w:sz="4" w:space="0" w:color="auto"/>
              <w:bottom w:val="single" w:sz="4" w:space="0" w:color="auto"/>
              <w:right w:val="single" w:sz="4" w:space="0" w:color="auto"/>
            </w:tcBorders>
          </w:tcPr>
          <w:p w14:paraId="484B5D62" w14:textId="77777777" w:rsidR="00961C74" w:rsidRDefault="00961C74">
            <w:pPr>
              <w:tabs>
                <w:tab w:val="left" w:pos="720"/>
                <w:tab w:val="left" w:pos="3420"/>
              </w:tabs>
              <w:jc w:val="both"/>
              <w:rPr>
                <w:rFonts w:ascii="Cambria" w:hAnsi="Cambria"/>
                <w:bCs/>
                <w:sz w:val="24"/>
                <w:szCs w:val="24"/>
                <w:lang w:val="en-GB"/>
              </w:rPr>
            </w:pPr>
          </w:p>
        </w:tc>
      </w:tr>
      <w:tr w:rsidR="00961C74" w14:paraId="7FA3C2EF" w14:textId="77777777" w:rsidTr="00961C74">
        <w:tc>
          <w:tcPr>
            <w:tcW w:w="810" w:type="dxa"/>
            <w:tcBorders>
              <w:top w:val="single" w:sz="4" w:space="0" w:color="auto"/>
              <w:left w:val="single" w:sz="4" w:space="0" w:color="auto"/>
              <w:bottom w:val="single" w:sz="4" w:space="0" w:color="auto"/>
              <w:right w:val="single" w:sz="4" w:space="0" w:color="auto"/>
            </w:tcBorders>
          </w:tcPr>
          <w:p w14:paraId="55046251"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43C977E"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Institution name &amp; address</w:t>
            </w:r>
          </w:p>
        </w:tc>
        <w:tc>
          <w:tcPr>
            <w:tcW w:w="4471" w:type="dxa"/>
            <w:tcBorders>
              <w:top w:val="single" w:sz="4" w:space="0" w:color="auto"/>
              <w:left w:val="single" w:sz="4" w:space="0" w:color="auto"/>
              <w:bottom w:val="single" w:sz="4" w:space="0" w:color="auto"/>
              <w:right w:val="single" w:sz="4" w:space="0" w:color="auto"/>
            </w:tcBorders>
          </w:tcPr>
          <w:p w14:paraId="438C7CFD" w14:textId="77777777" w:rsidR="00961C74" w:rsidRDefault="00961C74">
            <w:pPr>
              <w:tabs>
                <w:tab w:val="left" w:pos="720"/>
                <w:tab w:val="left" w:pos="3420"/>
              </w:tabs>
              <w:jc w:val="both"/>
              <w:rPr>
                <w:rFonts w:ascii="Cambria" w:hAnsi="Cambria"/>
                <w:bCs/>
                <w:sz w:val="24"/>
                <w:szCs w:val="24"/>
                <w:lang w:val="en-GB"/>
              </w:rPr>
            </w:pPr>
          </w:p>
        </w:tc>
      </w:tr>
      <w:tr w:rsidR="00961C74" w14:paraId="167DB83E" w14:textId="77777777" w:rsidTr="00961C74">
        <w:tc>
          <w:tcPr>
            <w:tcW w:w="810" w:type="dxa"/>
            <w:tcBorders>
              <w:top w:val="single" w:sz="4" w:space="0" w:color="auto"/>
              <w:left w:val="single" w:sz="4" w:space="0" w:color="auto"/>
              <w:bottom w:val="single" w:sz="4" w:space="0" w:color="auto"/>
              <w:right w:val="single" w:sz="4" w:space="0" w:color="auto"/>
            </w:tcBorders>
          </w:tcPr>
          <w:p w14:paraId="487A4089"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150AAF66"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Date of birth</w:t>
            </w:r>
          </w:p>
        </w:tc>
        <w:tc>
          <w:tcPr>
            <w:tcW w:w="4471" w:type="dxa"/>
            <w:tcBorders>
              <w:top w:val="single" w:sz="4" w:space="0" w:color="auto"/>
              <w:left w:val="single" w:sz="4" w:space="0" w:color="auto"/>
              <w:bottom w:val="single" w:sz="4" w:space="0" w:color="auto"/>
              <w:right w:val="single" w:sz="4" w:space="0" w:color="auto"/>
            </w:tcBorders>
          </w:tcPr>
          <w:p w14:paraId="55F7978C" w14:textId="77777777" w:rsidR="00961C74" w:rsidRDefault="00961C74">
            <w:pPr>
              <w:tabs>
                <w:tab w:val="left" w:pos="720"/>
                <w:tab w:val="left" w:pos="3420"/>
              </w:tabs>
              <w:jc w:val="both"/>
              <w:rPr>
                <w:rFonts w:ascii="Cambria" w:hAnsi="Cambria"/>
                <w:bCs/>
                <w:sz w:val="24"/>
                <w:szCs w:val="24"/>
                <w:lang w:val="en-GB"/>
              </w:rPr>
            </w:pPr>
          </w:p>
        </w:tc>
      </w:tr>
      <w:tr w:rsidR="00961C74" w14:paraId="1A248CD9" w14:textId="77777777" w:rsidTr="00961C74">
        <w:tc>
          <w:tcPr>
            <w:tcW w:w="810" w:type="dxa"/>
            <w:tcBorders>
              <w:top w:val="single" w:sz="4" w:space="0" w:color="auto"/>
              <w:left w:val="single" w:sz="4" w:space="0" w:color="auto"/>
              <w:bottom w:val="single" w:sz="4" w:space="0" w:color="auto"/>
              <w:right w:val="single" w:sz="4" w:space="0" w:color="auto"/>
            </w:tcBorders>
          </w:tcPr>
          <w:p w14:paraId="7011E8F4"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A22CEF3"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Date of Superannuation </w:t>
            </w:r>
          </w:p>
        </w:tc>
        <w:tc>
          <w:tcPr>
            <w:tcW w:w="4471" w:type="dxa"/>
            <w:tcBorders>
              <w:top w:val="single" w:sz="4" w:space="0" w:color="auto"/>
              <w:left w:val="single" w:sz="4" w:space="0" w:color="auto"/>
              <w:bottom w:val="single" w:sz="4" w:space="0" w:color="auto"/>
              <w:right w:val="single" w:sz="4" w:space="0" w:color="auto"/>
            </w:tcBorders>
          </w:tcPr>
          <w:p w14:paraId="246A394A" w14:textId="77777777" w:rsidR="00961C74" w:rsidRDefault="00961C74">
            <w:pPr>
              <w:tabs>
                <w:tab w:val="left" w:pos="720"/>
                <w:tab w:val="left" w:pos="3420"/>
              </w:tabs>
              <w:jc w:val="both"/>
              <w:rPr>
                <w:rFonts w:ascii="Cambria" w:hAnsi="Cambria"/>
                <w:bCs/>
                <w:sz w:val="24"/>
                <w:szCs w:val="24"/>
                <w:lang w:val="en-GB"/>
              </w:rPr>
            </w:pPr>
          </w:p>
        </w:tc>
      </w:tr>
      <w:tr w:rsidR="00961C74" w14:paraId="09F5BB3B" w14:textId="77777777" w:rsidTr="00961C74">
        <w:tc>
          <w:tcPr>
            <w:tcW w:w="810" w:type="dxa"/>
            <w:tcBorders>
              <w:top w:val="single" w:sz="4" w:space="0" w:color="auto"/>
              <w:left w:val="single" w:sz="4" w:space="0" w:color="auto"/>
              <w:bottom w:val="single" w:sz="4" w:space="0" w:color="auto"/>
              <w:right w:val="single" w:sz="4" w:space="0" w:color="auto"/>
            </w:tcBorders>
          </w:tcPr>
          <w:p w14:paraId="073C26D2"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9A9EC6E" w14:textId="20329E1F" w:rsidR="00961C74" w:rsidRPr="00B641DC" w:rsidRDefault="006C18ED">
            <w:pPr>
              <w:tabs>
                <w:tab w:val="left" w:pos="720"/>
                <w:tab w:val="left" w:pos="3420"/>
              </w:tabs>
              <w:jc w:val="both"/>
              <w:rPr>
                <w:rFonts w:ascii="Cambria" w:hAnsi="Cambria"/>
                <w:bCs/>
                <w:sz w:val="24"/>
                <w:szCs w:val="24"/>
                <w:lang w:val="en-GB"/>
              </w:rPr>
            </w:pPr>
            <w:r w:rsidRPr="00B641DC">
              <w:rPr>
                <w:rFonts w:ascii="Cambria" w:hAnsi="Cambria"/>
                <w:bCs/>
                <w:sz w:val="24"/>
                <w:szCs w:val="24"/>
                <w:lang w:val="en-GB"/>
              </w:rPr>
              <w:t>Gender</w:t>
            </w:r>
            <w:r w:rsidR="00961C74" w:rsidRPr="00B641DC">
              <w:rPr>
                <w:rFonts w:ascii="Cambria" w:hAnsi="Cambria"/>
                <w:bCs/>
                <w:sz w:val="24"/>
                <w:szCs w:val="24"/>
                <w:lang w:val="en-GB"/>
              </w:rPr>
              <w:t xml:space="preserve"> </w:t>
            </w:r>
          </w:p>
        </w:tc>
        <w:tc>
          <w:tcPr>
            <w:tcW w:w="4471" w:type="dxa"/>
            <w:tcBorders>
              <w:top w:val="single" w:sz="4" w:space="0" w:color="auto"/>
              <w:left w:val="single" w:sz="4" w:space="0" w:color="auto"/>
              <w:bottom w:val="single" w:sz="4" w:space="0" w:color="auto"/>
              <w:right w:val="single" w:sz="4" w:space="0" w:color="auto"/>
            </w:tcBorders>
          </w:tcPr>
          <w:p w14:paraId="76DFFCE4" w14:textId="77777777" w:rsidR="00961C74" w:rsidRDefault="00961C74">
            <w:pPr>
              <w:tabs>
                <w:tab w:val="left" w:pos="720"/>
                <w:tab w:val="left" w:pos="3420"/>
              </w:tabs>
              <w:jc w:val="both"/>
              <w:rPr>
                <w:rFonts w:ascii="Cambria" w:hAnsi="Cambria"/>
                <w:bCs/>
                <w:sz w:val="24"/>
                <w:szCs w:val="24"/>
                <w:lang w:val="en-GB"/>
              </w:rPr>
            </w:pPr>
          </w:p>
        </w:tc>
      </w:tr>
      <w:tr w:rsidR="006C18ED" w14:paraId="5C9F38B7" w14:textId="77777777" w:rsidTr="00961C74">
        <w:tc>
          <w:tcPr>
            <w:tcW w:w="810" w:type="dxa"/>
            <w:tcBorders>
              <w:top w:val="single" w:sz="4" w:space="0" w:color="auto"/>
              <w:left w:val="single" w:sz="4" w:space="0" w:color="auto"/>
              <w:bottom w:val="single" w:sz="4" w:space="0" w:color="auto"/>
              <w:right w:val="single" w:sz="4" w:space="0" w:color="auto"/>
            </w:tcBorders>
          </w:tcPr>
          <w:p w14:paraId="17B3F7CB" w14:textId="77777777" w:rsidR="006C18ED" w:rsidRDefault="006C18ED" w:rsidP="00961C74">
            <w:pPr>
              <w:pStyle w:val="ListParagraph"/>
              <w:numPr>
                <w:ilvl w:val="0"/>
                <w:numId w:val="14"/>
              </w:numPr>
              <w:tabs>
                <w:tab w:val="left" w:pos="720"/>
                <w:tab w:val="left" w:pos="3420"/>
              </w:tabs>
              <w:jc w:val="both"/>
              <w:rPr>
                <w:rFonts w:ascii="Cambria" w:hAnsi="Cambria"/>
                <w:bCs/>
                <w:lang w:val="en-GB"/>
              </w:rPr>
            </w:pPr>
          </w:p>
        </w:tc>
        <w:tc>
          <w:tcPr>
            <w:tcW w:w="3133" w:type="dxa"/>
            <w:tcBorders>
              <w:top w:val="single" w:sz="4" w:space="0" w:color="auto"/>
              <w:left w:val="single" w:sz="4" w:space="0" w:color="auto"/>
              <w:bottom w:val="single" w:sz="4" w:space="0" w:color="auto"/>
              <w:right w:val="single" w:sz="4" w:space="0" w:color="auto"/>
            </w:tcBorders>
          </w:tcPr>
          <w:p w14:paraId="6E35D619" w14:textId="4ECAFFD0" w:rsidR="006C18ED" w:rsidRPr="00B641DC" w:rsidRDefault="006C18ED">
            <w:pPr>
              <w:tabs>
                <w:tab w:val="left" w:pos="720"/>
                <w:tab w:val="left" w:pos="3420"/>
              </w:tabs>
              <w:jc w:val="both"/>
              <w:rPr>
                <w:rFonts w:ascii="Cambria" w:hAnsi="Cambria"/>
                <w:bCs/>
                <w:lang w:val="en-GB"/>
              </w:rPr>
            </w:pPr>
            <w:r w:rsidRPr="00B641DC">
              <w:rPr>
                <w:rFonts w:ascii="Cambria" w:hAnsi="Cambria"/>
                <w:bCs/>
                <w:lang w:val="en-GB"/>
              </w:rPr>
              <w:t>Category (Gen/OBC/SC/ST)</w:t>
            </w:r>
          </w:p>
        </w:tc>
        <w:tc>
          <w:tcPr>
            <w:tcW w:w="4471" w:type="dxa"/>
            <w:tcBorders>
              <w:top w:val="single" w:sz="4" w:space="0" w:color="auto"/>
              <w:left w:val="single" w:sz="4" w:space="0" w:color="auto"/>
              <w:bottom w:val="single" w:sz="4" w:space="0" w:color="auto"/>
              <w:right w:val="single" w:sz="4" w:space="0" w:color="auto"/>
            </w:tcBorders>
          </w:tcPr>
          <w:p w14:paraId="2263757E" w14:textId="77777777" w:rsidR="006C18ED" w:rsidRDefault="006C18ED">
            <w:pPr>
              <w:tabs>
                <w:tab w:val="left" w:pos="720"/>
                <w:tab w:val="left" w:pos="3420"/>
              </w:tabs>
              <w:jc w:val="both"/>
              <w:rPr>
                <w:rFonts w:ascii="Cambria" w:hAnsi="Cambria"/>
                <w:bCs/>
                <w:lang w:val="en-GB"/>
              </w:rPr>
            </w:pPr>
          </w:p>
        </w:tc>
      </w:tr>
      <w:tr w:rsidR="00961C74" w14:paraId="3A0E6119" w14:textId="77777777" w:rsidTr="00961C74">
        <w:tc>
          <w:tcPr>
            <w:tcW w:w="810" w:type="dxa"/>
            <w:tcBorders>
              <w:top w:val="single" w:sz="4" w:space="0" w:color="auto"/>
              <w:left w:val="single" w:sz="4" w:space="0" w:color="auto"/>
              <w:bottom w:val="single" w:sz="4" w:space="0" w:color="auto"/>
              <w:right w:val="single" w:sz="4" w:space="0" w:color="auto"/>
            </w:tcBorders>
          </w:tcPr>
          <w:p w14:paraId="331C7869"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64433E7"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Telephone (landline and mobile)</w:t>
            </w:r>
          </w:p>
        </w:tc>
        <w:tc>
          <w:tcPr>
            <w:tcW w:w="4471" w:type="dxa"/>
            <w:tcBorders>
              <w:top w:val="single" w:sz="4" w:space="0" w:color="auto"/>
              <w:left w:val="single" w:sz="4" w:space="0" w:color="auto"/>
              <w:bottom w:val="single" w:sz="4" w:space="0" w:color="auto"/>
              <w:right w:val="single" w:sz="4" w:space="0" w:color="auto"/>
            </w:tcBorders>
          </w:tcPr>
          <w:p w14:paraId="61880400" w14:textId="77777777" w:rsidR="00961C74" w:rsidRDefault="00961C74">
            <w:pPr>
              <w:tabs>
                <w:tab w:val="left" w:pos="720"/>
                <w:tab w:val="left" w:pos="3420"/>
              </w:tabs>
              <w:jc w:val="both"/>
              <w:rPr>
                <w:rFonts w:ascii="Cambria" w:hAnsi="Cambria"/>
                <w:bCs/>
                <w:sz w:val="24"/>
                <w:szCs w:val="24"/>
                <w:lang w:val="en-GB"/>
              </w:rPr>
            </w:pPr>
          </w:p>
        </w:tc>
      </w:tr>
      <w:tr w:rsidR="00961C74" w14:paraId="3D2B9222" w14:textId="77777777" w:rsidTr="00961C74">
        <w:tc>
          <w:tcPr>
            <w:tcW w:w="810" w:type="dxa"/>
            <w:tcBorders>
              <w:top w:val="single" w:sz="4" w:space="0" w:color="auto"/>
              <w:left w:val="single" w:sz="4" w:space="0" w:color="auto"/>
              <w:bottom w:val="single" w:sz="4" w:space="0" w:color="auto"/>
              <w:right w:val="single" w:sz="4" w:space="0" w:color="auto"/>
            </w:tcBorders>
          </w:tcPr>
          <w:p w14:paraId="54AFC18A" w14:textId="77777777" w:rsidR="00961C74" w:rsidRDefault="00961C74" w:rsidP="00961C74">
            <w:pPr>
              <w:pStyle w:val="ListParagraph"/>
              <w:numPr>
                <w:ilvl w:val="0"/>
                <w:numId w:val="14"/>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5A0B394" w14:textId="30FA8285"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Email </w:t>
            </w:r>
          </w:p>
        </w:tc>
        <w:tc>
          <w:tcPr>
            <w:tcW w:w="4471" w:type="dxa"/>
            <w:tcBorders>
              <w:top w:val="single" w:sz="4" w:space="0" w:color="auto"/>
              <w:left w:val="single" w:sz="4" w:space="0" w:color="auto"/>
              <w:bottom w:val="single" w:sz="4" w:space="0" w:color="auto"/>
              <w:right w:val="single" w:sz="4" w:space="0" w:color="auto"/>
            </w:tcBorders>
          </w:tcPr>
          <w:p w14:paraId="31163CE9" w14:textId="77777777" w:rsidR="00961C74" w:rsidRDefault="00961C74">
            <w:pPr>
              <w:tabs>
                <w:tab w:val="left" w:pos="720"/>
                <w:tab w:val="left" w:pos="3420"/>
              </w:tabs>
              <w:jc w:val="both"/>
              <w:rPr>
                <w:rFonts w:ascii="Cambria" w:hAnsi="Cambria"/>
                <w:bCs/>
                <w:sz w:val="24"/>
                <w:szCs w:val="24"/>
                <w:lang w:val="en-GB"/>
              </w:rPr>
            </w:pPr>
          </w:p>
        </w:tc>
      </w:tr>
    </w:tbl>
    <w:p w14:paraId="4B91F3E0" w14:textId="77777777" w:rsidR="00961C74" w:rsidRDefault="00961C74" w:rsidP="00961C74">
      <w:pPr>
        <w:tabs>
          <w:tab w:val="left" w:pos="720"/>
          <w:tab w:val="left" w:pos="3420"/>
        </w:tabs>
        <w:spacing w:after="0" w:line="240" w:lineRule="auto"/>
        <w:jc w:val="both"/>
        <w:rPr>
          <w:rFonts w:ascii="Cambria" w:eastAsiaTheme="minorEastAsia" w:hAnsi="Cambria"/>
          <w:b/>
          <w:bCs/>
          <w:lang w:val="en-GB"/>
        </w:rPr>
      </w:pPr>
    </w:p>
    <w:p w14:paraId="3945A3D4" w14:textId="77777777" w:rsidR="00961C74" w:rsidRDefault="00961C74" w:rsidP="00961C74">
      <w:pPr>
        <w:tabs>
          <w:tab w:val="left" w:pos="720"/>
          <w:tab w:val="left" w:pos="3420"/>
        </w:tabs>
        <w:spacing w:after="0" w:line="240" w:lineRule="auto"/>
        <w:jc w:val="both"/>
        <w:rPr>
          <w:rFonts w:ascii="Cambria" w:hAnsi="Cambria"/>
          <w:b/>
          <w:bCs/>
          <w:lang w:val="en-GB"/>
        </w:rPr>
      </w:pPr>
    </w:p>
    <w:p w14:paraId="3FAAD27C" w14:textId="2E0E39FB" w:rsidR="00961C74" w:rsidRDefault="00961C74" w:rsidP="00961C74">
      <w:pPr>
        <w:tabs>
          <w:tab w:val="left" w:pos="720"/>
          <w:tab w:val="left" w:pos="3420"/>
        </w:tabs>
        <w:spacing w:after="0" w:line="240" w:lineRule="auto"/>
        <w:jc w:val="both"/>
        <w:rPr>
          <w:rFonts w:ascii="Cambria" w:hAnsi="Cambria"/>
          <w:b/>
          <w:bCs/>
          <w:lang w:val="en-GB"/>
        </w:rPr>
      </w:pPr>
      <w:r>
        <w:rPr>
          <w:rFonts w:ascii="Cambria" w:hAnsi="Cambria"/>
          <w:b/>
          <w:bCs/>
          <w:lang w:val="en-GB"/>
        </w:rPr>
        <w:t>1.</w:t>
      </w:r>
      <w:r w:rsidR="00B776D6">
        <w:rPr>
          <w:rFonts w:ascii="Cambria" w:hAnsi="Cambria"/>
          <w:b/>
          <w:bCs/>
          <w:lang w:val="en-GB"/>
        </w:rPr>
        <w:t>5</w:t>
      </w:r>
      <w:r>
        <w:rPr>
          <w:rFonts w:ascii="Cambria" w:hAnsi="Cambria"/>
          <w:b/>
          <w:bCs/>
          <w:lang w:val="en-GB"/>
        </w:rPr>
        <w:tab/>
        <w:t>Details of Co-PIs#</w:t>
      </w:r>
    </w:p>
    <w:tbl>
      <w:tblPr>
        <w:tblStyle w:val="TableGrid"/>
        <w:tblW w:w="8415" w:type="dxa"/>
        <w:tblInd w:w="828" w:type="dxa"/>
        <w:tblLayout w:type="fixed"/>
        <w:tblLook w:val="04A0" w:firstRow="1" w:lastRow="0" w:firstColumn="1" w:lastColumn="0" w:noHBand="0" w:noVBand="1"/>
      </w:tblPr>
      <w:tblGrid>
        <w:gridCol w:w="810"/>
        <w:gridCol w:w="3133"/>
        <w:gridCol w:w="4472"/>
      </w:tblGrid>
      <w:tr w:rsidR="00961C74" w14:paraId="5D7227E2" w14:textId="77777777" w:rsidTr="006C18ED">
        <w:tc>
          <w:tcPr>
            <w:tcW w:w="810" w:type="dxa"/>
            <w:tcBorders>
              <w:top w:val="single" w:sz="4" w:space="0" w:color="auto"/>
              <w:left w:val="single" w:sz="4" w:space="0" w:color="auto"/>
              <w:bottom w:val="single" w:sz="4" w:space="0" w:color="auto"/>
              <w:right w:val="single" w:sz="4" w:space="0" w:color="auto"/>
            </w:tcBorders>
          </w:tcPr>
          <w:p w14:paraId="1759AA0E"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5DD87BE"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Name </w:t>
            </w:r>
          </w:p>
        </w:tc>
        <w:tc>
          <w:tcPr>
            <w:tcW w:w="4472" w:type="dxa"/>
            <w:tcBorders>
              <w:top w:val="single" w:sz="4" w:space="0" w:color="auto"/>
              <w:left w:val="single" w:sz="4" w:space="0" w:color="auto"/>
              <w:bottom w:val="single" w:sz="4" w:space="0" w:color="auto"/>
              <w:right w:val="single" w:sz="4" w:space="0" w:color="auto"/>
            </w:tcBorders>
          </w:tcPr>
          <w:p w14:paraId="7EAD67C0" w14:textId="77777777" w:rsidR="00961C74" w:rsidRDefault="00961C74">
            <w:pPr>
              <w:tabs>
                <w:tab w:val="left" w:pos="720"/>
                <w:tab w:val="left" w:pos="3420"/>
              </w:tabs>
              <w:jc w:val="both"/>
              <w:rPr>
                <w:rFonts w:ascii="Cambria" w:hAnsi="Cambria"/>
                <w:bCs/>
                <w:sz w:val="24"/>
                <w:szCs w:val="24"/>
                <w:lang w:val="en-GB"/>
              </w:rPr>
            </w:pPr>
          </w:p>
        </w:tc>
      </w:tr>
      <w:tr w:rsidR="00961C74" w14:paraId="39590666" w14:textId="77777777" w:rsidTr="006C18ED">
        <w:tc>
          <w:tcPr>
            <w:tcW w:w="810" w:type="dxa"/>
            <w:tcBorders>
              <w:top w:val="single" w:sz="4" w:space="0" w:color="auto"/>
              <w:left w:val="single" w:sz="4" w:space="0" w:color="auto"/>
              <w:bottom w:val="single" w:sz="4" w:space="0" w:color="auto"/>
              <w:right w:val="single" w:sz="4" w:space="0" w:color="auto"/>
            </w:tcBorders>
          </w:tcPr>
          <w:p w14:paraId="7F71021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2D6AD36D"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Designation</w:t>
            </w:r>
          </w:p>
        </w:tc>
        <w:tc>
          <w:tcPr>
            <w:tcW w:w="4472" w:type="dxa"/>
            <w:tcBorders>
              <w:top w:val="single" w:sz="4" w:space="0" w:color="auto"/>
              <w:left w:val="single" w:sz="4" w:space="0" w:color="auto"/>
              <w:bottom w:val="single" w:sz="4" w:space="0" w:color="auto"/>
              <w:right w:val="single" w:sz="4" w:space="0" w:color="auto"/>
            </w:tcBorders>
          </w:tcPr>
          <w:p w14:paraId="763DBBC2" w14:textId="77777777" w:rsidR="00961C74" w:rsidRDefault="00961C74">
            <w:pPr>
              <w:tabs>
                <w:tab w:val="left" w:pos="720"/>
                <w:tab w:val="left" w:pos="3420"/>
              </w:tabs>
              <w:jc w:val="both"/>
              <w:rPr>
                <w:rFonts w:ascii="Cambria" w:hAnsi="Cambria"/>
                <w:bCs/>
                <w:sz w:val="24"/>
                <w:szCs w:val="24"/>
                <w:lang w:val="en-GB"/>
              </w:rPr>
            </w:pPr>
          </w:p>
        </w:tc>
      </w:tr>
      <w:tr w:rsidR="00961C74" w14:paraId="46995068" w14:textId="77777777" w:rsidTr="006C18ED">
        <w:tc>
          <w:tcPr>
            <w:tcW w:w="810" w:type="dxa"/>
            <w:tcBorders>
              <w:top w:val="single" w:sz="4" w:space="0" w:color="auto"/>
              <w:left w:val="single" w:sz="4" w:space="0" w:color="auto"/>
              <w:bottom w:val="single" w:sz="4" w:space="0" w:color="auto"/>
              <w:right w:val="single" w:sz="4" w:space="0" w:color="auto"/>
            </w:tcBorders>
          </w:tcPr>
          <w:p w14:paraId="275759E3"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D202358"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Institution name &amp; address</w:t>
            </w:r>
          </w:p>
        </w:tc>
        <w:tc>
          <w:tcPr>
            <w:tcW w:w="4472" w:type="dxa"/>
            <w:tcBorders>
              <w:top w:val="single" w:sz="4" w:space="0" w:color="auto"/>
              <w:left w:val="single" w:sz="4" w:space="0" w:color="auto"/>
              <w:bottom w:val="single" w:sz="4" w:space="0" w:color="auto"/>
              <w:right w:val="single" w:sz="4" w:space="0" w:color="auto"/>
            </w:tcBorders>
          </w:tcPr>
          <w:p w14:paraId="34F8C48E" w14:textId="77777777" w:rsidR="00961C74" w:rsidRDefault="00961C74">
            <w:pPr>
              <w:tabs>
                <w:tab w:val="left" w:pos="720"/>
                <w:tab w:val="left" w:pos="3420"/>
              </w:tabs>
              <w:jc w:val="both"/>
              <w:rPr>
                <w:rFonts w:ascii="Cambria" w:hAnsi="Cambria"/>
                <w:bCs/>
                <w:sz w:val="24"/>
                <w:szCs w:val="24"/>
                <w:lang w:val="en-GB"/>
              </w:rPr>
            </w:pPr>
          </w:p>
        </w:tc>
      </w:tr>
      <w:tr w:rsidR="00961C74" w14:paraId="54E9A0F7" w14:textId="77777777" w:rsidTr="006C18ED">
        <w:tc>
          <w:tcPr>
            <w:tcW w:w="810" w:type="dxa"/>
            <w:tcBorders>
              <w:top w:val="single" w:sz="4" w:space="0" w:color="auto"/>
              <w:left w:val="single" w:sz="4" w:space="0" w:color="auto"/>
              <w:bottom w:val="single" w:sz="4" w:space="0" w:color="auto"/>
              <w:right w:val="single" w:sz="4" w:space="0" w:color="auto"/>
            </w:tcBorders>
          </w:tcPr>
          <w:p w14:paraId="02AE70F0"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92F61C7"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Date of birth</w:t>
            </w:r>
          </w:p>
        </w:tc>
        <w:tc>
          <w:tcPr>
            <w:tcW w:w="4472" w:type="dxa"/>
            <w:tcBorders>
              <w:top w:val="single" w:sz="4" w:space="0" w:color="auto"/>
              <w:left w:val="single" w:sz="4" w:space="0" w:color="auto"/>
              <w:bottom w:val="single" w:sz="4" w:space="0" w:color="auto"/>
              <w:right w:val="single" w:sz="4" w:space="0" w:color="auto"/>
            </w:tcBorders>
          </w:tcPr>
          <w:p w14:paraId="29C71126" w14:textId="77777777" w:rsidR="00961C74" w:rsidRDefault="00961C74">
            <w:pPr>
              <w:tabs>
                <w:tab w:val="left" w:pos="720"/>
                <w:tab w:val="left" w:pos="3420"/>
              </w:tabs>
              <w:jc w:val="both"/>
              <w:rPr>
                <w:rFonts w:ascii="Cambria" w:hAnsi="Cambria"/>
                <w:bCs/>
                <w:sz w:val="24"/>
                <w:szCs w:val="24"/>
                <w:lang w:val="en-GB"/>
              </w:rPr>
            </w:pPr>
          </w:p>
        </w:tc>
      </w:tr>
      <w:tr w:rsidR="00961C74" w14:paraId="2D0497CE" w14:textId="77777777" w:rsidTr="006C18ED">
        <w:tc>
          <w:tcPr>
            <w:tcW w:w="810" w:type="dxa"/>
            <w:tcBorders>
              <w:top w:val="single" w:sz="4" w:space="0" w:color="auto"/>
              <w:left w:val="single" w:sz="4" w:space="0" w:color="auto"/>
              <w:bottom w:val="single" w:sz="4" w:space="0" w:color="auto"/>
              <w:right w:val="single" w:sz="4" w:space="0" w:color="auto"/>
            </w:tcBorders>
          </w:tcPr>
          <w:p w14:paraId="21D10C7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6BD8A1F9"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Date of Superannuation </w:t>
            </w:r>
          </w:p>
        </w:tc>
        <w:tc>
          <w:tcPr>
            <w:tcW w:w="4472" w:type="dxa"/>
            <w:tcBorders>
              <w:top w:val="single" w:sz="4" w:space="0" w:color="auto"/>
              <w:left w:val="single" w:sz="4" w:space="0" w:color="auto"/>
              <w:bottom w:val="single" w:sz="4" w:space="0" w:color="auto"/>
              <w:right w:val="single" w:sz="4" w:space="0" w:color="auto"/>
            </w:tcBorders>
          </w:tcPr>
          <w:p w14:paraId="70CABEBF" w14:textId="77777777" w:rsidR="00961C74" w:rsidRDefault="00961C74">
            <w:pPr>
              <w:tabs>
                <w:tab w:val="left" w:pos="720"/>
                <w:tab w:val="left" w:pos="3420"/>
              </w:tabs>
              <w:jc w:val="both"/>
              <w:rPr>
                <w:rFonts w:ascii="Cambria" w:hAnsi="Cambria"/>
                <w:bCs/>
                <w:sz w:val="24"/>
                <w:szCs w:val="24"/>
                <w:lang w:val="en-GB"/>
              </w:rPr>
            </w:pPr>
          </w:p>
        </w:tc>
      </w:tr>
      <w:tr w:rsidR="006C18ED" w14:paraId="25D0C449" w14:textId="77777777" w:rsidTr="006C18ED">
        <w:tc>
          <w:tcPr>
            <w:tcW w:w="810" w:type="dxa"/>
            <w:tcBorders>
              <w:top w:val="single" w:sz="4" w:space="0" w:color="auto"/>
              <w:left w:val="single" w:sz="4" w:space="0" w:color="auto"/>
              <w:bottom w:val="single" w:sz="4" w:space="0" w:color="auto"/>
              <w:right w:val="single" w:sz="4" w:space="0" w:color="auto"/>
            </w:tcBorders>
          </w:tcPr>
          <w:p w14:paraId="24407B66" w14:textId="77777777" w:rsidR="006C18ED" w:rsidRDefault="006C18ED" w:rsidP="006C18ED">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58CACF6B" w14:textId="0E9FB6C0" w:rsidR="006C18ED" w:rsidRPr="00B641DC" w:rsidRDefault="006C18ED" w:rsidP="006C18ED">
            <w:pPr>
              <w:tabs>
                <w:tab w:val="left" w:pos="720"/>
                <w:tab w:val="left" w:pos="3420"/>
              </w:tabs>
              <w:jc w:val="both"/>
              <w:rPr>
                <w:rFonts w:ascii="Cambria" w:hAnsi="Cambria"/>
                <w:bCs/>
                <w:sz w:val="24"/>
                <w:szCs w:val="24"/>
                <w:lang w:val="en-GB"/>
              </w:rPr>
            </w:pPr>
            <w:r w:rsidRPr="00B641DC">
              <w:rPr>
                <w:rFonts w:ascii="Cambria" w:hAnsi="Cambria"/>
                <w:bCs/>
                <w:sz w:val="24"/>
                <w:szCs w:val="24"/>
                <w:lang w:val="en-GB"/>
              </w:rPr>
              <w:t xml:space="preserve">Gender </w:t>
            </w:r>
          </w:p>
        </w:tc>
        <w:tc>
          <w:tcPr>
            <w:tcW w:w="4472" w:type="dxa"/>
            <w:tcBorders>
              <w:top w:val="single" w:sz="4" w:space="0" w:color="auto"/>
              <w:left w:val="single" w:sz="4" w:space="0" w:color="auto"/>
              <w:bottom w:val="single" w:sz="4" w:space="0" w:color="auto"/>
              <w:right w:val="single" w:sz="4" w:space="0" w:color="auto"/>
            </w:tcBorders>
          </w:tcPr>
          <w:p w14:paraId="77843421" w14:textId="77777777" w:rsidR="006C18ED" w:rsidRDefault="006C18ED" w:rsidP="006C18ED">
            <w:pPr>
              <w:tabs>
                <w:tab w:val="left" w:pos="720"/>
                <w:tab w:val="left" w:pos="3420"/>
              </w:tabs>
              <w:jc w:val="both"/>
              <w:rPr>
                <w:rFonts w:ascii="Cambria" w:hAnsi="Cambria"/>
                <w:bCs/>
                <w:sz w:val="24"/>
                <w:szCs w:val="24"/>
                <w:lang w:val="en-GB"/>
              </w:rPr>
            </w:pPr>
          </w:p>
        </w:tc>
      </w:tr>
      <w:tr w:rsidR="006C18ED" w14:paraId="012FCDA9" w14:textId="77777777" w:rsidTr="006C18ED">
        <w:tc>
          <w:tcPr>
            <w:tcW w:w="810" w:type="dxa"/>
            <w:tcBorders>
              <w:top w:val="single" w:sz="4" w:space="0" w:color="auto"/>
              <w:left w:val="single" w:sz="4" w:space="0" w:color="auto"/>
              <w:bottom w:val="single" w:sz="4" w:space="0" w:color="auto"/>
              <w:right w:val="single" w:sz="4" w:space="0" w:color="auto"/>
            </w:tcBorders>
          </w:tcPr>
          <w:p w14:paraId="50F30D5F" w14:textId="77777777" w:rsidR="006C18ED" w:rsidRDefault="006C18ED" w:rsidP="006C18ED">
            <w:pPr>
              <w:pStyle w:val="ListParagraph"/>
              <w:numPr>
                <w:ilvl w:val="0"/>
                <w:numId w:val="15"/>
              </w:numPr>
              <w:tabs>
                <w:tab w:val="left" w:pos="720"/>
                <w:tab w:val="left" w:pos="3420"/>
              </w:tabs>
              <w:jc w:val="both"/>
              <w:rPr>
                <w:rFonts w:ascii="Cambria" w:hAnsi="Cambria"/>
                <w:bCs/>
                <w:lang w:val="en-GB"/>
              </w:rPr>
            </w:pPr>
          </w:p>
        </w:tc>
        <w:tc>
          <w:tcPr>
            <w:tcW w:w="3133" w:type="dxa"/>
            <w:tcBorders>
              <w:top w:val="single" w:sz="4" w:space="0" w:color="auto"/>
              <w:left w:val="single" w:sz="4" w:space="0" w:color="auto"/>
              <w:bottom w:val="single" w:sz="4" w:space="0" w:color="auto"/>
              <w:right w:val="single" w:sz="4" w:space="0" w:color="auto"/>
            </w:tcBorders>
          </w:tcPr>
          <w:p w14:paraId="1754DDAA" w14:textId="023066F2" w:rsidR="006C18ED" w:rsidRPr="00B641DC" w:rsidRDefault="006C18ED" w:rsidP="006C18ED">
            <w:pPr>
              <w:tabs>
                <w:tab w:val="left" w:pos="720"/>
                <w:tab w:val="left" w:pos="3420"/>
              </w:tabs>
              <w:jc w:val="both"/>
              <w:rPr>
                <w:rFonts w:ascii="Cambria" w:hAnsi="Cambria"/>
                <w:bCs/>
                <w:lang w:val="en-GB"/>
              </w:rPr>
            </w:pPr>
            <w:r w:rsidRPr="00B641DC">
              <w:rPr>
                <w:rFonts w:ascii="Cambria" w:hAnsi="Cambria"/>
                <w:bCs/>
                <w:lang w:val="en-GB"/>
              </w:rPr>
              <w:t>Category (Gen/OBC/SC/ST)</w:t>
            </w:r>
          </w:p>
        </w:tc>
        <w:tc>
          <w:tcPr>
            <w:tcW w:w="4472" w:type="dxa"/>
            <w:tcBorders>
              <w:top w:val="single" w:sz="4" w:space="0" w:color="auto"/>
              <w:left w:val="single" w:sz="4" w:space="0" w:color="auto"/>
              <w:bottom w:val="single" w:sz="4" w:space="0" w:color="auto"/>
              <w:right w:val="single" w:sz="4" w:space="0" w:color="auto"/>
            </w:tcBorders>
          </w:tcPr>
          <w:p w14:paraId="2DC888AB" w14:textId="77777777" w:rsidR="006C18ED" w:rsidRDefault="006C18ED" w:rsidP="006C18ED">
            <w:pPr>
              <w:tabs>
                <w:tab w:val="left" w:pos="720"/>
                <w:tab w:val="left" w:pos="3420"/>
              </w:tabs>
              <w:jc w:val="both"/>
              <w:rPr>
                <w:rFonts w:ascii="Cambria" w:hAnsi="Cambria"/>
                <w:bCs/>
                <w:lang w:val="en-GB"/>
              </w:rPr>
            </w:pPr>
          </w:p>
        </w:tc>
      </w:tr>
      <w:tr w:rsidR="00961C74" w14:paraId="4C77D283" w14:textId="77777777" w:rsidTr="006C18ED">
        <w:tc>
          <w:tcPr>
            <w:tcW w:w="810" w:type="dxa"/>
            <w:tcBorders>
              <w:top w:val="single" w:sz="4" w:space="0" w:color="auto"/>
              <w:left w:val="single" w:sz="4" w:space="0" w:color="auto"/>
              <w:bottom w:val="single" w:sz="4" w:space="0" w:color="auto"/>
              <w:right w:val="single" w:sz="4" w:space="0" w:color="auto"/>
            </w:tcBorders>
          </w:tcPr>
          <w:p w14:paraId="5506E661"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04C10A7B" w14:textId="77777777"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Telephone (landline and mobile)</w:t>
            </w:r>
          </w:p>
        </w:tc>
        <w:tc>
          <w:tcPr>
            <w:tcW w:w="4472" w:type="dxa"/>
            <w:tcBorders>
              <w:top w:val="single" w:sz="4" w:space="0" w:color="auto"/>
              <w:left w:val="single" w:sz="4" w:space="0" w:color="auto"/>
              <w:bottom w:val="single" w:sz="4" w:space="0" w:color="auto"/>
              <w:right w:val="single" w:sz="4" w:space="0" w:color="auto"/>
            </w:tcBorders>
          </w:tcPr>
          <w:p w14:paraId="7CBBD218" w14:textId="77777777" w:rsidR="00961C74" w:rsidRDefault="00961C74">
            <w:pPr>
              <w:tabs>
                <w:tab w:val="left" w:pos="720"/>
                <w:tab w:val="left" w:pos="3420"/>
              </w:tabs>
              <w:jc w:val="both"/>
              <w:rPr>
                <w:rFonts w:ascii="Cambria" w:hAnsi="Cambria"/>
                <w:bCs/>
                <w:sz w:val="24"/>
                <w:szCs w:val="24"/>
                <w:lang w:val="en-GB"/>
              </w:rPr>
            </w:pPr>
          </w:p>
        </w:tc>
      </w:tr>
      <w:tr w:rsidR="00961C74" w14:paraId="126947A3" w14:textId="77777777" w:rsidTr="006C18ED">
        <w:tc>
          <w:tcPr>
            <w:tcW w:w="810" w:type="dxa"/>
            <w:tcBorders>
              <w:top w:val="single" w:sz="4" w:space="0" w:color="auto"/>
              <w:left w:val="single" w:sz="4" w:space="0" w:color="auto"/>
              <w:bottom w:val="single" w:sz="4" w:space="0" w:color="auto"/>
              <w:right w:val="single" w:sz="4" w:space="0" w:color="auto"/>
            </w:tcBorders>
          </w:tcPr>
          <w:p w14:paraId="2BD3C5BB" w14:textId="77777777" w:rsidR="00961C74" w:rsidRDefault="00961C74" w:rsidP="00961C74">
            <w:pPr>
              <w:pStyle w:val="ListParagraph"/>
              <w:numPr>
                <w:ilvl w:val="0"/>
                <w:numId w:val="15"/>
              </w:numPr>
              <w:tabs>
                <w:tab w:val="left" w:pos="720"/>
                <w:tab w:val="left" w:pos="3420"/>
              </w:tabs>
              <w:jc w:val="both"/>
              <w:rPr>
                <w:rFonts w:ascii="Cambria" w:hAnsi="Cambria"/>
                <w:bCs/>
                <w:sz w:val="24"/>
                <w:szCs w:val="24"/>
                <w:lang w:val="en-GB"/>
              </w:rPr>
            </w:pPr>
          </w:p>
        </w:tc>
        <w:tc>
          <w:tcPr>
            <w:tcW w:w="3133" w:type="dxa"/>
            <w:tcBorders>
              <w:top w:val="single" w:sz="4" w:space="0" w:color="auto"/>
              <w:left w:val="single" w:sz="4" w:space="0" w:color="auto"/>
              <w:bottom w:val="single" w:sz="4" w:space="0" w:color="auto"/>
              <w:right w:val="single" w:sz="4" w:space="0" w:color="auto"/>
            </w:tcBorders>
            <w:hideMark/>
          </w:tcPr>
          <w:p w14:paraId="76555E1D" w14:textId="156DFCFD" w:rsidR="00961C74" w:rsidRDefault="00961C74">
            <w:pPr>
              <w:tabs>
                <w:tab w:val="left" w:pos="720"/>
                <w:tab w:val="left" w:pos="3420"/>
              </w:tabs>
              <w:jc w:val="both"/>
              <w:rPr>
                <w:rFonts w:ascii="Cambria" w:hAnsi="Cambria"/>
                <w:bCs/>
                <w:sz w:val="24"/>
                <w:szCs w:val="24"/>
                <w:lang w:val="en-GB"/>
              </w:rPr>
            </w:pPr>
            <w:r>
              <w:rPr>
                <w:rFonts w:ascii="Cambria" w:hAnsi="Cambria"/>
                <w:bCs/>
                <w:sz w:val="24"/>
                <w:szCs w:val="24"/>
                <w:lang w:val="en-GB"/>
              </w:rPr>
              <w:t xml:space="preserve">Email </w:t>
            </w:r>
          </w:p>
        </w:tc>
        <w:tc>
          <w:tcPr>
            <w:tcW w:w="4472" w:type="dxa"/>
            <w:tcBorders>
              <w:top w:val="single" w:sz="4" w:space="0" w:color="auto"/>
              <w:left w:val="single" w:sz="4" w:space="0" w:color="auto"/>
              <w:bottom w:val="single" w:sz="4" w:space="0" w:color="auto"/>
              <w:right w:val="single" w:sz="4" w:space="0" w:color="auto"/>
            </w:tcBorders>
          </w:tcPr>
          <w:p w14:paraId="44086DCE" w14:textId="77777777" w:rsidR="00961C74" w:rsidRDefault="00961C74">
            <w:pPr>
              <w:tabs>
                <w:tab w:val="left" w:pos="720"/>
                <w:tab w:val="left" w:pos="3420"/>
              </w:tabs>
              <w:jc w:val="both"/>
              <w:rPr>
                <w:rFonts w:ascii="Cambria" w:hAnsi="Cambria"/>
                <w:bCs/>
                <w:sz w:val="24"/>
                <w:szCs w:val="24"/>
                <w:lang w:val="en-GB"/>
              </w:rPr>
            </w:pPr>
          </w:p>
        </w:tc>
      </w:tr>
    </w:tbl>
    <w:p w14:paraId="6BEDFCD9" w14:textId="77777777" w:rsidR="00961C74" w:rsidRDefault="00961C74" w:rsidP="00961C74">
      <w:pPr>
        <w:tabs>
          <w:tab w:val="left" w:pos="720"/>
          <w:tab w:val="left" w:pos="3420"/>
        </w:tabs>
        <w:spacing w:after="0" w:line="240" w:lineRule="auto"/>
        <w:jc w:val="both"/>
        <w:rPr>
          <w:rFonts w:ascii="Cambria" w:eastAsiaTheme="minorEastAsia" w:hAnsi="Cambria"/>
          <w:bCs/>
          <w:lang w:val="en-GB"/>
        </w:rPr>
      </w:pPr>
      <w:r>
        <w:rPr>
          <w:rFonts w:ascii="Cambria" w:hAnsi="Cambria"/>
          <w:b/>
          <w:bCs/>
          <w:lang w:val="en-GB"/>
        </w:rPr>
        <w:tab/>
      </w:r>
    </w:p>
    <w:p w14:paraId="2409F95C" w14:textId="3AD1E4BD" w:rsidR="00961C74" w:rsidRDefault="00961C74" w:rsidP="00961C74">
      <w:pPr>
        <w:tabs>
          <w:tab w:val="left" w:pos="720"/>
          <w:tab w:val="left" w:pos="3420"/>
        </w:tabs>
        <w:spacing w:after="0" w:line="240" w:lineRule="auto"/>
        <w:jc w:val="both"/>
        <w:rPr>
          <w:rFonts w:ascii="Cambria" w:hAnsi="Cambria"/>
          <w:bCs/>
          <w:lang w:val="en-GB"/>
        </w:rPr>
      </w:pPr>
      <w:r>
        <w:rPr>
          <w:rFonts w:ascii="Cambria" w:hAnsi="Cambria"/>
          <w:bCs/>
          <w:lang w:val="en-GB"/>
        </w:rPr>
        <w:t># Please include additional tables</w:t>
      </w:r>
      <w:r w:rsidR="00B641DC">
        <w:rPr>
          <w:rFonts w:ascii="Cambria" w:hAnsi="Cambria"/>
          <w:bCs/>
          <w:lang w:val="en-GB"/>
        </w:rPr>
        <w:t>,</w:t>
      </w:r>
      <w:r>
        <w:rPr>
          <w:rFonts w:ascii="Cambria" w:hAnsi="Cambria"/>
          <w:bCs/>
          <w:lang w:val="en-GB"/>
        </w:rPr>
        <w:t xml:space="preserve"> if there are more number of Co-PIs</w:t>
      </w:r>
    </w:p>
    <w:p w14:paraId="2DB000E2" w14:textId="77777777" w:rsidR="00961C74" w:rsidRDefault="00961C74" w:rsidP="00961C74">
      <w:pPr>
        <w:tabs>
          <w:tab w:val="left" w:pos="720"/>
          <w:tab w:val="left" w:pos="3420"/>
        </w:tabs>
        <w:spacing w:after="0" w:line="240" w:lineRule="auto"/>
        <w:jc w:val="both"/>
        <w:rPr>
          <w:rFonts w:ascii="Cambria" w:hAnsi="Cambria"/>
          <w:b/>
          <w:bCs/>
          <w:lang w:val="en-GB"/>
        </w:rPr>
      </w:pPr>
    </w:p>
    <w:p w14:paraId="541EBC5C" w14:textId="77C52F93" w:rsidR="00961C74" w:rsidRDefault="00961C74" w:rsidP="00961C74">
      <w:pPr>
        <w:spacing w:after="0" w:line="240" w:lineRule="auto"/>
        <w:jc w:val="both"/>
        <w:rPr>
          <w:rFonts w:ascii="Cambria" w:hAnsi="Cambria" w:cs="Arial"/>
          <w:lang w:val="en-US"/>
        </w:rPr>
      </w:pPr>
      <w:r>
        <w:rPr>
          <w:rFonts w:ascii="Cambria" w:hAnsi="Cambria"/>
          <w:b/>
        </w:rPr>
        <w:lastRenderedPageBreak/>
        <w:t>1.</w:t>
      </w:r>
      <w:r w:rsidR="00B776D6">
        <w:rPr>
          <w:rFonts w:ascii="Cambria" w:hAnsi="Cambria"/>
          <w:b/>
        </w:rPr>
        <w:t>6</w:t>
      </w:r>
      <w:r>
        <w:rPr>
          <w:rFonts w:ascii="Cambria" w:hAnsi="Cambria"/>
          <w:b/>
        </w:rPr>
        <w:tab/>
      </w:r>
      <w:r>
        <w:rPr>
          <w:rFonts w:ascii="Cambria" w:hAnsi="Cambria"/>
          <w:b/>
          <w:bCs/>
          <w:lang w:val="en-GB"/>
        </w:rPr>
        <w:t>Name of the Head of the Institute/ Organization along with contact details</w:t>
      </w:r>
      <w:r>
        <w:rPr>
          <w:rFonts w:ascii="Cambria" w:hAnsi="Cambria" w:cs="Arial"/>
        </w:rPr>
        <w:t xml:space="preserve"> (address, Phone, Fax, E-mail):</w:t>
      </w:r>
    </w:p>
    <w:p w14:paraId="3A2D0298" w14:textId="77777777" w:rsidR="00961C74" w:rsidRDefault="00961C74" w:rsidP="00961C74">
      <w:pPr>
        <w:spacing w:after="0" w:line="240" w:lineRule="auto"/>
        <w:jc w:val="both"/>
        <w:rPr>
          <w:rFonts w:ascii="Cambria" w:hAnsi="Cambria" w:cs="Arial"/>
        </w:rPr>
      </w:pPr>
    </w:p>
    <w:p w14:paraId="6FB507C3" w14:textId="4C72270A" w:rsidR="00401CEC" w:rsidRPr="00804F81" w:rsidRDefault="00961C74" w:rsidP="00891C3B">
      <w:pPr>
        <w:spacing w:after="0" w:line="240" w:lineRule="auto"/>
        <w:jc w:val="both"/>
        <w:rPr>
          <w:rFonts w:ascii="Times New Roman" w:hAnsi="Times New Roman" w:cs="Times New Roman"/>
        </w:rPr>
      </w:pPr>
      <w:r>
        <w:rPr>
          <w:rFonts w:ascii="Cambria" w:hAnsi="Cambria"/>
          <w:b/>
        </w:rPr>
        <w:t>1.7</w:t>
      </w:r>
      <w:r w:rsidR="00401CEC">
        <w:rPr>
          <w:rFonts w:ascii="Cambria" w:hAnsi="Cambria"/>
          <w:b/>
        </w:rPr>
        <w:tab/>
      </w:r>
      <w:r>
        <w:rPr>
          <w:rFonts w:ascii="Cambria" w:hAnsi="Cambria" w:cs="Arial"/>
          <w:b/>
        </w:rPr>
        <w:t xml:space="preserve">Expertise and facilities available with the Institute in the </w:t>
      </w:r>
      <w:r w:rsidR="00A859D9">
        <w:rPr>
          <w:rFonts w:ascii="Cambria" w:hAnsi="Cambria" w:cs="Arial"/>
          <w:b/>
        </w:rPr>
        <w:t xml:space="preserve">domain </w:t>
      </w:r>
      <w:r>
        <w:rPr>
          <w:rFonts w:ascii="Cambria" w:hAnsi="Cambria" w:cs="Arial"/>
          <w:b/>
        </w:rPr>
        <w:t xml:space="preserve">of </w:t>
      </w:r>
      <w:r w:rsidR="00A859D9">
        <w:rPr>
          <w:rFonts w:ascii="Cambria" w:hAnsi="Cambria" w:cs="Arial"/>
          <w:b/>
        </w:rPr>
        <w:t>the propose</w:t>
      </w:r>
      <w:r w:rsidR="00891C3B">
        <w:rPr>
          <w:rFonts w:ascii="Cambria" w:hAnsi="Cambria" w:cs="Arial"/>
          <w:b/>
        </w:rPr>
        <w:t>d</w:t>
      </w:r>
      <w:r w:rsidR="00A859D9">
        <w:rPr>
          <w:rFonts w:ascii="Cambria" w:hAnsi="Cambria" w:cs="Arial"/>
          <w:b/>
        </w:rPr>
        <w:t xml:space="preserve"> theme</w:t>
      </w:r>
      <w:r>
        <w:rPr>
          <w:rFonts w:ascii="Cambria" w:hAnsi="Cambria" w:cs="Arial"/>
        </w:rPr>
        <w:t>:</w:t>
      </w:r>
      <w:r w:rsidR="00401CEC">
        <w:rPr>
          <w:rFonts w:ascii="Cambria" w:hAnsi="Cambria" w:cs="Arial"/>
        </w:rPr>
        <w:t xml:space="preserve"> </w:t>
      </w:r>
      <w:r w:rsidR="00401CEC">
        <w:rPr>
          <w:rFonts w:ascii="Times New Roman" w:hAnsi="Times New Roman" w:cs="Times New Roman"/>
        </w:rPr>
        <w:t>(100 words)</w:t>
      </w:r>
    </w:p>
    <w:p w14:paraId="3F1C144C" w14:textId="2DDF6F13" w:rsidR="00961C74" w:rsidRDefault="00961C74" w:rsidP="00961C74">
      <w:pPr>
        <w:spacing w:after="0" w:line="240" w:lineRule="auto"/>
        <w:contextualSpacing/>
        <w:jc w:val="both"/>
        <w:rPr>
          <w:rFonts w:ascii="Cambria" w:hAnsi="Cambria" w:cs="Arial"/>
        </w:rPr>
      </w:pPr>
    </w:p>
    <w:p w14:paraId="7CF6FDD0" w14:textId="79293EEF" w:rsidR="00401CEC" w:rsidRPr="00804F81" w:rsidRDefault="00961C74" w:rsidP="00401CEC">
      <w:pPr>
        <w:spacing w:after="0" w:line="240" w:lineRule="auto"/>
        <w:rPr>
          <w:rFonts w:ascii="Times New Roman" w:hAnsi="Times New Roman" w:cs="Times New Roman"/>
        </w:rPr>
      </w:pPr>
      <w:r>
        <w:rPr>
          <w:rFonts w:ascii="Cambria" w:hAnsi="Cambria"/>
          <w:b/>
          <w:bCs/>
          <w:lang w:val="en-GB"/>
        </w:rPr>
        <w:t>1.8</w:t>
      </w:r>
      <w:r w:rsidR="00401CEC">
        <w:rPr>
          <w:rFonts w:ascii="Cambria" w:hAnsi="Cambria"/>
          <w:b/>
          <w:bCs/>
          <w:lang w:val="en-GB"/>
        </w:rPr>
        <w:tab/>
      </w:r>
      <w:r>
        <w:rPr>
          <w:rFonts w:ascii="Cambria" w:hAnsi="Cambria"/>
          <w:b/>
          <w:bCs/>
          <w:lang w:val="en-GB"/>
        </w:rPr>
        <w:t>Collaborating Institutions, if any</w:t>
      </w:r>
      <w:r>
        <w:rPr>
          <w:rFonts w:ascii="Cambria" w:hAnsi="Cambria"/>
          <w:lang w:val="en-GB"/>
        </w:rPr>
        <w:t>:</w:t>
      </w:r>
      <w:r w:rsidR="00401CEC">
        <w:rPr>
          <w:rFonts w:ascii="Cambria" w:hAnsi="Cambria"/>
          <w:lang w:val="en-GB"/>
        </w:rPr>
        <w:t xml:space="preserve"> </w:t>
      </w:r>
      <w:r w:rsidR="00B92A07" w:rsidRPr="00B776D6">
        <w:rPr>
          <w:rFonts w:ascii="Cambria" w:hAnsi="Cambria"/>
          <w:bCs/>
          <w:lang w:val="en-GB"/>
        </w:rPr>
        <w:t xml:space="preserve">(About </w:t>
      </w:r>
      <w:r w:rsidR="00B92A07">
        <w:rPr>
          <w:rFonts w:ascii="Cambria" w:hAnsi="Cambria"/>
          <w:bCs/>
          <w:lang w:val="en-GB"/>
        </w:rPr>
        <w:t>150</w:t>
      </w:r>
      <w:r w:rsidR="00B92A07" w:rsidRPr="00B776D6">
        <w:rPr>
          <w:rFonts w:ascii="Cambria" w:hAnsi="Cambria"/>
          <w:bCs/>
          <w:lang w:val="en-GB"/>
        </w:rPr>
        <w:t xml:space="preserve"> Words)</w:t>
      </w:r>
    </w:p>
    <w:p w14:paraId="408A81C9" w14:textId="4EE331B6" w:rsidR="00961C74" w:rsidRDefault="00961C74" w:rsidP="00401CEC">
      <w:pPr>
        <w:tabs>
          <w:tab w:val="left" w:pos="720"/>
        </w:tabs>
        <w:spacing w:after="0" w:line="240" w:lineRule="auto"/>
        <w:jc w:val="both"/>
        <w:rPr>
          <w:rFonts w:ascii="Cambria" w:hAnsi="Cambria"/>
          <w:b/>
          <w:bCs/>
          <w:lang w:val="en-GB"/>
        </w:rPr>
      </w:pPr>
      <w:r>
        <w:rPr>
          <w:rFonts w:ascii="Cambria" w:hAnsi="Cambria"/>
          <w:lang w:val="en-GB"/>
        </w:rPr>
        <w:tab/>
      </w:r>
    </w:p>
    <w:p w14:paraId="0662986F" w14:textId="61CD2A81"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1.9</w:t>
      </w:r>
      <w:r>
        <w:rPr>
          <w:rFonts w:ascii="Cambria" w:hAnsi="Cambria"/>
          <w:b/>
          <w:bCs/>
          <w:lang w:val="en-GB"/>
        </w:rPr>
        <w:tab/>
        <w:t xml:space="preserve">Summary of the proposed research plan: </w:t>
      </w:r>
      <w:r w:rsidRPr="00B776D6">
        <w:rPr>
          <w:rFonts w:ascii="Cambria" w:hAnsi="Cambria"/>
          <w:bCs/>
          <w:lang w:val="en-GB"/>
        </w:rPr>
        <w:t xml:space="preserve">(About </w:t>
      </w:r>
      <w:r w:rsidR="00401CEC" w:rsidRPr="00B776D6">
        <w:rPr>
          <w:rFonts w:ascii="Cambria" w:hAnsi="Cambria"/>
          <w:bCs/>
          <w:lang w:val="en-GB"/>
        </w:rPr>
        <w:t>3</w:t>
      </w:r>
      <w:r w:rsidRPr="00B776D6">
        <w:rPr>
          <w:rFonts w:ascii="Cambria" w:hAnsi="Cambria"/>
          <w:bCs/>
          <w:lang w:val="en-GB"/>
        </w:rPr>
        <w:t>00 Words)</w:t>
      </w:r>
      <w:r>
        <w:rPr>
          <w:rFonts w:ascii="Cambria" w:hAnsi="Cambria"/>
          <w:b/>
          <w:bCs/>
          <w:lang w:val="en-GB"/>
        </w:rPr>
        <w:t xml:space="preserve"> </w:t>
      </w:r>
    </w:p>
    <w:p w14:paraId="0F7EA04F" w14:textId="77777777" w:rsidR="00961C74" w:rsidRDefault="00961C74" w:rsidP="00961C74">
      <w:pPr>
        <w:tabs>
          <w:tab w:val="left" w:pos="720"/>
          <w:tab w:val="left" w:pos="3420"/>
          <w:tab w:val="left" w:pos="3600"/>
          <w:tab w:val="left" w:pos="3960"/>
        </w:tabs>
        <w:spacing w:after="0" w:line="240" w:lineRule="auto"/>
        <w:jc w:val="both"/>
        <w:rPr>
          <w:rFonts w:ascii="Cambria" w:hAnsi="Cambria" w:cs="Arial"/>
          <w:lang w:val="en-GB"/>
        </w:rPr>
      </w:pPr>
      <w:r>
        <w:rPr>
          <w:rFonts w:ascii="Cambria" w:hAnsi="Cambria" w:cs="Arial"/>
          <w:lang w:val="en-GB"/>
        </w:rPr>
        <w:t xml:space="preserve">  </w:t>
      </w:r>
      <w:r>
        <w:rPr>
          <w:rFonts w:ascii="Cambria" w:hAnsi="Cambria" w:cs="Arial"/>
          <w:lang w:val="en-GB"/>
        </w:rPr>
        <w:tab/>
      </w:r>
    </w:p>
    <w:p w14:paraId="07D8C334" w14:textId="03FDDE3C" w:rsidR="00961C74" w:rsidRDefault="00961C74" w:rsidP="00961C74">
      <w:pPr>
        <w:tabs>
          <w:tab w:val="left" w:pos="720"/>
          <w:tab w:val="left" w:pos="3420"/>
          <w:tab w:val="left" w:pos="3600"/>
          <w:tab w:val="left" w:pos="3960"/>
        </w:tabs>
        <w:spacing w:after="0" w:line="240" w:lineRule="auto"/>
        <w:jc w:val="both"/>
        <w:rPr>
          <w:rFonts w:ascii="Cambria" w:hAnsi="Cambria" w:cs="Arial"/>
          <w:lang w:val="en-GB"/>
        </w:rPr>
      </w:pPr>
      <w:r>
        <w:rPr>
          <w:rFonts w:ascii="Cambria" w:hAnsi="Cambria"/>
          <w:b/>
        </w:rPr>
        <w:t>1.10</w:t>
      </w:r>
      <w:r>
        <w:rPr>
          <w:rFonts w:ascii="Cambria" w:hAnsi="Cambria"/>
          <w:b/>
        </w:rPr>
        <w:tab/>
      </w:r>
      <w:r>
        <w:rPr>
          <w:rFonts w:ascii="Cambria" w:hAnsi="Cambria" w:cs="Arial"/>
          <w:b/>
          <w:bCs/>
          <w:lang w:val="en-GB"/>
        </w:rPr>
        <w:t>Key words</w:t>
      </w:r>
      <w:r>
        <w:rPr>
          <w:rFonts w:ascii="Cambria" w:hAnsi="Cambria" w:cs="Arial"/>
          <w:lang w:val="en-GB"/>
        </w:rPr>
        <w:t>:</w:t>
      </w:r>
      <w:r w:rsidR="007D364B">
        <w:rPr>
          <w:rFonts w:ascii="Cambria" w:hAnsi="Cambria" w:cs="Arial"/>
          <w:lang w:val="en-GB"/>
        </w:rPr>
        <w:t xml:space="preserve"> </w:t>
      </w:r>
      <w:r w:rsidR="007D364B" w:rsidRPr="00B776D6">
        <w:rPr>
          <w:rFonts w:ascii="Cambria" w:hAnsi="Cambria"/>
          <w:bCs/>
          <w:lang w:val="en-GB"/>
        </w:rPr>
        <w:t xml:space="preserve">(About </w:t>
      </w:r>
      <w:r w:rsidR="007D364B">
        <w:rPr>
          <w:rFonts w:ascii="Cambria" w:hAnsi="Cambria"/>
          <w:bCs/>
          <w:lang w:val="en-GB"/>
        </w:rPr>
        <w:t>10</w:t>
      </w:r>
      <w:r w:rsidR="007D364B" w:rsidRPr="00B776D6">
        <w:rPr>
          <w:rFonts w:ascii="Cambria" w:hAnsi="Cambria"/>
          <w:bCs/>
          <w:lang w:val="en-GB"/>
        </w:rPr>
        <w:t xml:space="preserve"> Words)</w:t>
      </w:r>
    </w:p>
    <w:p w14:paraId="21C566D4" w14:textId="77777777" w:rsidR="00961C74" w:rsidRDefault="00961C74" w:rsidP="00961C74">
      <w:pPr>
        <w:tabs>
          <w:tab w:val="left" w:pos="720"/>
          <w:tab w:val="left" w:pos="3420"/>
          <w:tab w:val="left" w:pos="3600"/>
          <w:tab w:val="left" w:pos="3960"/>
        </w:tabs>
        <w:spacing w:after="0" w:line="240" w:lineRule="auto"/>
        <w:jc w:val="both"/>
        <w:rPr>
          <w:rFonts w:ascii="Cambria" w:hAnsi="Cambria"/>
          <w:lang w:val="en-US"/>
        </w:rPr>
      </w:pPr>
    </w:p>
    <w:p w14:paraId="2D068AB0" w14:textId="77777777" w:rsidR="00961C74" w:rsidRDefault="00961C74" w:rsidP="00961C7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Cambria" w:hAnsi="Cambria"/>
          <w:b/>
        </w:rPr>
      </w:pPr>
      <w:r>
        <w:rPr>
          <w:rFonts w:ascii="Cambria" w:hAnsi="Cambria"/>
          <w:b/>
          <w:bCs/>
          <w:lang w:val="en-GB"/>
        </w:rPr>
        <w:t>PART B (Information about the project)</w:t>
      </w:r>
    </w:p>
    <w:p w14:paraId="6F035A33" w14:textId="77777777"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p>
    <w:p w14:paraId="6EA855AE" w14:textId="1998CF23" w:rsidR="00961C74" w:rsidRDefault="00961C74" w:rsidP="00961C74">
      <w:pPr>
        <w:tabs>
          <w:tab w:val="left" w:pos="720"/>
          <w:tab w:val="left" w:pos="3420"/>
          <w:tab w:val="left" w:pos="3600"/>
          <w:tab w:val="left" w:pos="3960"/>
        </w:tabs>
        <w:spacing w:after="0" w:line="240" w:lineRule="auto"/>
        <w:jc w:val="both"/>
        <w:rPr>
          <w:rFonts w:ascii="Cambria" w:hAnsi="Cambria"/>
          <w:bCs/>
          <w:lang w:val="en-GB"/>
        </w:rPr>
      </w:pPr>
      <w:r>
        <w:rPr>
          <w:rFonts w:ascii="Cambria" w:hAnsi="Cambria"/>
          <w:b/>
          <w:bCs/>
          <w:lang w:val="en-GB"/>
        </w:rPr>
        <w:t>2.0</w:t>
      </w:r>
      <w:r>
        <w:rPr>
          <w:rFonts w:ascii="Cambria" w:hAnsi="Cambria"/>
          <w:b/>
          <w:bCs/>
          <w:lang w:val="en-GB"/>
        </w:rPr>
        <w:tab/>
        <w:t>Introduction</w:t>
      </w:r>
      <w:r w:rsidR="00401CEC">
        <w:rPr>
          <w:rFonts w:ascii="Cambria" w:hAnsi="Cambria"/>
          <w:b/>
          <w:bCs/>
          <w:lang w:val="en-GB"/>
        </w:rPr>
        <w:t xml:space="preserve"> </w:t>
      </w:r>
      <w:r w:rsidR="00401CEC">
        <w:rPr>
          <w:rFonts w:ascii="Times New Roman" w:hAnsi="Times New Roman" w:cs="Times New Roman"/>
        </w:rPr>
        <w:t>(500 words)</w:t>
      </w:r>
    </w:p>
    <w:p w14:paraId="4AEBD77E" w14:textId="77777777"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p>
    <w:p w14:paraId="54B6CA2C" w14:textId="15E9FCA0" w:rsidR="00961C74" w:rsidRDefault="00961C74" w:rsidP="00961C74">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3.0</w:t>
      </w:r>
      <w:r>
        <w:rPr>
          <w:rFonts w:ascii="Cambria" w:hAnsi="Cambria"/>
          <w:b/>
          <w:bCs/>
          <w:lang w:val="en-GB"/>
        </w:rPr>
        <w:tab/>
        <w:t>Broad Objectives</w:t>
      </w:r>
      <w:r w:rsidR="007D364B">
        <w:rPr>
          <w:rFonts w:ascii="Cambria" w:hAnsi="Cambria"/>
          <w:b/>
          <w:bCs/>
          <w:lang w:val="en-GB"/>
        </w:rPr>
        <w:t xml:space="preserve"> (in Bullets)</w:t>
      </w:r>
      <w:r w:rsidR="00401CEC">
        <w:rPr>
          <w:rFonts w:ascii="Cambria" w:hAnsi="Cambria"/>
          <w:b/>
          <w:bCs/>
          <w:lang w:val="en-GB"/>
        </w:rPr>
        <w:t xml:space="preserve">: </w:t>
      </w:r>
      <w:r w:rsidR="00401CEC">
        <w:rPr>
          <w:rFonts w:ascii="Times New Roman" w:hAnsi="Times New Roman" w:cs="Times New Roman"/>
        </w:rPr>
        <w:t>(1</w:t>
      </w:r>
      <w:r w:rsidR="007D364B">
        <w:rPr>
          <w:rFonts w:ascii="Times New Roman" w:hAnsi="Times New Roman" w:cs="Times New Roman"/>
        </w:rPr>
        <w:t>0</w:t>
      </w:r>
      <w:r w:rsidR="00401CEC">
        <w:rPr>
          <w:rFonts w:ascii="Times New Roman" w:hAnsi="Times New Roman" w:cs="Times New Roman"/>
        </w:rPr>
        <w:t>0 words)</w:t>
      </w:r>
    </w:p>
    <w:p w14:paraId="2D5BA4A4" w14:textId="2FC7ECE3" w:rsidR="001B6B8D" w:rsidRDefault="001B6B8D" w:rsidP="00961C74">
      <w:pPr>
        <w:tabs>
          <w:tab w:val="left" w:pos="720"/>
          <w:tab w:val="left" w:pos="3420"/>
          <w:tab w:val="left" w:pos="3600"/>
          <w:tab w:val="left" w:pos="3960"/>
        </w:tabs>
        <w:spacing w:after="0" w:line="240" w:lineRule="auto"/>
        <w:jc w:val="both"/>
        <w:rPr>
          <w:rFonts w:ascii="Cambria" w:hAnsi="Cambria"/>
          <w:b/>
          <w:bCs/>
          <w:lang w:val="en-GB"/>
        </w:rPr>
      </w:pPr>
    </w:p>
    <w:p w14:paraId="23D79AFB" w14:textId="0EEF305A" w:rsidR="001B6B8D" w:rsidRDefault="00034B6D" w:rsidP="001B6B8D">
      <w:pPr>
        <w:tabs>
          <w:tab w:val="left" w:pos="720"/>
          <w:tab w:val="left" w:pos="3420"/>
          <w:tab w:val="left" w:pos="3600"/>
          <w:tab w:val="left" w:pos="3960"/>
        </w:tabs>
        <w:spacing w:after="0" w:line="240" w:lineRule="auto"/>
        <w:jc w:val="both"/>
        <w:rPr>
          <w:rFonts w:ascii="Cambria" w:hAnsi="Cambria"/>
          <w:b/>
          <w:bCs/>
          <w:lang w:val="en-GB"/>
        </w:rPr>
      </w:pPr>
      <w:r>
        <w:rPr>
          <w:rFonts w:ascii="Cambria" w:hAnsi="Cambria"/>
          <w:b/>
          <w:bCs/>
          <w:lang w:val="en-GB"/>
        </w:rPr>
        <w:t>4.0</w:t>
      </w:r>
      <w:r>
        <w:rPr>
          <w:rFonts w:ascii="Cambria" w:hAnsi="Cambria"/>
          <w:b/>
          <w:bCs/>
          <w:lang w:val="en-GB"/>
        </w:rPr>
        <w:tab/>
      </w:r>
      <w:r w:rsidR="001B6B8D" w:rsidRPr="001B6B8D">
        <w:rPr>
          <w:rFonts w:ascii="Cambria" w:hAnsi="Cambria"/>
          <w:b/>
          <w:bCs/>
          <w:lang w:val="en-GB"/>
        </w:rPr>
        <w:t>State of the art / review of present knowledge in the proposed thematic area</w:t>
      </w:r>
      <w:r w:rsidR="00401CEC">
        <w:rPr>
          <w:rFonts w:ascii="Cambria" w:hAnsi="Cambria"/>
          <w:b/>
          <w:bCs/>
          <w:lang w:val="en-GB"/>
        </w:rPr>
        <w:t xml:space="preserve"> </w:t>
      </w:r>
      <w:r w:rsidR="00401CEC">
        <w:rPr>
          <w:rFonts w:ascii="Times New Roman" w:hAnsi="Times New Roman" w:cs="Times New Roman"/>
        </w:rPr>
        <w:t>(</w:t>
      </w:r>
      <w:r w:rsidR="00F40014">
        <w:rPr>
          <w:rFonts w:ascii="Times New Roman" w:hAnsi="Times New Roman" w:cs="Times New Roman"/>
        </w:rPr>
        <w:t>5</w:t>
      </w:r>
      <w:r w:rsidR="00401CEC">
        <w:rPr>
          <w:rFonts w:ascii="Times New Roman" w:hAnsi="Times New Roman" w:cs="Times New Roman"/>
        </w:rPr>
        <w:t>00 words)</w:t>
      </w:r>
    </w:p>
    <w:p w14:paraId="0376EC2E" w14:textId="77777777" w:rsidR="00961C74" w:rsidRDefault="00961C74" w:rsidP="00961C74">
      <w:pPr>
        <w:tabs>
          <w:tab w:val="left" w:pos="720"/>
          <w:tab w:val="left" w:pos="1080"/>
          <w:tab w:val="left" w:pos="3420"/>
          <w:tab w:val="left" w:pos="3600"/>
          <w:tab w:val="left" w:pos="3960"/>
        </w:tabs>
        <w:spacing w:after="0" w:line="240" w:lineRule="auto"/>
        <w:ind w:left="720" w:hanging="720"/>
        <w:jc w:val="both"/>
        <w:rPr>
          <w:rFonts w:ascii="Cambria" w:hAnsi="Cambria"/>
          <w:b/>
          <w:bCs/>
          <w:lang w:val="en-GB"/>
        </w:rPr>
      </w:pPr>
    </w:p>
    <w:p w14:paraId="2123C850" w14:textId="758E961A" w:rsidR="00034B6D" w:rsidRDefault="00034B6D" w:rsidP="00034B6D">
      <w:pPr>
        <w:tabs>
          <w:tab w:val="left" w:pos="720"/>
          <w:tab w:val="left" w:pos="1080"/>
          <w:tab w:val="left" w:pos="3420"/>
          <w:tab w:val="left" w:pos="3600"/>
          <w:tab w:val="left" w:pos="3960"/>
        </w:tabs>
        <w:spacing w:after="0" w:line="240" w:lineRule="auto"/>
        <w:jc w:val="both"/>
        <w:rPr>
          <w:rFonts w:ascii="Cambria" w:hAnsi="Cambria" w:cs="Arial"/>
          <w:b/>
          <w:bCs/>
          <w:lang w:val="en-GB"/>
        </w:rPr>
      </w:pPr>
      <w:r>
        <w:rPr>
          <w:rFonts w:ascii="Cambria" w:hAnsi="Cambria" w:cs="Arial"/>
          <w:b/>
          <w:bCs/>
          <w:lang w:val="en-GB"/>
        </w:rPr>
        <w:t>5.0</w:t>
      </w:r>
      <w:r>
        <w:rPr>
          <w:rFonts w:ascii="Cambria" w:hAnsi="Cambria" w:cs="Arial"/>
          <w:b/>
          <w:bCs/>
          <w:lang w:val="en-GB"/>
        </w:rPr>
        <w:tab/>
        <w:t>Outcomes / project Deliverables:</w:t>
      </w:r>
      <w:r w:rsidR="00401CEC">
        <w:rPr>
          <w:rFonts w:ascii="Cambria" w:hAnsi="Cambria" w:cs="Arial"/>
          <w:b/>
          <w:bCs/>
          <w:lang w:val="en-GB"/>
        </w:rPr>
        <w:t xml:space="preserve"> </w:t>
      </w:r>
      <w:r w:rsidR="00401CEC">
        <w:rPr>
          <w:rFonts w:ascii="Times New Roman" w:hAnsi="Times New Roman" w:cs="Times New Roman"/>
        </w:rPr>
        <w:t>(150 words)</w:t>
      </w:r>
    </w:p>
    <w:p w14:paraId="4A3ABB48" w14:textId="77777777" w:rsidR="00034B6D" w:rsidRDefault="00034B6D" w:rsidP="00034B6D">
      <w:pPr>
        <w:tabs>
          <w:tab w:val="left" w:pos="720"/>
          <w:tab w:val="left" w:pos="1080"/>
          <w:tab w:val="left" w:pos="3420"/>
          <w:tab w:val="left" w:pos="3600"/>
          <w:tab w:val="left" w:pos="3960"/>
        </w:tabs>
        <w:spacing w:after="0" w:line="240" w:lineRule="auto"/>
        <w:jc w:val="both"/>
        <w:rPr>
          <w:rFonts w:ascii="Cambria" w:hAnsi="Cambria"/>
          <w:lang w:val="en-US"/>
        </w:rPr>
      </w:pPr>
    </w:p>
    <w:p w14:paraId="67C7089E" w14:textId="4F1DADC4" w:rsidR="00961C74" w:rsidRDefault="00034B6D" w:rsidP="00961C74">
      <w:pPr>
        <w:tabs>
          <w:tab w:val="left" w:pos="720"/>
          <w:tab w:val="left" w:pos="1080"/>
          <w:tab w:val="left" w:pos="3420"/>
          <w:tab w:val="left" w:pos="3600"/>
          <w:tab w:val="left" w:pos="3960"/>
        </w:tabs>
        <w:spacing w:after="0" w:line="240" w:lineRule="auto"/>
        <w:jc w:val="both"/>
        <w:rPr>
          <w:rFonts w:ascii="Cambria" w:hAnsi="Cambria" w:cs="Arial"/>
          <w:b/>
          <w:bCs/>
          <w:lang w:val="en-GB"/>
        </w:rPr>
      </w:pPr>
      <w:r>
        <w:rPr>
          <w:rFonts w:ascii="Cambria" w:hAnsi="Cambria" w:cs="Arial"/>
          <w:b/>
          <w:bCs/>
          <w:lang w:val="en-GB"/>
        </w:rPr>
        <w:t>6</w:t>
      </w:r>
      <w:r w:rsidR="00961C74">
        <w:rPr>
          <w:rFonts w:ascii="Cambria" w:hAnsi="Cambria" w:cs="Arial"/>
          <w:b/>
          <w:bCs/>
          <w:lang w:val="en-GB"/>
        </w:rPr>
        <w:t>.0</w:t>
      </w:r>
      <w:r w:rsidR="00961C74">
        <w:rPr>
          <w:rFonts w:ascii="Cambria" w:hAnsi="Cambria" w:cs="Arial"/>
          <w:b/>
          <w:bCs/>
          <w:lang w:val="en-GB"/>
        </w:rPr>
        <w:tab/>
        <w:t>Broad Approaches / methodologies to achieve the objectives:</w:t>
      </w:r>
      <w:r w:rsidR="00401CEC">
        <w:rPr>
          <w:rFonts w:ascii="Cambria" w:hAnsi="Cambria" w:cs="Arial"/>
          <w:b/>
          <w:bCs/>
          <w:lang w:val="en-GB"/>
        </w:rPr>
        <w:t xml:space="preserve"> </w:t>
      </w:r>
      <w:r w:rsidR="00401CEC">
        <w:rPr>
          <w:rFonts w:ascii="Times New Roman" w:hAnsi="Times New Roman" w:cs="Times New Roman"/>
        </w:rPr>
        <w:t>(</w:t>
      </w:r>
      <w:r w:rsidR="007D364B">
        <w:rPr>
          <w:rFonts w:ascii="Times New Roman" w:hAnsi="Times New Roman" w:cs="Times New Roman"/>
        </w:rPr>
        <w:t>7</w:t>
      </w:r>
      <w:r w:rsidR="00401CEC">
        <w:rPr>
          <w:rFonts w:ascii="Times New Roman" w:hAnsi="Times New Roman" w:cs="Times New Roman"/>
        </w:rPr>
        <w:t>00 words)</w:t>
      </w:r>
    </w:p>
    <w:p w14:paraId="6512E81E" w14:textId="215FADA1" w:rsidR="001B6B8D" w:rsidRDefault="001B6B8D" w:rsidP="00961C74">
      <w:pPr>
        <w:tabs>
          <w:tab w:val="left" w:pos="720"/>
          <w:tab w:val="left" w:pos="1080"/>
          <w:tab w:val="left" w:pos="3420"/>
          <w:tab w:val="left" w:pos="3600"/>
          <w:tab w:val="left" w:pos="3960"/>
        </w:tabs>
        <w:spacing w:after="0" w:line="240" w:lineRule="auto"/>
        <w:jc w:val="both"/>
        <w:rPr>
          <w:rFonts w:ascii="Cambria" w:hAnsi="Cambria"/>
          <w:lang w:val="en-US"/>
        </w:rPr>
      </w:pPr>
    </w:p>
    <w:p w14:paraId="4D5FEDC6" w14:textId="724861D8" w:rsidR="001B6B8D" w:rsidRPr="001B6B8D" w:rsidRDefault="00034B6D" w:rsidP="001B6B8D">
      <w:pPr>
        <w:tabs>
          <w:tab w:val="left" w:pos="720"/>
          <w:tab w:val="left" w:pos="1080"/>
          <w:tab w:val="left" w:pos="3420"/>
          <w:tab w:val="left" w:pos="3600"/>
          <w:tab w:val="left" w:pos="3960"/>
        </w:tabs>
        <w:spacing w:after="0" w:line="240" w:lineRule="auto"/>
        <w:jc w:val="both"/>
        <w:rPr>
          <w:rFonts w:ascii="Cambria" w:hAnsi="Cambria"/>
          <w:lang w:val="en-US"/>
        </w:rPr>
      </w:pPr>
      <w:r>
        <w:rPr>
          <w:rFonts w:ascii="Cambria" w:hAnsi="Cambria"/>
          <w:lang w:val="en-US"/>
        </w:rPr>
        <w:t>7</w:t>
      </w:r>
      <w:r w:rsidR="001B6B8D" w:rsidRPr="001B6B8D">
        <w:rPr>
          <w:rFonts w:ascii="Cambria" w:hAnsi="Cambria"/>
          <w:lang w:val="en-US"/>
        </w:rPr>
        <w:t>.0</w:t>
      </w:r>
      <w:r>
        <w:rPr>
          <w:rFonts w:ascii="Cambria" w:hAnsi="Cambria"/>
          <w:lang w:val="en-US"/>
        </w:rPr>
        <w:tab/>
      </w:r>
      <w:r w:rsidR="001B6B8D" w:rsidRPr="00B776D6">
        <w:rPr>
          <w:rFonts w:ascii="Cambria" w:hAnsi="Cambria"/>
          <w:b/>
          <w:lang w:val="en-US"/>
        </w:rPr>
        <w:t>Work plan with quantifiable deliverables</w:t>
      </w:r>
      <w:r w:rsidR="001B6B8D" w:rsidRPr="001B6B8D">
        <w:rPr>
          <w:rFonts w:ascii="Cambria" w:hAnsi="Cambria"/>
          <w:lang w:val="en-US"/>
        </w:rPr>
        <w:t xml:space="preserve"> [Time Schedule of Activities through</w:t>
      </w:r>
    </w:p>
    <w:p w14:paraId="6E94AE16" w14:textId="259B8E27" w:rsidR="001B6B8D" w:rsidRDefault="001B6B8D" w:rsidP="001B6B8D">
      <w:pPr>
        <w:tabs>
          <w:tab w:val="left" w:pos="720"/>
          <w:tab w:val="left" w:pos="1080"/>
          <w:tab w:val="left" w:pos="3420"/>
          <w:tab w:val="left" w:pos="3600"/>
          <w:tab w:val="left" w:pos="3960"/>
        </w:tabs>
        <w:spacing w:after="0" w:line="240" w:lineRule="auto"/>
        <w:jc w:val="both"/>
        <w:rPr>
          <w:rFonts w:ascii="Cambria" w:hAnsi="Cambria"/>
          <w:lang w:val="en-US"/>
        </w:rPr>
      </w:pPr>
      <w:r w:rsidRPr="001B6B8D">
        <w:rPr>
          <w:rFonts w:ascii="Cambria" w:hAnsi="Cambria"/>
          <w:lang w:val="en-US"/>
        </w:rPr>
        <w:t>BAR Diagram may also be provided]</w:t>
      </w:r>
      <w:r w:rsidR="007D364B">
        <w:rPr>
          <w:rFonts w:ascii="Cambria" w:hAnsi="Cambria"/>
          <w:lang w:val="en-US"/>
        </w:rPr>
        <w:t xml:space="preserve"> (100 words) </w:t>
      </w:r>
    </w:p>
    <w:p w14:paraId="632C461F" w14:textId="77777777" w:rsidR="00961C74" w:rsidRDefault="00961C74" w:rsidP="00961C74">
      <w:pPr>
        <w:tabs>
          <w:tab w:val="left" w:pos="720"/>
          <w:tab w:val="left" w:pos="1080"/>
          <w:tab w:val="left" w:pos="3420"/>
          <w:tab w:val="left" w:pos="3600"/>
          <w:tab w:val="left" w:pos="3960"/>
        </w:tabs>
        <w:spacing w:after="0" w:line="240" w:lineRule="auto"/>
        <w:ind w:left="720" w:hanging="720"/>
        <w:jc w:val="both"/>
        <w:rPr>
          <w:rFonts w:ascii="Cambria" w:hAnsi="Cambria"/>
          <w:b/>
          <w:bCs/>
          <w:lang w:val="en-GB"/>
        </w:rPr>
      </w:pPr>
    </w:p>
    <w:p w14:paraId="16E70AED" w14:textId="426AB1C6" w:rsidR="00034B6D" w:rsidRDefault="00034B6D" w:rsidP="00034B6D">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8.0</w:t>
      </w:r>
      <w:r>
        <w:rPr>
          <w:rFonts w:ascii="Cambria" w:hAnsi="Cambria"/>
          <w:b/>
          <w:bCs/>
          <w:lang w:val="en-GB"/>
        </w:rPr>
        <w:tab/>
      </w:r>
      <w:r w:rsidRPr="001B6B8D">
        <w:rPr>
          <w:rFonts w:ascii="Cambria" w:hAnsi="Cambria"/>
          <w:b/>
          <w:bCs/>
          <w:lang w:val="en-GB"/>
        </w:rPr>
        <w:t>Expertise of the PI to carry out the proposed project</w:t>
      </w:r>
      <w:r w:rsidR="00401CEC">
        <w:rPr>
          <w:rFonts w:ascii="Cambria" w:hAnsi="Cambria"/>
          <w:b/>
          <w:bCs/>
          <w:lang w:val="en-GB"/>
        </w:rPr>
        <w:t xml:space="preserve"> </w:t>
      </w:r>
      <w:r w:rsidR="00401CEC">
        <w:rPr>
          <w:rFonts w:ascii="Times New Roman" w:hAnsi="Times New Roman" w:cs="Times New Roman"/>
        </w:rPr>
        <w:t>(1</w:t>
      </w:r>
      <w:r w:rsidR="00F40014">
        <w:rPr>
          <w:rFonts w:ascii="Times New Roman" w:hAnsi="Times New Roman" w:cs="Times New Roman"/>
        </w:rPr>
        <w:t>5</w:t>
      </w:r>
      <w:r w:rsidR="00401CEC">
        <w:rPr>
          <w:rFonts w:ascii="Times New Roman" w:hAnsi="Times New Roman" w:cs="Times New Roman"/>
        </w:rPr>
        <w:t>0 words)</w:t>
      </w:r>
    </w:p>
    <w:p w14:paraId="26E49639" w14:textId="77777777" w:rsidR="00034B6D"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p>
    <w:p w14:paraId="4C2CD3CF" w14:textId="3D42E763" w:rsidR="00961C74"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9</w:t>
      </w:r>
      <w:r w:rsidR="00961C74">
        <w:rPr>
          <w:rFonts w:ascii="Cambria" w:hAnsi="Cambria"/>
          <w:b/>
          <w:bCs/>
          <w:lang w:val="en-GB"/>
        </w:rPr>
        <w:t>.0</w:t>
      </w:r>
      <w:r w:rsidR="00961C74">
        <w:rPr>
          <w:rFonts w:ascii="Cambria" w:hAnsi="Cambria"/>
          <w:b/>
          <w:bCs/>
          <w:lang w:val="en-GB"/>
        </w:rPr>
        <w:tab/>
        <w:t xml:space="preserve">Institutional mechanism for self-sustenance of the </w:t>
      </w:r>
      <w:r w:rsidR="00A859D9">
        <w:rPr>
          <w:rFonts w:ascii="Cambria" w:hAnsi="Cambria"/>
          <w:b/>
          <w:bCs/>
          <w:lang w:val="en-GB"/>
        </w:rPr>
        <w:t>Centre</w:t>
      </w:r>
      <w:r w:rsidR="00961C74">
        <w:rPr>
          <w:rFonts w:ascii="Cambria" w:hAnsi="Cambria"/>
          <w:b/>
          <w:bCs/>
          <w:lang w:val="en-GB"/>
        </w:rPr>
        <w:t>, if any</w:t>
      </w:r>
      <w:r w:rsidR="00401CEC">
        <w:rPr>
          <w:rFonts w:ascii="Cambria" w:hAnsi="Cambria"/>
          <w:b/>
          <w:bCs/>
          <w:lang w:val="en-GB"/>
        </w:rPr>
        <w:t xml:space="preserve"> </w:t>
      </w:r>
      <w:r w:rsidR="00401CEC">
        <w:rPr>
          <w:rFonts w:ascii="Times New Roman" w:hAnsi="Times New Roman" w:cs="Times New Roman"/>
        </w:rPr>
        <w:t>(1</w:t>
      </w:r>
      <w:r w:rsidR="007D364B">
        <w:rPr>
          <w:rFonts w:ascii="Times New Roman" w:hAnsi="Times New Roman" w:cs="Times New Roman"/>
        </w:rPr>
        <w:t>5</w:t>
      </w:r>
      <w:r w:rsidR="00401CEC">
        <w:rPr>
          <w:rFonts w:ascii="Times New Roman" w:hAnsi="Times New Roman" w:cs="Times New Roman"/>
        </w:rPr>
        <w:t>0 words)</w:t>
      </w:r>
    </w:p>
    <w:p w14:paraId="6EC683F0" w14:textId="77777777" w:rsidR="00961C74" w:rsidRDefault="00961C74"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p>
    <w:p w14:paraId="4459A50F" w14:textId="2798C7AF" w:rsidR="00034B6D" w:rsidRDefault="00034B6D" w:rsidP="00034B6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w:t>
      </w:r>
      <w:r w:rsidR="00B776D6">
        <w:rPr>
          <w:rFonts w:ascii="Cambria" w:hAnsi="Cambria"/>
          <w:lang w:val="en-GB"/>
        </w:rPr>
        <w:t>0</w:t>
      </w:r>
      <w:r>
        <w:rPr>
          <w:rFonts w:ascii="Cambria" w:hAnsi="Cambria"/>
          <w:lang w:val="en-GB"/>
        </w:rPr>
        <w:t>.0</w:t>
      </w:r>
      <w:r>
        <w:rPr>
          <w:rFonts w:ascii="Cambria" w:hAnsi="Cambria"/>
          <w:lang w:val="en-GB"/>
        </w:rPr>
        <w:tab/>
      </w:r>
      <w:r w:rsidRPr="00F40014">
        <w:rPr>
          <w:rFonts w:ascii="Cambria" w:hAnsi="Cambria"/>
          <w:b/>
          <w:lang w:val="en-GB"/>
        </w:rPr>
        <w:t>Implementation arrangements proposed for the project</w:t>
      </w:r>
      <w:r w:rsidRPr="001B6B8D">
        <w:rPr>
          <w:rFonts w:ascii="Cambria" w:hAnsi="Cambria"/>
          <w:lang w:val="en-GB"/>
        </w:rPr>
        <w:t xml:space="preserve"> (management structure)</w:t>
      </w:r>
      <w:r w:rsidR="00401CEC">
        <w:rPr>
          <w:rFonts w:ascii="Cambria" w:hAnsi="Cambria"/>
          <w:lang w:val="en-GB"/>
        </w:rPr>
        <w:t xml:space="preserve"> </w:t>
      </w:r>
      <w:r w:rsidR="00401CEC">
        <w:rPr>
          <w:rFonts w:ascii="Times New Roman" w:hAnsi="Times New Roman" w:cs="Times New Roman"/>
        </w:rPr>
        <w:t>(150 words)</w:t>
      </w:r>
    </w:p>
    <w:p w14:paraId="792770C8" w14:textId="77777777" w:rsidR="00BF2048" w:rsidRDefault="00BF2048" w:rsidP="00961C74">
      <w:pPr>
        <w:tabs>
          <w:tab w:val="left" w:pos="720"/>
          <w:tab w:val="left" w:pos="1080"/>
          <w:tab w:val="left" w:pos="3420"/>
          <w:tab w:val="left" w:pos="3600"/>
          <w:tab w:val="left" w:pos="3960"/>
        </w:tabs>
        <w:spacing w:after="0" w:line="240" w:lineRule="auto"/>
        <w:ind w:left="567" w:hanging="567"/>
        <w:jc w:val="both"/>
        <w:rPr>
          <w:rFonts w:ascii="Cambria" w:eastAsia="Times New Roman" w:hAnsi="Cambria" w:cs="Times New Roman"/>
          <w:b/>
          <w:color w:val="000000" w:themeColor="text1"/>
          <w:lang w:eastAsia="en-IN"/>
        </w:rPr>
      </w:pPr>
    </w:p>
    <w:p w14:paraId="17AC9B8C" w14:textId="4AB39EDA" w:rsidR="00BF2048" w:rsidRDefault="00034B6D" w:rsidP="00961C74">
      <w:pPr>
        <w:tabs>
          <w:tab w:val="left" w:pos="720"/>
          <w:tab w:val="left" w:pos="1080"/>
          <w:tab w:val="left" w:pos="3420"/>
          <w:tab w:val="left" w:pos="3600"/>
          <w:tab w:val="left" w:pos="3960"/>
        </w:tabs>
        <w:spacing w:after="0" w:line="240" w:lineRule="auto"/>
        <w:ind w:left="567" w:hanging="567"/>
        <w:jc w:val="both"/>
        <w:rPr>
          <w:rFonts w:ascii="Cambria" w:hAnsi="Cambria"/>
          <w:b/>
          <w:bCs/>
          <w:lang w:val="en-GB"/>
        </w:rPr>
      </w:pPr>
      <w:r>
        <w:rPr>
          <w:rFonts w:ascii="Cambria" w:hAnsi="Cambria"/>
          <w:b/>
          <w:bCs/>
          <w:lang w:val="en-GB"/>
        </w:rPr>
        <w:t>1</w:t>
      </w:r>
      <w:r w:rsidR="00B776D6">
        <w:rPr>
          <w:rFonts w:ascii="Cambria" w:hAnsi="Cambria"/>
          <w:b/>
          <w:bCs/>
          <w:lang w:val="en-GB"/>
        </w:rPr>
        <w:t>1</w:t>
      </w:r>
      <w:r w:rsidR="00BF2048">
        <w:rPr>
          <w:rFonts w:ascii="Cambria" w:hAnsi="Cambria"/>
          <w:b/>
          <w:bCs/>
          <w:lang w:val="en-GB"/>
        </w:rPr>
        <w:t>.0</w:t>
      </w:r>
      <w:r w:rsidR="00BF2048">
        <w:rPr>
          <w:rFonts w:ascii="Cambria" w:hAnsi="Cambria"/>
          <w:b/>
          <w:bCs/>
          <w:lang w:val="en-GB"/>
        </w:rPr>
        <w:tab/>
      </w:r>
      <w:r w:rsidR="001B6B8D" w:rsidRPr="001B6B8D">
        <w:rPr>
          <w:rFonts w:ascii="Cambria" w:hAnsi="Cambria"/>
          <w:b/>
          <w:bCs/>
          <w:lang w:val="en-GB"/>
        </w:rPr>
        <w:t>Anticipated risks during the project implementation</w:t>
      </w:r>
      <w:r w:rsidR="00A859D9">
        <w:rPr>
          <w:rFonts w:ascii="Cambria" w:hAnsi="Cambria"/>
          <w:b/>
          <w:bCs/>
          <w:lang w:val="en-GB"/>
        </w:rPr>
        <w:t>,</w:t>
      </w:r>
      <w:r w:rsidR="00A859D9" w:rsidRPr="001B6B8D">
        <w:rPr>
          <w:rFonts w:ascii="Cambria" w:hAnsi="Cambria"/>
          <w:b/>
          <w:bCs/>
          <w:lang w:val="en-GB"/>
        </w:rPr>
        <w:t xml:space="preserve"> </w:t>
      </w:r>
      <w:r w:rsidR="001B6B8D" w:rsidRPr="001B6B8D">
        <w:rPr>
          <w:rFonts w:ascii="Cambria" w:hAnsi="Cambria"/>
          <w:b/>
          <w:bCs/>
          <w:lang w:val="en-GB"/>
        </w:rPr>
        <w:t>if any</w:t>
      </w:r>
      <w:r w:rsidR="00A859D9">
        <w:rPr>
          <w:rFonts w:ascii="Cambria" w:hAnsi="Cambria"/>
          <w:b/>
          <w:bCs/>
          <w:lang w:val="en-GB"/>
        </w:rPr>
        <w:t>,</w:t>
      </w:r>
      <w:r w:rsidR="001B6B8D">
        <w:rPr>
          <w:rFonts w:ascii="Cambria" w:hAnsi="Cambria"/>
          <w:b/>
          <w:bCs/>
          <w:lang w:val="en-GB"/>
        </w:rPr>
        <w:t xml:space="preserve"> and </w:t>
      </w:r>
      <w:r w:rsidR="00BF2048">
        <w:rPr>
          <w:rFonts w:ascii="Cambria" w:hAnsi="Cambria"/>
          <w:b/>
          <w:bCs/>
          <w:lang w:val="en-GB"/>
        </w:rPr>
        <w:t xml:space="preserve">measures to </w:t>
      </w:r>
      <w:r w:rsidR="001B6B8D">
        <w:rPr>
          <w:rFonts w:ascii="Cambria" w:hAnsi="Cambria"/>
          <w:b/>
          <w:bCs/>
          <w:lang w:val="en-GB"/>
        </w:rPr>
        <w:t>resolve them</w:t>
      </w:r>
      <w:r w:rsidR="00401CEC">
        <w:rPr>
          <w:rFonts w:ascii="Cambria" w:hAnsi="Cambria"/>
          <w:b/>
          <w:bCs/>
          <w:lang w:val="en-GB"/>
        </w:rPr>
        <w:t xml:space="preserve"> </w:t>
      </w:r>
      <w:r w:rsidR="00401CEC">
        <w:rPr>
          <w:rFonts w:ascii="Times New Roman" w:hAnsi="Times New Roman" w:cs="Times New Roman"/>
        </w:rPr>
        <w:t>(150 words)</w:t>
      </w:r>
    </w:p>
    <w:p w14:paraId="311B1935" w14:textId="77777777" w:rsidR="001B6B8D" w:rsidRDefault="001B6B8D" w:rsidP="001B6B8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7AC18298" w14:textId="001A985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sidRPr="006134CA">
        <w:rPr>
          <w:rFonts w:ascii="Cambria" w:hAnsi="Cambria"/>
          <w:b/>
          <w:lang w:val="en-GB"/>
        </w:rPr>
        <w:t>12.0</w:t>
      </w:r>
      <w:r w:rsidRPr="006134CA">
        <w:rPr>
          <w:rFonts w:ascii="Cambria" w:hAnsi="Cambria"/>
          <w:b/>
          <w:lang w:val="en-GB"/>
        </w:rPr>
        <w:tab/>
        <w:t xml:space="preserve">Budget estimates </w:t>
      </w:r>
      <w:r>
        <w:rPr>
          <w:rFonts w:ascii="Cambria" w:hAnsi="Cambria"/>
          <w:lang w:val="en-GB"/>
        </w:rPr>
        <w:t>(INR)</w:t>
      </w:r>
    </w:p>
    <w:tbl>
      <w:tblPr>
        <w:tblStyle w:val="TableGrid"/>
        <w:tblW w:w="5000" w:type="pct"/>
        <w:tblInd w:w="0" w:type="dxa"/>
        <w:tblLook w:val="04A0" w:firstRow="1" w:lastRow="0" w:firstColumn="1" w:lastColumn="0" w:noHBand="0" w:noVBand="1"/>
      </w:tblPr>
      <w:tblGrid>
        <w:gridCol w:w="739"/>
        <w:gridCol w:w="2387"/>
        <w:gridCol w:w="992"/>
        <w:gridCol w:w="979"/>
        <w:gridCol w:w="994"/>
        <w:gridCol w:w="992"/>
        <w:gridCol w:w="992"/>
        <w:gridCol w:w="941"/>
      </w:tblGrid>
      <w:tr w:rsidR="006C18ED" w:rsidRPr="00804F81" w14:paraId="0DD8F13D" w14:textId="77777777" w:rsidTr="006602D6">
        <w:tc>
          <w:tcPr>
            <w:tcW w:w="410" w:type="pct"/>
            <w:vMerge w:val="restart"/>
          </w:tcPr>
          <w:p w14:paraId="6CBBEBEA" w14:textId="77777777" w:rsidR="006C18ED" w:rsidRPr="00811841" w:rsidRDefault="006C18ED" w:rsidP="006602D6">
            <w:pPr>
              <w:tabs>
                <w:tab w:val="left" w:pos="8295"/>
              </w:tabs>
              <w:rPr>
                <w:rFonts w:ascii="Times New Roman" w:hAnsi="Times New Roman"/>
                <w:b/>
              </w:rPr>
            </w:pPr>
            <w:r w:rsidRPr="00811841">
              <w:rPr>
                <w:rFonts w:ascii="Times New Roman" w:hAnsi="Times New Roman"/>
                <w:b/>
              </w:rPr>
              <w:t>S. No.</w:t>
            </w:r>
          </w:p>
        </w:tc>
        <w:tc>
          <w:tcPr>
            <w:tcW w:w="1324" w:type="pct"/>
            <w:vMerge w:val="restart"/>
          </w:tcPr>
          <w:p w14:paraId="00566307" w14:textId="77777777" w:rsidR="006C18ED" w:rsidRPr="00811841" w:rsidRDefault="006C18ED" w:rsidP="006602D6">
            <w:pPr>
              <w:tabs>
                <w:tab w:val="left" w:pos="8295"/>
              </w:tabs>
              <w:rPr>
                <w:rFonts w:ascii="Times New Roman" w:hAnsi="Times New Roman"/>
                <w:b/>
                <w:sz w:val="24"/>
                <w:szCs w:val="24"/>
              </w:rPr>
            </w:pPr>
            <w:r w:rsidRPr="00811841">
              <w:rPr>
                <w:rFonts w:ascii="Times New Roman" w:hAnsi="Times New Roman"/>
                <w:b/>
                <w:sz w:val="24"/>
                <w:szCs w:val="24"/>
              </w:rPr>
              <w:t>Item</w:t>
            </w:r>
          </w:p>
        </w:tc>
        <w:tc>
          <w:tcPr>
            <w:tcW w:w="3266" w:type="pct"/>
            <w:gridSpan w:val="6"/>
          </w:tcPr>
          <w:p w14:paraId="0D21B021" w14:textId="77777777" w:rsidR="006C18ED" w:rsidRPr="00811841" w:rsidRDefault="006C18ED" w:rsidP="006602D6">
            <w:pPr>
              <w:tabs>
                <w:tab w:val="left" w:pos="8295"/>
              </w:tabs>
              <w:jc w:val="center"/>
              <w:rPr>
                <w:rFonts w:ascii="Times New Roman" w:hAnsi="Times New Roman"/>
                <w:b/>
                <w:sz w:val="24"/>
                <w:szCs w:val="24"/>
              </w:rPr>
            </w:pPr>
            <w:r w:rsidRPr="00811841">
              <w:rPr>
                <w:rFonts w:ascii="Times New Roman" w:hAnsi="Times New Roman"/>
                <w:b/>
                <w:sz w:val="24"/>
                <w:szCs w:val="24"/>
              </w:rPr>
              <w:t>Budget (Year-wise)</w:t>
            </w:r>
          </w:p>
          <w:p w14:paraId="606E9863" w14:textId="77777777" w:rsidR="006C18ED" w:rsidRPr="00811841" w:rsidRDefault="006C18ED" w:rsidP="006602D6">
            <w:pPr>
              <w:tabs>
                <w:tab w:val="left" w:pos="8295"/>
              </w:tabs>
              <w:rPr>
                <w:rFonts w:ascii="Times New Roman" w:hAnsi="Times New Roman"/>
                <w:b/>
              </w:rPr>
            </w:pPr>
          </w:p>
        </w:tc>
      </w:tr>
      <w:tr w:rsidR="006C18ED" w:rsidRPr="00804F81" w14:paraId="3834FFCD" w14:textId="77777777" w:rsidTr="006602D6">
        <w:tc>
          <w:tcPr>
            <w:tcW w:w="410" w:type="pct"/>
            <w:vMerge/>
          </w:tcPr>
          <w:p w14:paraId="56AB6F33" w14:textId="77777777" w:rsidR="006C18ED" w:rsidRPr="00811841" w:rsidRDefault="006C18ED" w:rsidP="006602D6">
            <w:pPr>
              <w:tabs>
                <w:tab w:val="left" w:pos="8295"/>
              </w:tabs>
              <w:rPr>
                <w:rFonts w:ascii="Times New Roman" w:hAnsi="Times New Roman"/>
                <w:b/>
              </w:rPr>
            </w:pPr>
          </w:p>
        </w:tc>
        <w:tc>
          <w:tcPr>
            <w:tcW w:w="1324" w:type="pct"/>
            <w:vMerge/>
          </w:tcPr>
          <w:p w14:paraId="09D5E0A8" w14:textId="77777777" w:rsidR="006C18ED" w:rsidRPr="00811841" w:rsidRDefault="006C18ED" w:rsidP="006602D6">
            <w:pPr>
              <w:tabs>
                <w:tab w:val="left" w:pos="8295"/>
              </w:tabs>
              <w:rPr>
                <w:rFonts w:ascii="Times New Roman" w:hAnsi="Times New Roman"/>
                <w:b/>
                <w:sz w:val="24"/>
                <w:szCs w:val="24"/>
              </w:rPr>
            </w:pPr>
          </w:p>
        </w:tc>
        <w:tc>
          <w:tcPr>
            <w:tcW w:w="550" w:type="pct"/>
          </w:tcPr>
          <w:p w14:paraId="6D183A6F"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543" w:type="pct"/>
          </w:tcPr>
          <w:p w14:paraId="5586B75F"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51" w:type="pct"/>
          </w:tcPr>
          <w:p w14:paraId="2C35ABE0"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50" w:type="pct"/>
          </w:tcPr>
          <w:p w14:paraId="220F8D97"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49B78BD5" w14:textId="77777777" w:rsidR="006C18ED" w:rsidRPr="00964933" w:rsidRDefault="006C18ED" w:rsidP="006602D6">
            <w:pPr>
              <w:tabs>
                <w:tab w:val="left" w:pos="8295"/>
              </w:tabs>
              <w:rPr>
                <w:rFonts w:ascii="Times New Roman" w:hAnsi="Times New Roman"/>
                <w:b/>
                <w:sz w:val="20"/>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22" w:type="pct"/>
          </w:tcPr>
          <w:p w14:paraId="217C4A24" w14:textId="77777777" w:rsidR="006C18ED" w:rsidRPr="00964933" w:rsidRDefault="006C18ED" w:rsidP="006602D6">
            <w:pPr>
              <w:tabs>
                <w:tab w:val="left" w:pos="8295"/>
              </w:tabs>
              <w:rPr>
                <w:rFonts w:ascii="Times New Roman" w:hAnsi="Times New Roman"/>
                <w:b/>
                <w:sz w:val="20"/>
              </w:rPr>
            </w:pPr>
            <w:r w:rsidRPr="00964933">
              <w:rPr>
                <w:rFonts w:ascii="Times New Roman" w:hAnsi="Times New Roman"/>
                <w:b/>
                <w:sz w:val="20"/>
                <w:szCs w:val="24"/>
              </w:rPr>
              <w:t>Total</w:t>
            </w:r>
          </w:p>
        </w:tc>
      </w:tr>
      <w:tr w:rsidR="006C18ED" w:rsidRPr="00804F81" w14:paraId="719B10B6" w14:textId="77777777" w:rsidTr="006602D6">
        <w:trPr>
          <w:trHeight w:val="239"/>
        </w:trPr>
        <w:tc>
          <w:tcPr>
            <w:tcW w:w="5000" w:type="pct"/>
            <w:gridSpan w:val="8"/>
          </w:tcPr>
          <w:p w14:paraId="64462234" w14:textId="77777777" w:rsidR="006C18ED" w:rsidRPr="00E23F15" w:rsidRDefault="006C18ED" w:rsidP="006602D6">
            <w:pPr>
              <w:tabs>
                <w:tab w:val="left" w:pos="8295"/>
              </w:tabs>
              <w:rPr>
                <w:rFonts w:ascii="Times New Roman" w:hAnsi="Times New Roman"/>
                <w:b/>
                <w:sz w:val="24"/>
                <w:szCs w:val="24"/>
              </w:rPr>
            </w:pPr>
            <w:r w:rsidRPr="00811841">
              <w:rPr>
                <w:rFonts w:ascii="Times New Roman" w:hAnsi="Times New Roman"/>
                <w:b/>
                <w:sz w:val="24"/>
                <w:szCs w:val="24"/>
              </w:rPr>
              <w:t>Recurring</w:t>
            </w:r>
          </w:p>
        </w:tc>
      </w:tr>
      <w:tr w:rsidR="006C18ED" w:rsidRPr="00804F81" w14:paraId="0A27812C" w14:textId="77777777" w:rsidTr="006602D6">
        <w:trPr>
          <w:trHeight w:val="574"/>
        </w:trPr>
        <w:tc>
          <w:tcPr>
            <w:tcW w:w="410" w:type="pct"/>
          </w:tcPr>
          <w:p w14:paraId="64DCFE91"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0D1EE29C" w14:textId="77777777" w:rsidR="006C18ED" w:rsidRPr="00804F81" w:rsidRDefault="006C18ED" w:rsidP="006602D6">
            <w:pPr>
              <w:tabs>
                <w:tab w:val="left" w:pos="8295"/>
              </w:tabs>
              <w:rPr>
                <w:rFonts w:ascii="Times New Roman" w:hAnsi="Times New Roman"/>
              </w:rPr>
            </w:pPr>
            <w:r w:rsidRPr="00811841">
              <w:rPr>
                <w:rFonts w:ascii="Times New Roman" w:hAnsi="Times New Roman"/>
              </w:rPr>
              <w:t>Salaries/Wages (Category-wise</w:t>
            </w:r>
            <w:r>
              <w:rPr>
                <w:rFonts w:ascii="Times New Roman" w:hAnsi="Times New Roman"/>
              </w:rPr>
              <w:t>)</w:t>
            </w:r>
          </w:p>
        </w:tc>
        <w:tc>
          <w:tcPr>
            <w:tcW w:w="550" w:type="pct"/>
          </w:tcPr>
          <w:p w14:paraId="74E83DA8" w14:textId="77777777" w:rsidR="006C18ED" w:rsidRPr="00804F81" w:rsidRDefault="006C18ED" w:rsidP="006602D6">
            <w:pPr>
              <w:tabs>
                <w:tab w:val="left" w:pos="8295"/>
              </w:tabs>
              <w:rPr>
                <w:rFonts w:ascii="Times New Roman" w:hAnsi="Times New Roman"/>
              </w:rPr>
            </w:pPr>
          </w:p>
        </w:tc>
        <w:tc>
          <w:tcPr>
            <w:tcW w:w="543" w:type="pct"/>
          </w:tcPr>
          <w:p w14:paraId="0C923EB6" w14:textId="77777777" w:rsidR="006C18ED" w:rsidRPr="00804F81" w:rsidRDefault="006C18ED" w:rsidP="006602D6">
            <w:pPr>
              <w:tabs>
                <w:tab w:val="left" w:pos="8295"/>
              </w:tabs>
              <w:rPr>
                <w:rFonts w:ascii="Times New Roman" w:hAnsi="Times New Roman"/>
              </w:rPr>
            </w:pPr>
          </w:p>
        </w:tc>
        <w:tc>
          <w:tcPr>
            <w:tcW w:w="551" w:type="pct"/>
          </w:tcPr>
          <w:p w14:paraId="617C7626" w14:textId="77777777" w:rsidR="006C18ED" w:rsidRPr="00804F81" w:rsidRDefault="006C18ED" w:rsidP="006602D6">
            <w:pPr>
              <w:tabs>
                <w:tab w:val="left" w:pos="8295"/>
              </w:tabs>
              <w:rPr>
                <w:rFonts w:ascii="Times New Roman" w:hAnsi="Times New Roman"/>
              </w:rPr>
            </w:pPr>
          </w:p>
        </w:tc>
        <w:tc>
          <w:tcPr>
            <w:tcW w:w="550" w:type="pct"/>
          </w:tcPr>
          <w:p w14:paraId="7ECD8C2F" w14:textId="77777777" w:rsidR="006C18ED" w:rsidRPr="00804F81" w:rsidRDefault="006C18ED" w:rsidP="006602D6">
            <w:pPr>
              <w:tabs>
                <w:tab w:val="left" w:pos="8295"/>
              </w:tabs>
              <w:rPr>
                <w:rFonts w:ascii="Times New Roman" w:hAnsi="Times New Roman"/>
              </w:rPr>
            </w:pPr>
          </w:p>
        </w:tc>
        <w:tc>
          <w:tcPr>
            <w:tcW w:w="550" w:type="pct"/>
          </w:tcPr>
          <w:p w14:paraId="2E87D4FF" w14:textId="77777777" w:rsidR="006C18ED" w:rsidRPr="00804F81" w:rsidRDefault="006C18ED" w:rsidP="006602D6">
            <w:pPr>
              <w:tabs>
                <w:tab w:val="left" w:pos="8295"/>
              </w:tabs>
              <w:rPr>
                <w:rFonts w:ascii="Times New Roman" w:hAnsi="Times New Roman"/>
              </w:rPr>
            </w:pPr>
          </w:p>
        </w:tc>
        <w:tc>
          <w:tcPr>
            <w:tcW w:w="522" w:type="pct"/>
          </w:tcPr>
          <w:p w14:paraId="2C030019" w14:textId="77777777" w:rsidR="006C18ED" w:rsidRPr="00804F81" w:rsidRDefault="006C18ED" w:rsidP="006602D6">
            <w:pPr>
              <w:tabs>
                <w:tab w:val="left" w:pos="8295"/>
              </w:tabs>
              <w:rPr>
                <w:rFonts w:ascii="Times New Roman" w:hAnsi="Times New Roman"/>
              </w:rPr>
            </w:pPr>
          </w:p>
        </w:tc>
      </w:tr>
      <w:tr w:rsidR="006C18ED" w:rsidRPr="00804F81" w14:paraId="1B7C7BD1" w14:textId="77777777" w:rsidTr="006602D6">
        <w:trPr>
          <w:trHeight w:val="420"/>
        </w:trPr>
        <w:tc>
          <w:tcPr>
            <w:tcW w:w="410" w:type="pct"/>
          </w:tcPr>
          <w:p w14:paraId="28933067"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31B4BAD5" w14:textId="77777777" w:rsidR="006C18ED" w:rsidRPr="00804F81" w:rsidRDefault="006C18ED" w:rsidP="006602D6">
            <w:pPr>
              <w:tabs>
                <w:tab w:val="left" w:pos="8295"/>
              </w:tabs>
              <w:rPr>
                <w:rFonts w:ascii="Times New Roman" w:hAnsi="Times New Roman"/>
              </w:rPr>
            </w:pPr>
            <w:r w:rsidRPr="00811841">
              <w:rPr>
                <w:rFonts w:ascii="Times New Roman" w:hAnsi="Times New Roman"/>
              </w:rPr>
              <w:t xml:space="preserve">Consumables </w:t>
            </w:r>
          </w:p>
        </w:tc>
        <w:tc>
          <w:tcPr>
            <w:tcW w:w="550" w:type="pct"/>
          </w:tcPr>
          <w:p w14:paraId="7D7047EE" w14:textId="77777777" w:rsidR="006C18ED" w:rsidRPr="00804F81" w:rsidRDefault="006C18ED" w:rsidP="006602D6">
            <w:pPr>
              <w:tabs>
                <w:tab w:val="left" w:pos="8295"/>
              </w:tabs>
              <w:rPr>
                <w:rFonts w:ascii="Times New Roman" w:hAnsi="Times New Roman"/>
              </w:rPr>
            </w:pPr>
          </w:p>
        </w:tc>
        <w:tc>
          <w:tcPr>
            <w:tcW w:w="543" w:type="pct"/>
          </w:tcPr>
          <w:p w14:paraId="57846B66" w14:textId="77777777" w:rsidR="006C18ED" w:rsidRPr="00804F81" w:rsidRDefault="006C18ED" w:rsidP="006602D6">
            <w:pPr>
              <w:tabs>
                <w:tab w:val="left" w:pos="8295"/>
              </w:tabs>
              <w:rPr>
                <w:rFonts w:ascii="Times New Roman" w:hAnsi="Times New Roman"/>
              </w:rPr>
            </w:pPr>
          </w:p>
        </w:tc>
        <w:tc>
          <w:tcPr>
            <w:tcW w:w="551" w:type="pct"/>
          </w:tcPr>
          <w:p w14:paraId="0E18FE4D" w14:textId="77777777" w:rsidR="006C18ED" w:rsidRPr="00804F81" w:rsidRDefault="006C18ED" w:rsidP="006602D6">
            <w:pPr>
              <w:tabs>
                <w:tab w:val="left" w:pos="8295"/>
              </w:tabs>
              <w:rPr>
                <w:rFonts w:ascii="Times New Roman" w:hAnsi="Times New Roman"/>
              </w:rPr>
            </w:pPr>
          </w:p>
        </w:tc>
        <w:tc>
          <w:tcPr>
            <w:tcW w:w="550" w:type="pct"/>
          </w:tcPr>
          <w:p w14:paraId="6FE08611" w14:textId="77777777" w:rsidR="006C18ED" w:rsidRPr="00804F81" w:rsidRDefault="006C18ED" w:rsidP="006602D6">
            <w:pPr>
              <w:tabs>
                <w:tab w:val="left" w:pos="8295"/>
              </w:tabs>
              <w:rPr>
                <w:rFonts w:ascii="Times New Roman" w:hAnsi="Times New Roman"/>
              </w:rPr>
            </w:pPr>
          </w:p>
        </w:tc>
        <w:tc>
          <w:tcPr>
            <w:tcW w:w="550" w:type="pct"/>
          </w:tcPr>
          <w:p w14:paraId="13843FED" w14:textId="77777777" w:rsidR="006C18ED" w:rsidRPr="00804F81" w:rsidRDefault="006C18ED" w:rsidP="006602D6">
            <w:pPr>
              <w:tabs>
                <w:tab w:val="left" w:pos="8295"/>
              </w:tabs>
              <w:rPr>
                <w:rFonts w:ascii="Times New Roman" w:hAnsi="Times New Roman"/>
              </w:rPr>
            </w:pPr>
          </w:p>
        </w:tc>
        <w:tc>
          <w:tcPr>
            <w:tcW w:w="522" w:type="pct"/>
          </w:tcPr>
          <w:p w14:paraId="5395236A" w14:textId="77777777" w:rsidR="006C18ED" w:rsidRPr="00804F81" w:rsidRDefault="006C18ED" w:rsidP="006602D6">
            <w:pPr>
              <w:tabs>
                <w:tab w:val="left" w:pos="8295"/>
              </w:tabs>
              <w:rPr>
                <w:rFonts w:ascii="Times New Roman" w:hAnsi="Times New Roman"/>
              </w:rPr>
            </w:pPr>
          </w:p>
        </w:tc>
      </w:tr>
      <w:tr w:rsidR="006C18ED" w:rsidRPr="00804F81" w14:paraId="1E44110F" w14:textId="77777777" w:rsidTr="006602D6">
        <w:trPr>
          <w:trHeight w:val="469"/>
        </w:trPr>
        <w:tc>
          <w:tcPr>
            <w:tcW w:w="410" w:type="pct"/>
          </w:tcPr>
          <w:p w14:paraId="11A6C065"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452F9066" w14:textId="77777777" w:rsidR="006C18ED" w:rsidRPr="00804F81" w:rsidRDefault="006C18ED" w:rsidP="006602D6">
            <w:pPr>
              <w:tabs>
                <w:tab w:val="left" w:pos="8295"/>
              </w:tabs>
              <w:rPr>
                <w:rFonts w:ascii="Times New Roman" w:hAnsi="Times New Roman"/>
              </w:rPr>
            </w:pPr>
            <w:r w:rsidRPr="00811841">
              <w:rPr>
                <w:rFonts w:ascii="Times New Roman" w:hAnsi="Times New Roman"/>
              </w:rPr>
              <w:t xml:space="preserve">Travel </w:t>
            </w:r>
          </w:p>
        </w:tc>
        <w:tc>
          <w:tcPr>
            <w:tcW w:w="550" w:type="pct"/>
          </w:tcPr>
          <w:p w14:paraId="4CC36B40" w14:textId="77777777" w:rsidR="006C18ED" w:rsidRPr="00804F81" w:rsidRDefault="006C18ED" w:rsidP="006602D6">
            <w:pPr>
              <w:tabs>
                <w:tab w:val="left" w:pos="8295"/>
              </w:tabs>
              <w:rPr>
                <w:rFonts w:ascii="Times New Roman" w:hAnsi="Times New Roman"/>
              </w:rPr>
            </w:pPr>
          </w:p>
        </w:tc>
        <w:tc>
          <w:tcPr>
            <w:tcW w:w="543" w:type="pct"/>
          </w:tcPr>
          <w:p w14:paraId="7FF65A0D" w14:textId="77777777" w:rsidR="006C18ED" w:rsidRPr="00804F81" w:rsidRDefault="006C18ED" w:rsidP="006602D6">
            <w:pPr>
              <w:tabs>
                <w:tab w:val="left" w:pos="8295"/>
              </w:tabs>
              <w:rPr>
                <w:rFonts w:ascii="Times New Roman" w:hAnsi="Times New Roman"/>
              </w:rPr>
            </w:pPr>
          </w:p>
        </w:tc>
        <w:tc>
          <w:tcPr>
            <w:tcW w:w="551" w:type="pct"/>
          </w:tcPr>
          <w:p w14:paraId="28E9A2D4" w14:textId="77777777" w:rsidR="006C18ED" w:rsidRPr="00804F81" w:rsidRDefault="006C18ED" w:rsidP="006602D6">
            <w:pPr>
              <w:tabs>
                <w:tab w:val="left" w:pos="8295"/>
              </w:tabs>
              <w:rPr>
                <w:rFonts w:ascii="Times New Roman" w:hAnsi="Times New Roman"/>
              </w:rPr>
            </w:pPr>
          </w:p>
        </w:tc>
        <w:tc>
          <w:tcPr>
            <w:tcW w:w="550" w:type="pct"/>
          </w:tcPr>
          <w:p w14:paraId="26186D78" w14:textId="77777777" w:rsidR="006C18ED" w:rsidRPr="00804F81" w:rsidRDefault="006C18ED" w:rsidP="006602D6">
            <w:pPr>
              <w:tabs>
                <w:tab w:val="left" w:pos="8295"/>
              </w:tabs>
              <w:rPr>
                <w:rFonts w:ascii="Times New Roman" w:hAnsi="Times New Roman"/>
              </w:rPr>
            </w:pPr>
          </w:p>
        </w:tc>
        <w:tc>
          <w:tcPr>
            <w:tcW w:w="550" w:type="pct"/>
          </w:tcPr>
          <w:p w14:paraId="122C4EE4" w14:textId="77777777" w:rsidR="006C18ED" w:rsidRPr="00804F81" w:rsidRDefault="006C18ED" w:rsidP="006602D6">
            <w:pPr>
              <w:tabs>
                <w:tab w:val="left" w:pos="8295"/>
              </w:tabs>
              <w:rPr>
                <w:rFonts w:ascii="Times New Roman" w:hAnsi="Times New Roman"/>
              </w:rPr>
            </w:pPr>
          </w:p>
        </w:tc>
        <w:tc>
          <w:tcPr>
            <w:tcW w:w="522" w:type="pct"/>
          </w:tcPr>
          <w:p w14:paraId="48DB4071" w14:textId="77777777" w:rsidR="006C18ED" w:rsidRPr="00804F81" w:rsidRDefault="006C18ED" w:rsidP="006602D6">
            <w:pPr>
              <w:tabs>
                <w:tab w:val="left" w:pos="8295"/>
              </w:tabs>
              <w:rPr>
                <w:rFonts w:ascii="Times New Roman" w:hAnsi="Times New Roman"/>
              </w:rPr>
            </w:pPr>
          </w:p>
        </w:tc>
      </w:tr>
      <w:tr w:rsidR="006C18ED" w:rsidRPr="00804F81" w14:paraId="734C6C06" w14:textId="77777777" w:rsidTr="006602D6">
        <w:trPr>
          <w:trHeight w:val="469"/>
        </w:trPr>
        <w:tc>
          <w:tcPr>
            <w:tcW w:w="410" w:type="pct"/>
          </w:tcPr>
          <w:p w14:paraId="344F3668"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5DE6F1F8" w14:textId="77777777" w:rsidR="006C18ED" w:rsidRPr="00811841" w:rsidRDefault="006C18ED" w:rsidP="006602D6">
            <w:pPr>
              <w:tabs>
                <w:tab w:val="left" w:pos="8295"/>
              </w:tabs>
              <w:rPr>
                <w:rFonts w:ascii="Times New Roman" w:hAnsi="Times New Roman"/>
              </w:rPr>
            </w:pPr>
            <w:r w:rsidRPr="00811841">
              <w:rPr>
                <w:rFonts w:ascii="Times New Roman" w:hAnsi="Times New Roman"/>
              </w:rPr>
              <w:t>Contingency</w:t>
            </w:r>
          </w:p>
        </w:tc>
        <w:tc>
          <w:tcPr>
            <w:tcW w:w="550" w:type="pct"/>
          </w:tcPr>
          <w:p w14:paraId="7FDDAE27" w14:textId="77777777" w:rsidR="006C18ED" w:rsidRPr="00804F81" w:rsidRDefault="006C18ED" w:rsidP="006602D6">
            <w:pPr>
              <w:tabs>
                <w:tab w:val="left" w:pos="8295"/>
              </w:tabs>
              <w:rPr>
                <w:rFonts w:ascii="Times New Roman" w:hAnsi="Times New Roman"/>
              </w:rPr>
            </w:pPr>
          </w:p>
        </w:tc>
        <w:tc>
          <w:tcPr>
            <w:tcW w:w="543" w:type="pct"/>
          </w:tcPr>
          <w:p w14:paraId="766F000E" w14:textId="77777777" w:rsidR="006C18ED" w:rsidRPr="00804F81" w:rsidRDefault="006C18ED" w:rsidP="006602D6">
            <w:pPr>
              <w:tabs>
                <w:tab w:val="left" w:pos="8295"/>
              </w:tabs>
              <w:rPr>
                <w:rFonts w:ascii="Times New Roman" w:hAnsi="Times New Roman"/>
              </w:rPr>
            </w:pPr>
          </w:p>
        </w:tc>
        <w:tc>
          <w:tcPr>
            <w:tcW w:w="551" w:type="pct"/>
          </w:tcPr>
          <w:p w14:paraId="1B621CE3" w14:textId="77777777" w:rsidR="006C18ED" w:rsidRPr="00804F81" w:rsidRDefault="006C18ED" w:rsidP="006602D6">
            <w:pPr>
              <w:tabs>
                <w:tab w:val="left" w:pos="8295"/>
              </w:tabs>
              <w:rPr>
                <w:rFonts w:ascii="Times New Roman" w:hAnsi="Times New Roman"/>
              </w:rPr>
            </w:pPr>
          </w:p>
        </w:tc>
        <w:tc>
          <w:tcPr>
            <w:tcW w:w="550" w:type="pct"/>
          </w:tcPr>
          <w:p w14:paraId="1DFAF76D" w14:textId="77777777" w:rsidR="006C18ED" w:rsidRPr="00804F81" w:rsidRDefault="006C18ED" w:rsidP="006602D6">
            <w:pPr>
              <w:tabs>
                <w:tab w:val="left" w:pos="8295"/>
              </w:tabs>
              <w:rPr>
                <w:rFonts w:ascii="Times New Roman" w:hAnsi="Times New Roman"/>
              </w:rPr>
            </w:pPr>
          </w:p>
        </w:tc>
        <w:tc>
          <w:tcPr>
            <w:tcW w:w="550" w:type="pct"/>
          </w:tcPr>
          <w:p w14:paraId="3FF2C499" w14:textId="77777777" w:rsidR="006C18ED" w:rsidRPr="00804F81" w:rsidRDefault="006C18ED" w:rsidP="006602D6">
            <w:pPr>
              <w:tabs>
                <w:tab w:val="left" w:pos="8295"/>
              </w:tabs>
              <w:rPr>
                <w:rFonts w:ascii="Times New Roman" w:hAnsi="Times New Roman"/>
              </w:rPr>
            </w:pPr>
          </w:p>
        </w:tc>
        <w:tc>
          <w:tcPr>
            <w:tcW w:w="522" w:type="pct"/>
          </w:tcPr>
          <w:p w14:paraId="5F6CFDAB" w14:textId="77777777" w:rsidR="006C18ED" w:rsidRPr="00804F81" w:rsidRDefault="006C18ED" w:rsidP="006602D6">
            <w:pPr>
              <w:tabs>
                <w:tab w:val="left" w:pos="8295"/>
              </w:tabs>
              <w:rPr>
                <w:rFonts w:ascii="Times New Roman" w:hAnsi="Times New Roman"/>
              </w:rPr>
            </w:pPr>
          </w:p>
        </w:tc>
      </w:tr>
      <w:tr w:rsidR="006C18ED" w:rsidRPr="00804F81" w14:paraId="5C1F30E3" w14:textId="77777777" w:rsidTr="006602D6">
        <w:trPr>
          <w:trHeight w:val="469"/>
        </w:trPr>
        <w:tc>
          <w:tcPr>
            <w:tcW w:w="410" w:type="pct"/>
          </w:tcPr>
          <w:p w14:paraId="55D91964"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04AFEADF" w14:textId="77777777" w:rsidR="006C18ED" w:rsidRPr="00811841" w:rsidRDefault="006C18ED" w:rsidP="006602D6">
            <w:pPr>
              <w:tabs>
                <w:tab w:val="left" w:pos="8295"/>
              </w:tabs>
              <w:jc w:val="both"/>
              <w:rPr>
                <w:rFonts w:ascii="Times New Roman" w:hAnsi="Times New Roman"/>
              </w:rPr>
            </w:pPr>
            <w:r w:rsidRPr="00811841">
              <w:rPr>
                <w:rFonts w:ascii="Times New Roman" w:hAnsi="Times New Roman"/>
              </w:rPr>
              <w:t>Other costs (</w:t>
            </w:r>
            <w:r>
              <w:rPr>
                <w:rFonts w:ascii="Times New Roman" w:hAnsi="Times New Roman"/>
              </w:rPr>
              <w:t>including meetings, workshops, seminars, minor equipment, subscriptions of databases, software license, etc.</w:t>
            </w:r>
            <w:r w:rsidRPr="00811841">
              <w:rPr>
                <w:rFonts w:ascii="Times New Roman" w:hAnsi="Times New Roman"/>
              </w:rPr>
              <w:t xml:space="preserve">) </w:t>
            </w:r>
          </w:p>
        </w:tc>
        <w:tc>
          <w:tcPr>
            <w:tcW w:w="550" w:type="pct"/>
          </w:tcPr>
          <w:p w14:paraId="6BD222CF" w14:textId="77777777" w:rsidR="006C18ED" w:rsidRPr="00804F81" w:rsidRDefault="006C18ED" w:rsidP="006602D6">
            <w:pPr>
              <w:tabs>
                <w:tab w:val="left" w:pos="8295"/>
              </w:tabs>
              <w:rPr>
                <w:rFonts w:ascii="Times New Roman" w:hAnsi="Times New Roman"/>
              </w:rPr>
            </w:pPr>
          </w:p>
        </w:tc>
        <w:tc>
          <w:tcPr>
            <w:tcW w:w="543" w:type="pct"/>
          </w:tcPr>
          <w:p w14:paraId="778E4912" w14:textId="77777777" w:rsidR="006C18ED" w:rsidRPr="00804F81" w:rsidRDefault="006C18ED" w:rsidP="006602D6">
            <w:pPr>
              <w:tabs>
                <w:tab w:val="left" w:pos="8295"/>
              </w:tabs>
              <w:rPr>
                <w:rFonts w:ascii="Times New Roman" w:hAnsi="Times New Roman"/>
              </w:rPr>
            </w:pPr>
          </w:p>
        </w:tc>
        <w:tc>
          <w:tcPr>
            <w:tcW w:w="551" w:type="pct"/>
          </w:tcPr>
          <w:p w14:paraId="28962AB5" w14:textId="77777777" w:rsidR="006C18ED" w:rsidRPr="00804F81" w:rsidRDefault="006C18ED" w:rsidP="006602D6">
            <w:pPr>
              <w:tabs>
                <w:tab w:val="left" w:pos="8295"/>
              </w:tabs>
              <w:rPr>
                <w:rFonts w:ascii="Times New Roman" w:hAnsi="Times New Roman"/>
              </w:rPr>
            </w:pPr>
          </w:p>
        </w:tc>
        <w:tc>
          <w:tcPr>
            <w:tcW w:w="550" w:type="pct"/>
          </w:tcPr>
          <w:p w14:paraId="23F11C46" w14:textId="77777777" w:rsidR="006C18ED" w:rsidRPr="00804F81" w:rsidRDefault="006C18ED" w:rsidP="006602D6">
            <w:pPr>
              <w:tabs>
                <w:tab w:val="left" w:pos="8295"/>
              </w:tabs>
              <w:rPr>
                <w:rFonts w:ascii="Times New Roman" w:hAnsi="Times New Roman"/>
              </w:rPr>
            </w:pPr>
          </w:p>
        </w:tc>
        <w:tc>
          <w:tcPr>
            <w:tcW w:w="550" w:type="pct"/>
          </w:tcPr>
          <w:p w14:paraId="73D67DF2" w14:textId="77777777" w:rsidR="006C18ED" w:rsidRPr="00804F81" w:rsidRDefault="006C18ED" w:rsidP="006602D6">
            <w:pPr>
              <w:tabs>
                <w:tab w:val="left" w:pos="8295"/>
              </w:tabs>
              <w:rPr>
                <w:rFonts w:ascii="Times New Roman" w:hAnsi="Times New Roman"/>
              </w:rPr>
            </w:pPr>
          </w:p>
        </w:tc>
        <w:tc>
          <w:tcPr>
            <w:tcW w:w="522" w:type="pct"/>
          </w:tcPr>
          <w:p w14:paraId="06AAA8ED" w14:textId="77777777" w:rsidR="006C18ED" w:rsidRPr="00804F81" w:rsidRDefault="006C18ED" w:rsidP="006602D6">
            <w:pPr>
              <w:tabs>
                <w:tab w:val="left" w:pos="8295"/>
              </w:tabs>
              <w:rPr>
                <w:rFonts w:ascii="Times New Roman" w:hAnsi="Times New Roman"/>
              </w:rPr>
            </w:pPr>
          </w:p>
        </w:tc>
      </w:tr>
      <w:tr w:rsidR="006C18ED" w:rsidRPr="00804F81" w14:paraId="67681A45" w14:textId="77777777" w:rsidTr="006602D6">
        <w:tc>
          <w:tcPr>
            <w:tcW w:w="410" w:type="pct"/>
          </w:tcPr>
          <w:p w14:paraId="33A3556C" w14:textId="77777777" w:rsidR="006C18ED" w:rsidRPr="00811841" w:rsidRDefault="006C18ED" w:rsidP="006C18ED">
            <w:pPr>
              <w:pStyle w:val="ListParagraph"/>
              <w:numPr>
                <w:ilvl w:val="0"/>
                <w:numId w:val="20"/>
              </w:numPr>
              <w:tabs>
                <w:tab w:val="left" w:pos="8295"/>
              </w:tabs>
              <w:rPr>
                <w:rFonts w:ascii="Times New Roman" w:hAnsi="Times New Roman"/>
              </w:rPr>
            </w:pPr>
          </w:p>
        </w:tc>
        <w:tc>
          <w:tcPr>
            <w:tcW w:w="1324" w:type="pct"/>
          </w:tcPr>
          <w:p w14:paraId="1C10EBB9" w14:textId="77777777" w:rsidR="006C18ED" w:rsidRPr="00804F81" w:rsidRDefault="006C18ED" w:rsidP="006602D6">
            <w:pPr>
              <w:tabs>
                <w:tab w:val="left" w:pos="8295"/>
              </w:tabs>
              <w:ind w:left="22"/>
              <w:rPr>
                <w:rFonts w:ascii="Times New Roman" w:hAnsi="Times New Roman"/>
                <w:sz w:val="24"/>
                <w:szCs w:val="24"/>
              </w:rPr>
            </w:pPr>
            <w:r w:rsidRPr="00804F81">
              <w:rPr>
                <w:rFonts w:ascii="Times New Roman" w:hAnsi="Times New Roman"/>
                <w:sz w:val="24"/>
                <w:szCs w:val="24"/>
              </w:rPr>
              <w:t>Overhead charges</w:t>
            </w:r>
          </w:p>
        </w:tc>
        <w:tc>
          <w:tcPr>
            <w:tcW w:w="550" w:type="pct"/>
          </w:tcPr>
          <w:p w14:paraId="502FE9BA" w14:textId="77777777" w:rsidR="006C18ED" w:rsidRPr="00804F81" w:rsidRDefault="006C18ED" w:rsidP="006602D6">
            <w:pPr>
              <w:tabs>
                <w:tab w:val="left" w:pos="8295"/>
              </w:tabs>
              <w:rPr>
                <w:rFonts w:ascii="Times New Roman" w:hAnsi="Times New Roman"/>
                <w:sz w:val="24"/>
                <w:szCs w:val="24"/>
              </w:rPr>
            </w:pPr>
          </w:p>
        </w:tc>
        <w:tc>
          <w:tcPr>
            <w:tcW w:w="543" w:type="pct"/>
          </w:tcPr>
          <w:p w14:paraId="59267663" w14:textId="77777777" w:rsidR="006C18ED" w:rsidRPr="00804F81" w:rsidRDefault="006C18ED" w:rsidP="006602D6">
            <w:pPr>
              <w:tabs>
                <w:tab w:val="left" w:pos="8295"/>
              </w:tabs>
              <w:rPr>
                <w:rFonts w:ascii="Times New Roman" w:hAnsi="Times New Roman"/>
                <w:sz w:val="24"/>
                <w:szCs w:val="24"/>
              </w:rPr>
            </w:pPr>
          </w:p>
        </w:tc>
        <w:tc>
          <w:tcPr>
            <w:tcW w:w="551" w:type="pct"/>
          </w:tcPr>
          <w:p w14:paraId="33988A6F" w14:textId="77777777" w:rsidR="006C18ED" w:rsidRPr="00804F81" w:rsidRDefault="006C18ED" w:rsidP="006602D6">
            <w:pPr>
              <w:tabs>
                <w:tab w:val="left" w:pos="8295"/>
              </w:tabs>
              <w:rPr>
                <w:rFonts w:ascii="Times New Roman" w:hAnsi="Times New Roman"/>
                <w:sz w:val="24"/>
                <w:szCs w:val="24"/>
              </w:rPr>
            </w:pPr>
          </w:p>
        </w:tc>
        <w:tc>
          <w:tcPr>
            <w:tcW w:w="550" w:type="pct"/>
          </w:tcPr>
          <w:p w14:paraId="7E038F53" w14:textId="77777777" w:rsidR="006C18ED" w:rsidRPr="00804F81" w:rsidRDefault="006C18ED" w:rsidP="006602D6">
            <w:pPr>
              <w:tabs>
                <w:tab w:val="left" w:pos="8295"/>
              </w:tabs>
              <w:rPr>
                <w:rFonts w:ascii="Times New Roman" w:hAnsi="Times New Roman"/>
                <w:sz w:val="24"/>
                <w:szCs w:val="24"/>
              </w:rPr>
            </w:pPr>
          </w:p>
        </w:tc>
        <w:tc>
          <w:tcPr>
            <w:tcW w:w="550" w:type="pct"/>
          </w:tcPr>
          <w:p w14:paraId="699E5C89" w14:textId="77777777" w:rsidR="006C18ED" w:rsidRPr="00804F81" w:rsidRDefault="006C18ED" w:rsidP="006602D6">
            <w:pPr>
              <w:tabs>
                <w:tab w:val="left" w:pos="8295"/>
              </w:tabs>
              <w:rPr>
                <w:rFonts w:ascii="Times New Roman" w:hAnsi="Times New Roman"/>
              </w:rPr>
            </w:pPr>
          </w:p>
        </w:tc>
        <w:tc>
          <w:tcPr>
            <w:tcW w:w="522" w:type="pct"/>
          </w:tcPr>
          <w:p w14:paraId="7B50D77F" w14:textId="77777777" w:rsidR="006C18ED" w:rsidRPr="00804F81" w:rsidRDefault="006C18ED" w:rsidP="006602D6">
            <w:pPr>
              <w:tabs>
                <w:tab w:val="left" w:pos="8295"/>
              </w:tabs>
              <w:rPr>
                <w:rFonts w:ascii="Times New Roman" w:hAnsi="Times New Roman"/>
              </w:rPr>
            </w:pPr>
          </w:p>
        </w:tc>
      </w:tr>
      <w:tr w:rsidR="006C18ED" w:rsidRPr="00804F81" w14:paraId="23C9441A" w14:textId="77777777" w:rsidTr="006602D6">
        <w:trPr>
          <w:trHeight w:val="428"/>
        </w:trPr>
        <w:tc>
          <w:tcPr>
            <w:tcW w:w="410" w:type="pct"/>
          </w:tcPr>
          <w:p w14:paraId="1FC4C214" w14:textId="77777777" w:rsidR="006C18ED" w:rsidRPr="00964933" w:rsidRDefault="006C18ED" w:rsidP="006602D6">
            <w:pPr>
              <w:tabs>
                <w:tab w:val="left" w:pos="8295"/>
              </w:tabs>
              <w:ind w:left="360"/>
              <w:rPr>
                <w:rFonts w:ascii="Times New Roman" w:hAnsi="Times New Roman"/>
                <w:b/>
              </w:rPr>
            </w:pPr>
          </w:p>
        </w:tc>
        <w:tc>
          <w:tcPr>
            <w:tcW w:w="1324" w:type="pct"/>
          </w:tcPr>
          <w:p w14:paraId="5A563A27" w14:textId="31F4115A" w:rsidR="006C18ED" w:rsidRPr="00811841" w:rsidRDefault="006C18ED" w:rsidP="006602D6">
            <w:pPr>
              <w:tabs>
                <w:tab w:val="left" w:pos="8295"/>
              </w:tabs>
              <w:ind w:left="306" w:hanging="284"/>
              <w:rPr>
                <w:rFonts w:ascii="Times New Roman" w:hAnsi="Times New Roman"/>
                <w:b/>
                <w:sz w:val="24"/>
                <w:szCs w:val="24"/>
              </w:rPr>
            </w:pPr>
            <w:r w:rsidRPr="00811841">
              <w:rPr>
                <w:rFonts w:ascii="Times New Roman" w:hAnsi="Times New Roman"/>
                <w:b/>
                <w:sz w:val="24"/>
                <w:szCs w:val="24"/>
              </w:rPr>
              <w:t>T</w:t>
            </w:r>
            <w:r>
              <w:rPr>
                <w:rFonts w:ascii="Times New Roman" w:hAnsi="Times New Roman"/>
                <w:b/>
                <w:sz w:val="24"/>
                <w:szCs w:val="24"/>
              </w:rPr>
              <w:t>otal</w:t>
            </w:r>
            <w:r w:rsidRPr="00811841">
              <w:rPr>
                <w:rFonts w:ascii="Times New Roman" w:hAnsi="Times New Roman"/>
                <w:b/>
                <w:sz w:val="24"/>
                <w:szCs w:val="24"/>
              </w:rPr>
              <w:t xml:space="preserve"> </w:t>
            </w:r>
            <w:r>
              <w:rPr>
                <w:rFonts w:ascii="Times New Roman" w:hAnsi="Times New Roman"/>
                <w:b/>
                <w:sz w:val="24"/>
                <w:szCs w:val="24"/>
              </w:rPr>
              <w:t>(INR)</w:t>
            </w:r>
          </w:p>
        </w:tc>
        <w:tc>
          <w:tcPr>
            <w:tcW w:w="550" w:type="pct"/>
          </w:tcPr>
          <w:p w14:paraId="3901CF8C" w14:textId="77777777" w:rsidR="006C18ED" w:rsidRPr="00811841" w:rsidRDefault="006C18ED" w:rsidP="006602D6">
            <w:pPr>
              <w:tabs>
                <w:tab w:val="left" w:pos="8295"/>
              </w:tabs>
              <w:rPr>
                <w:rFonts w:ascii="Times New Roman" w:hAnsi="Times New Roman"/>
                <w:b/>
                <w:sz w:val="24"/>
                <w:szCs w:val="24"/>
              </w:rPr>
            </w:pPr>
          </w:p>
        </w:tc>
        <w:tc>
          <w:tcPr>
            <w:tcW w:w="543" w:type="pct"/>
          </w:tcPr>
          <w:p w14:paraId="1583FE7C" w14:textId="77777777" w:rsidR="006C18ED" w:rsidRPr="00811841" w:rsidRDefault="006C18ED" w:rsidP="006602D6">
            <w:pPr>
              <w:tabs>
                <w:tab w:val="left" w:pos="8295"/>
              </w:tabs>
              <w:rPr>
                <w:rFonts w:ascii="Times New Roman" w:hAnsi="Times New Roman"/>
                <w:b/>
                <w:sz w:val="24"/>
                <w:szCs w:val="24"/>
              </w:rPr>
            </w:pPr>
          </w:p>
        </w:tc>
        <w:tc>
          <w:tcPr>
            <w:tcW w:w="551" w:type="pct"/>
          </w:tcPr>
          <w:p w14:paraId="03C69F9C" w14:textId="77777777" w:rsidR="006C18ED" w:rsidRPr="00811841" w:rsidRDefault="006C18ED" w:rsidP="006602D6">
            <w:pPr>
              <w:tabs>
                <w:tab w:val="left" w:pos="8295"/>
              </w:tabs>
              <w:rPr>
                <w:rFonts w:ascii="Times New Roman" w:hAnsi="Times New Roman"/>
                <w:b/>
                <w:sz w:val="24"/>
                <w:szCs w:val="24"/>
              </w:rPr>
            </w:pPr>
          </w:p>
        </w:tc>
        <w:tc>
          <w:tcPr>
            <w:tcW w:w="550" w:type="pct"/>
          </w:tcPr>
          <w:p w14:paraId="75E5DEDD" w14:textId="77777777" w:rsidR="006C18ED" w:rsidRPr="00811841" w:rsidRDefault="006C18ED" w:rsidP="006602D6">
            <w:pPr>
              <w:tabs>
                <w:tab w:val="left" w:pos="8295"/>
              </w:tabs>
              <w:rPr>
                <w:rFonts w:ascii="Times New Roman" w:hAnsi="Times New Roman"/>
                <w:b/>
                <w:sz w:val="24"/>
                <w:szCs w:val="24"/>
              </w:rPr>
            </w:pPr>
          </w:p>
        </w:tc>
        <w:tc>
          <w:tcPr>
            <w:tcW w:w="550" w:type="pct"/>
          </w:tcPr>
          <w:p w14:paraId="0EA3B129" w14:textId="77777777" w:rsidR="006C18ED" w:rsidRPr="00811841" w:rsidRDefault="006C18ED" w:rsidP="006602D6">
            <w:pPr>
              <w:tabs>
                <w:tab w:val="left" w:pos="8295"/>
              </w:tabs>
              <w:rPr>
                <w:rFonts w:ascii="Times New Roman" w:hAnsi="Times New Roman"/>
                <w:b/>
              </w:rPr>
            </w:pPr>
          </w:p>
        </w:tc>
        <w:tc>
          <w:tcPr>
            <w:tcW w:w="522" w:type="pct"/>
          </w:tcPr>
          <w:p w14:paraId="38D02286" w14:textId="77777777" w:rsidR="006C18ED" w:rsidRPr="00811841" w:rsidRDefault="006C18ED" w:rsidP="006602D6">
            <w:pPr>
              <w:tabs>
                <w:tab w:val="left" w:pos="8295"/>
              </w:tabs>
              <w:rPr>
                <w:rFonts w:ascii="Times New Roman" w:hAnsi="Times New Roman"/>
                <w:b/>
              </w:rPr>
            </w:pPr>
          </w:p>
        </w:tc>
      </w:tr>
    </w:tbl>
    <w:p w14:paraId="7B464F9D"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536946C0" w14:textId="359DB96B"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12</w:t>
      </w:r>
      <w:r w:rsidRPr="001B6B8D">
        <w:rPr>
          <w:rFonts w:ascii="Cambria" w:hAnsi="Cambria"/>
          <w:lang w:val="en-GB"/>
        </w:rPr>
        <w:t>.1 Budget for salaries / wages</w:t>
      </w:r>
    </w:p>
    <w:p w14:paraId="08CC1263"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ab/>
      </w: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E82BDD4" w14:textId="77777777" w:rsidTr="00032463">
        <w:trPr>
          <w:trHeight w:val="349"/>
        </w:trPr>
        <w:tc>
          <w:tcPr>
            <w:tcW w:w="1441" w:type="pct"/>
            <w:vMerge w:val="restart"/>
          </w:tcPr>
          <w:p w14:paraId="17EA2341" w14:textId="77777777" w:rsidR="006C18ED" w:rsidRPr="00804F81" w:rsidRDefault="006C18ED" w:rsidP="006602D6">
            <w:pPr>
              <w:tabs>
                <w:tab w:val="left" w:pos="8295"/>
              </w:tabs>
              <w:rPr>
                <w:rFonts w:ascii="Times New Roman" w:hAnsi="Times New Roman"/>
              </w:rPr>
            </w:pPr>
            <w:r w:rsidRPr="00811841">
              <w:rPr>
                <w:rFonts w:ascii="Times New Roman" w:hAnsi="Times New Roman"/>
              </w:rPr>
              <w:t>Salaries/Wages (Category-wise</w:t>
            </w:r>
            <w:r>
              <w:rPr>
                <w:rFonts w:ascii="Times New Roman" w:hAnsi="Times New Roman"/>
              </w:rPr>
              <w:t>)</w:t>
            </w:r>
          </w:p>
        </w:tc>
        <w:tc>
          <w:tcPr>
            <w:tcW w:w="599" w:type="pct"/>
          </w:tcPr>
          <w:p w14:paraId="07508488" w14:textId="6E7C65C4"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73" w:type="pct"/>
          </w:tcPr>
          <w:p w14:paraId="36F8FF97"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097227D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7B6E15E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494A1EDF"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3B8F2B73"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324FEF5B" w14:textId="77777777" w:rsidTr="00032463">
        <w:trPr>
          <w:trHeight w:val="329"/>
        </w:trPr>
        <w:tc>
          <w:tcPr>
            <w:tcW w:w="1441" w:type="pct"/>
            <w:vMerge/>
          </w:tcPr>
          <w:p w14:paraId="78B97329" w14:textId="77777777" w:rsidR="006C18ED" w:rsidRPr="00811841" w:rsidRDefault="006C18ED" w:rsidP="006602D6">
            <w:pPr>
              <w:tabs>
                <w:tab w:val="left" w:pos="8295"/>
              </w:tabs>
              <w:rPr>
                <w:rFonts w:ascii="Times New Roman" w:hAnsi="Times New Roman"/>
              </w:rPr>
            </w:pPr>
          </w:p>
        </w:tc>
        <w:tc>
          <w:tcPr>
            <w:tcW w:w="599" w:type="pct"/>
          </w:tcPr>
          <w:p w14:paraId="7D83E38D" w14:textId="77777777" w:rsidR="006C18ED" w:rsidRPr="00964933" w:rsidRDefault="006C18ED" w:rsidP="006602D6">
            <w:pPr>
              <w:tabs>
                <w:tab w:val="left" w:pos="8295"/>
              </w:tabs>
              <w:rPr>
                <w:rFonts w:ascii="Times New Roman" w:hAnsi="Times New Roman"/>
                <w:b/>
                <w:sz w:val="20"/>
              </w:rPr>
            </w:pPr>
          </w:p>
        </w:tc>
        <w:tc>
          <w:tcPr>
            <w:tcW w:w="673" w:type="pct"/>
          </w:tcPr>
          <w:p w14:paraId="47BD9B92" w14:textId="77777777" w:rsidR="006C18ED" w:rsidRPr="00964933" w:rsidRDefault="006C18ED" w:rsidP="006602D6">
            <w:pPr>
              <w:tabs>
                <w:tab w:val="left" w:pos="8295"/>
              </w:tabs>
              <w:rPr>
                <w:rFonts w:ascii="Times New Roman" w:hAnsi="Times New Roman"/>
                <w:b/>
                <w:sz w:val="20"/>
              </w:rPr>
            </w:pPr>
          </w:p>
        </w:tc>
        <w:tc>
          <w:tcPr>
            <w:tcW w:w="599" w:type="pct"/>
          </w:tcPr>
          <w:p w14:paraId="500619E9" w14:textId="77777777" w:rsidR="006C18ED" w:rsidRPr="00964933" w:rsidRDefault="006C18ED" w:rsidP="006602D6">
            <w:pPr>
              <w:tabs>
                <w:tab w:val="left" w:pos="8295"/>
              </w:tabs>
              <w:rPr>
                <w:rFonts w:ascii="Times New Roman" w:hAnsi="Times New Roman"/>
                <w:b/>
                <w:sz w:val="20"/>
              </w:rPr>
            </w:pPr>
          </w:p>
        </w:tc>
        <w:tc>
          <w:tcPr>
            <w:tcW w:w="537" w:type="pct"/>
          </w:tcPr>
          <w:p w14:paraId="151CF2BD" w14:textId="77777777" w:rsidR="006C18ED" w:rsidRPr="00964933" w:rsidRDefault="006C18ED" w:rsidP="006602D6">
            <w:pPr>
              <w:tabs>
                <w:tab w:val="left" w:pos="8295"/>
              </w:tabs>
              <w:rPr>
                <w:rFonts w:ascii="Times New Roman" w:hAnsi="Times New Roman"/>
                <w:b/>
                <w:sz w:val="20"/>
              </w:rPr>
            </w:pPr>
          </w:p>
        </w:tc>
        <w:tc>
          <w:tcPr>
            <w:tcW w:w="550" w:type="pct"/>
          </w:tcPr>
          <w:p w14:paraId="1298F024" w14:textId="77777777" w:rsidR="006C18ED" w:rsidRPr="00964933" w:rsidRDefault="006C18ED" w:rsidP="006602D6">
            <w:pPr>
              <w:tabs>
                <w:tab w:val="left" w:pos="8295"/>
              </w:tabs>
              <w:rPr>
                <w:rFonts w:ascii="Times New Roman" w:hAnsi="Times New Roman"/>
                <w:b/>
                <w:sz w:val="20"/>
              </w:rPr>
            </w:pPr>
          </w:p>
        </w:tc>
        <w:tc>
          <w:tcPr>
            <w:tcW w:w="601" w:type="pct"/>
          </w:tcPr>
          <w:p w14:paraId="10414064" w14:textId="77777777" w:rsidR="006C18ED" w:rsidRPr="00964933" w:rsidRDefault="006C18ED" w:rsidP="006602D6">
            <w:pPr>
              <w:tabs>
                <w:tab w:val="left" w:pos="8295"/>
              </w:tabs>
              <w:rPr>
                <w:rFonts w:ascii="Times New Roman" w:hAnsi="Times New Roman"/>
                <w:b/>
                <w:sz w:val="20"/>
              </w:rPr>
            </w:pPr>
          </w:p>
        </w:tc>
      </w:tr>
    </w:tbl>
    <w:p w14:paraId="3F9E444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35AE7046" w14:textId="77777777" w:rsidR="006C18ED" w:rsidRDefault="006C18ED" w:rsidP="006C18ED">
      <w:pPr>
        <w:tabs>
          <w:tab w:val="left" w:pos="720"/>
          <w:tab w:val="left" w:pos="1080"/>
          <w:tab w:val="left" w:pos="3420"/>
          <w:tab w:val="left" w:pos="3600"/>
          <w:tab w:val="left" w:pos="3960"/>
        </w:tabs>
        <w:spacing w:after="0" w:line="240" w:lineRule="auto"/>
        <w:jc w:val="both"/>
        <w:rPr>
          <w:rFonts w:ascii="Cambria" w:hAnsi="Cambria"/>
          <w:lang w:val="en-GB"/>
        </w:rPr>
      </w:pPr>
      <w:r w:rsidRPr="001B6B8D">
        <w:rPr>
          <w:rFonts w:ascii="Cambria" w:hAnsi="Cambria"/>
          <w:lang w:val="en-GB"/>
        </w:rPr>
        <w:t>Justification [DST norms must be followed as per guidelines for Research Fellows,</w:t>
      </w:r>
      <w:r>
        <w:rPr>
          <w:rFonts w:ascii="Cambria" w:hAnsi="Cambria"/>
          <w:lang w:val="en-GB"/>
        </w:rPr>
        <w:t xml:space="preserve"> </w:t>
      </w:r>
      <w:r w:rsidRPr="001B6B8D">
        <w:rPr>
          <w:rFonts w:ascii="Cambria" w:hAnsi="Cambria"/>
          <w:lang w:val="en-GB"/>
        </w:rPr>
        <w:t>Scientists and Assistants]</w:t>
      </w:r>
    </w:p>
    <w:p w14:paraId="0015F96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660DEBA9" w14:textId="4DFCA58A"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12</w:t>
      </w:r>
      <w:r w:rsidRPr="001B6B8D">
        <w:rPr>
          <w:rFonts w:ascii="Cambria" w:hAnsi="Cambria"/>
          <w:lang w:val="en-GB"/>
        </w:rPr>
        <w:t>.2 Budget for consumable materials:</w:t>
      </w: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B946301" w14:textId="77777777" w:rsidTr="00032463">
        <w:trPr>
          <w:trHeight w:val="365"/>
        </w:trPr>
        <w:tc>
          <w:tcPr>
            <w:tcW w:w="1441" w:type="pct"/>
            <w:vMerge w:val="restart"/>
          </w:tcPr>
          <w:p w14:paraId="3F16AD47" w14:textId="77777777" w:rsidR="006C18ED" w:rsidRPr="00804F81" w:rsidRDefault="006C18ED" w:rsidP="006602D6">
            <w:pPr>
              <w:tabs>
                <w:tab w:val="left" w:pos="8295"/>
              </w:tabs>
              <w:rPr>
                <w:rFonts w:ascii="Times New Roman" w:hAnsi="Times New Roman"/>
              </w:rPr>
            </w:pPr>
            <w:r>
              <w:rPr>
                <w:rFonts w:ascii="Times New Roman" w:hAnsi="Times New Roman"/>
              </w:rPr>
              <w:t>Consumables</w:t>
            </w:r>
          </w:p>
        </w:tc>
        <w:tc>
          <w:tcPr>
            <w:tcW w:w="599" w:type="pct"/>
          </w:tcPr>
          <w:p w14:paraId="4A2C863A" w14:textId="65C71B23"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73" w:type="pct"/>
          </w:tcPr>
          <w:p w14:paraId="29264A4B"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3CFCF65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4F823773" w14:textId="5DDC8B10"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51960F31"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04D1B188"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270B3AAE" w14:textId="77777777" w:rsidTr="00032463">
        <w:trPr>
          <w:trHeight w:val="413"/>
        </w:trPr>
        <w:tc>
          <w:tcPr>
            <w:tcW w:w="1441" w:type="pct"/>
            <w:vMerge/>
          </w:tcPr>
          <w:p w14:paraId="06A70AD6" w14:textId="77777777" w:rsidR="006C18ED" w:rsidRPr="00811841" w:rsidRDefault="006C18ED" w:rsidP="006602D6">
            <w:pPr>
              <w:tabs>
                <w:tab w:val="left" w:pos="8295"/>
              </w:tabs>
              <w:rPr>
                <w:rFonts w:ascii="Times New Roman" w:hAnsi="Times New Roman"/>
              </w:rPr>
            </w:pPr>
          </w:p>
        </w:tc>
        <w:tc>
          <w:tcPr>
            <w:tcW w:w="599" w:type="pct"/>
          </w:tcPr>
          <w:p w14:paraId="515775C1" w14:textId="77777777" w:rsidR="006C18ED" w:rsidRPr="00964933" w:rsidRDefault="006C18ED" w:rsidP="006602D6">
            <w:pPr>
              <w:tabs>
                <w:tab w:val="left" w:pos="8295"/>
              </w:tabs>
              <w:rPr>
                <w:rFonts w:ascii="Times New Roman" w:hAnsi="Times New Roman"/>
                <w:b/>
                <w:sz w:val="20"/>
              </w:rPr>
            </w:pPr>
          </w:p>
        </w:tc>
        <w:tc>
          <w:tcPr>
            <w:tcW w:w="673" w:type="pct"/>
          </w:tcPr>
          <w:p w14:paraId="234D47EE" w14:textId="77777777" w:rsidR="006C18ED" w:rsidRPr="00964933" w:rsidRDefault="006C18ED" w:rsidP="006602D6">
            <w:pPr>
              <w:tabs>
                <w:tab w:val="left" w:pos="8295"/>
              </w:tabs>
              <w:rPr>
                <w:rFonts w:ascii="Times New Roman" w:hAnsi="Times New Roman"/>
                <w:b/>
                <w:sz w:val="20"/>
              </w:rPr>
            </w:pPr>
          </w:p>
        </w:tc>
        <w:tc>
          <w:tcPr>
            <w:tcW w:w="599" w:type="pct"/>
          </w:tcPr>
          <w:p w14:paraId="66CD2EA1" w14:textId="77777777" w:rsidR="006C18ED" w:rsidRPr="00964933" w:rsidRDefault="006C18ED" w:rsidP="006602D6">
            <w:pPr>
              <w:tabs>
                <w:tab w:val="left" w:pos="8295"/>
              </w:tabs>
              <w:rPr>
                <w:rFonts w:ascii="Times New Roman" w:hAnsi="Times New Roman"/>
                <w:b/>
                <w:sz w:val="20"/>
              </w:rPr>
            </w:pPr>
          </w:p>
        </w:tc>
        <w:tc>
          <w:tcPr>
            <w:tcW w:w="537" w:type="pct"/>
          </w:tcPr>
          <w:p w14:paraId="6882C707" w14:textId="77777777" w:rsidR="006C18ED" w:rsidRPr="00964933" w:rsidRDefault="006C18ED" w:rsidP="006602D6">
            <w:pPr>
              <w:tabs>
                <w:tab w:val="left" w:pos="8295"/>
              </w:tabs>
              <w:rPr>
                <w:rFonts w:ascii="Times New Roman" w:hAnsi="Times New Roman"/>
                <w:b/>
                <w:sz w:val="20"/>
              </w:rPr>
            </w:pPr>
          </w:p>
        </w:tc>
        <w:tc>
          <w:tcPr>
            <w:tcW w:w="550" w:type="pct"/>
          </w:tcPr>
          <w:p w14:paraId="7C1A5100" w14:textId="77777777" w:rsidR="006C18ED" w:rsidRPr="00964933" w:rsidRDefault="006C18ED" w:rsidP="006602D6">
            <w:pPr>
              <w:tabs>
                <w:tab w:val="left" w:pos="8295"/>
              </w:tabs>
              <w:rPr>
                <w:rFonts w:ascii="Times New Roman" w:hAnsi="Times New Roman"/>
                <w:b/>
                <w:sz w:val="20"/>
              </w:rPr>
            </w:pPr>
          </w:p>
        </w:tc>
        <w:tc>
          <w:tcPr>
            <w:tcW w:w="601" w:type="pct"/>
          </w:tcPr>
          <w:p w14:paraId="18A257B3" w14:textId="77777777" w:rsidR="006C18ED" w:rsidRPr="00964933" w:rsidRDefault="006C18ED" w:rsidP="006602D6">
            <w:pPr>
              <w:tabs>
                <w:tab w:val="left" w:pos="8295"/>
              </w:tabs>
              <w:rPr>
                <w:rFonts w:ascii="Times New Roman" w:hAnsi="Times New Roman"/>
                <w:b/>
                <w:sz w:val="20"/>
              </w:rPr>
            </w:pPr>
          </w:p>
        </w:tc>
      </w:tr>
    </w:tbl>
    <w:p w14:paraId="74D6F814"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75F8136B"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sidRPr="001B6B8D">
        <w:rPr>
          <w:rFonts w:ascii="Cambria" w:hAnsi="Cambria"/>
          <w:lang w:val="en-GB"/>
        </w:rPr>
        <w:t>Justification</w:t>
      </w:r>
      <w:r>
        <w:rPr>
          <w:rFonts w:ascii="Cambria" w:hAnsi="Cambria"/>
          <w:lang w:val="en-GB"/>
        </w:rPr>
        <w:t xml:space="preserve"> </w:t>
      </w:r>
    </w:p>
    <w:p w14:paraId="490DEF53"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36A31BF1" w14:textId="4FDA54A0"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12.3 </w:t>
      </w:r>
      <w:r w:rsidRPr="001B6B8D">
        <w:rPr>
          <w:rFonts w:ascii="Cambria" w:hAnsi="Cambria"/>
          <w:lang w:val="en-GB"/>
        </w:rPr>
        <w:t>Budget for</w:t>
      </w:r>
      <w:r>
        <w:rPr>
          <w:rFonts w:ascii="Cambria" w:hAnsi="Cambria"/>
          <w:lang w:val="en-GB"/>
        </w:rPr>
        <w:t xml:space="preserve"> Travel</w:t>
      </w:r>
    </w:p>
    <w:p w14:paraId="2A73CFC2"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tbl>
      <w:tblPr>
        <w:tblStyle w:val="TableGrid"/>
        <w:tblW w:w="5000" w:type="pct"/>
        <w:tblInd w:w="0" w:type="dxa"/>
        <w:tblLook w:val="04A0" w:firstRow="1" w:lastRow="0" w:firstColumn="1" w:lastColumn="0" w:noHBand="0" w:noVBand="1"/>
      </w:tblPr>
      <w:tblGrid>
        <w:gridCol w:w="1177"/>
        <w:gridCol w:w="1313"/>
        <w:gridCol w:w="1390"/>
        <w:gridCol w:w="1367"/>
        <w:gridCol w:w="1421"/>
        <w:gridCol w:w="1347"/>
        <w:gridCol w:w="1001"/>
      </w:tblGrid>
      <w:tr w:rsidR="006C18ED" w:rsidRPr="00804F81" w14:paraId="4292AF82" w14:textId="77777777" w:rsidTr="00032463">
        <w:trPr>
          <w:trHeight w:val="411"/>
        </w:trPr>
        <w:tc>
          <w:tcPr>
            <w:tcW w:w="653" w:type="pct"/>
            <w:vMerge w:val="restart"/>
          </w:tcPr>
          <w:p w14:paraId="37F60BD6" w14:textId="77777777" w:rsidR="006C18ED" w:rsidRPr="00804F81" w:rsidRDefault="006C18ED" w:rsidP="006602D6">
            <w:pPr>
              <w:tabs>
                <w:tab w:val="left" w:pos="8295"/>
              </w:tabs>
              <w:rPr>
                <w:rFonts w:ascii="Times New Roman" w:hAnsi="Times New Roman"/>
              </w:rPr>
            </w:pPr>
            <w:r>
              <w:rPr>
                <w:rFonts w:ascii="Times New Roman" w:hAnsi="Times New Roman"/>
              </w:rPr>
              <w:t>Travel</w:t>
            </w:r>
          </w:p>
        </w:tc>
        <w:tc>
          <w:tcPr>
            <w:tcW w:w="728" w:type="pct"/>
          </w:tcPr>
          <w:p w14:paraId="7530D9B8" w14:textId="77777777" w:rsidR="006C18ED" w:rsidRPr="00F0235D"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771" w:type="pct"/>
          </w:tcPr>
          <w:p w14:paraId="6E1D64E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758" w:type="pct"/>
          </w:tcPr>
          <w:p w14:paraId="78B4AB89"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788" w:type="pct"/>
          </w:tcPr>
          <w:p w14:paraId="46259AD5" w14:textId="70CFC518"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747" w:type="pct"/>
          </w:tcPr>
          <w:p w14:paraId="2BB1C528"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5" w:type="pct"/>
          </w:tcPr>
          <w:p w14:paraId="5DE558F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460043F3" w14:textId="77777777" w:rsidTr="00032463">
        <w:trPr>
          <w:trHeight w:val="275"/>
        </w:trPr>
        <w:tc>
          <w:tcPr>
            <w:tcW w:w="653" w:type="pct"/>
            <w:vMerge/>
          </w:tcPr>
          <w:p w14:paraId="1063D569" w14:textId="77777777" w:rsidR="006C18ED" w:rsidRPr="00811841" w:rsidRDefault="006C18ED" w:rsidP="006602D6">
            <w:pPr>
              <w:tabs>
                <w:tab w:val="left" w:pos="8295"/>
              </w:tabs>
              <w:rPr>
                <w:rFonts w:ascii="Times New Roman" w:hAnsi="Times New Roman"/>
              </w:rPr>
            </w:pPr>
          </w:p>
        </w:tc>
        <w:tc>
          <w:tcPr>
            <w:tcW w:w="728" w:type="pct"/>
          </w:tcPr>
          <w:p w14:paraId="60FEE60C" w14:textId="77777777" w:rsidR="006C18ED" w:rsidRPr="00964933" w:rsidRDefault="006C18ED" w:rsidP="006602D6">
            <w:pPr>
              <w:tabs>
                <w:tab w:val="left" w:pos="8295"/>
              </w:tabs>
              <w:rPr>
                <w:rFonts w:ascii="Times New Roman" w:hAnsi="Times New Roman"/>
                <w:b/>
                <w:sz w:val="20"/>
              </w:rPr>
            </w:pPr>
          </w:p>
        </w:tc>
        <w:tc>
          <w:tcPr>
            <w:tcW w:w="771" w:type="pct"/>
          </w:tcPr>
          <w:p w14:paraId="2DCC5073" w14:textId="77777777" w:rsidR="006C18ED" w:rsidRPr="00964933" w:rsidRDefault="006C18ED" w:rsidP="006602D6">
            <w:pPr>
              <w:tabs>
                <w:tab w:val="left" w:pos="8295"/>
              </w:tabs>
              <w:rPr>
                <w:rFonts w:ascii="Times New Roman" w:hAnsi="Times New Roman"/>
                <w:b/>
                <w:sz w:val="20"/>
              </w:rPr>
            </w:pPr>
          </w:p>
        </w:tc>
        <w:tc>
          <w:tcPr>
            <w:tcW w:w="758" w:type="pct"/>
          </w:tcPr>
          <w:p w14:paraId="12370972" w14:textId="77777777" w:rsidR="006C18ED" w:rsidRPr="00964933" w:rsidRDefault="006C18ED" w:rsidP="006602D6">
            <w:pPr>
              <w:tabs>
                <w:tab w:val="left" w:pos="8295"/>
              </w:tabs>
              <w:rPr>
                <w:rFonts w:ascii="Times New Roman" w:hAnsi="Times New Roman"/>
                <w:b/>
                <w:sz w:val="20"/>
              </w:rPr>
            </w:pPr>
          </w:p>
        </w:tc>
        <w:tc>
          <w:tcPr>
            <w:tcW w:w="788" w:type="pct"/>
          </w:tcPr>
          <w:p w14:paraId="647220B2" w14:textId="77777777" w:rsidR="006C18ED" w:rsidRPr="00964933" w:rsidRDefault="006C18ED" w:rsidP="006602D6">
            <w:pPr>
              <w:tabs>
                <w:tab w:val="left" w:pos="8295"/>
              </w:tabs>
              <w:rPr>
                <w:rFonts w:ascii="Times New Roman" w:hAnsi="Times New Roman"/>
                <w:b/>
                <w:sz w:val="20"/>
              </w:rPr>
            </w:pPr>
          </w:p>
        </w:tc>
        <w:tc>
          <w:tcPr>
            <w:tcW w:w="747" w:type="pct"/>
          </w:tcPr>
          <w:p w14:paraId="095D350B" w14:textId="77777777" w:rsidR="006C18ED" w:rsidRPr="00964933" w:rsidRDefault="006C18ED" w:rsidP="006602D6">
            <w:pPr>
              <w:tabs>
                <w:tab w:val="left" w:pos="8295"/>
              </w:tabs>
              <w:rPr>
                <w:rFonts w:ascii="Times New Roman" w:hAnsi="Times New Roman"/>
                <w:b/>
                <w:sz w:val="20"/>
              </w:rPr>
            </w:pPr>
          </w:p>
        </w:tc>
        <w:tc>
          <w:tcPr>
            <w:tcW w:w="555" w:type="pct"/>
          </w:tcPr>
          <w:p w14:paraId="57C89B72" w14:textId="77777777" w:rsidR="006C18ED" w:rsidRPr="00964933" w:rsidRDefault="006C18ED" w:rsidP="006602D6">
            <w:pPr>
              <w:tabs>
                <w:tab w:val="left" w:pos="8295"/>
              </w:tabs>
              <w:rPr>
                <w:rFonts w:ascii="Times New Roman" w:hAnsi="Times New Roman"/>
                <w:b/>
                <w:sz w:val="20"/>
              </w:rPr>
            </w:pPr>
          </w:p>
        </w:tc>
      </w:tr>
    </w:tbl>
    <w:p w14:paraId="133B8B76"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6E61DA99"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Justification</w:t>
      </w:r>
    </w:p>
    <w:p w14:paraId="3B0C0A48"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p w14:paraId="57F338CF" w14:textId="7C62FB43"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12.4 </w:t>
      </w:r>
      <w:r w:rsidRPr="001B6B8D">
        <w:rPr>
          <w:rFonts w:ascii="Cambria" w:hAnsi="Cambria"/>
          <w:lang w:val="en-GB"/>
        </w:rPr>
        <w:t>Budget for</w:t>
      </w:r>
      <w:r>
        <w:rPr>
          <w:rFonts w:ascii="Cambria" w:hAnsi="Cambria"/>
          <w:lang w:val="en-GB"/>
        </w:rPr>
        <w:t xml:space="preserve"> Contingency</w:t>
      </w:r>
    </w:p>
    <w:tbl>
      <w:tblPr>
        <w:tblStyle w:val="TableGrid"/>
        <w:tblW w:w="5000" w:type="pct"/>
        <w:tblInd w:w="0" w:type="dxa"/>
        <w:tblLook w:val="04A0" w:firstRow="1" w:lastRow="0" w:firstColumn="1" w:lastColumn="0" w:noHBand="0" w:noVBand="1"/>
      </w:tblPr>
      <w:tblGrid>
        <w:gridCol w:w="2469"/>
        <w:gridCol w:w="1040"/>
        <w:gridCol w:w="1168"/>
        <w:gridCol w:w="1040"/>
        <w:gridCol w:w="1120"/>
        <w:gridCol w:w="1003"/>
        <w:gridCol w:w="1176"/>
      </w:tblGrid>
      <w:tr w:rsidR="00032463" w:rsidRPr="00804F81" w14:paraId="15BD01AB" w14:textId="77777777" w:rsidTr="00032463">
        <w:trPr>
          <w:trHeight w:val="574"/>
        </w:trPr>
        <w:tc>
          <w:tcPr>
            <w:tcW w:w="1369" w:type="pct"/>
            <w:vMerge w:val="restart"/>
          </w:tcPr>
          <w:p w14:paraId="28D73012" w14:textId="77777777" w:rsidR="006C18ED" w:rsidRPr="00804F81" w:rsidRDefault="006C18ED" w:rsidP="006602D6">
            <w:pPr>
              <w:tabs>
                <w:tab w:val="left" w:pos="8295"/>
              </w:tabs>
              <w:rPr>
                <w:rFonts w:ascii="Times New Roman" w:hAnsi="Times New Roman"/>
              </w:rPr>
            </w:pPr>
            <w:r>
              <w:rPr>
                <w:rFonts w:ascii="Times New Roman" w:hAnsi="Times New Roman"/>
              </w:rPr>
              <w:t>Contingency</w:t>
            </w:r>
          </w:p>
        </w:tc>
        <w:tc>
          <w:tcPr>
            <w:tcW w:w="577" w:type="pct"/>
          </w:tcPr>
          <w:p w14:paraId="7D52ADE4" w14:textId="162AF8B7" w:rsidR="006C18ED" w:rsidRPr="00804F81" w:rsidRDefault="006C18ED" w:rsidP="00032463">
            <w:pPr>
              <w:tabs>
                <w:tab w:val="left" w:pos="8295"/>
              </w:tabs>
              <w:rPr>
                <w:rFonts w:ascii="Times New Roman" w:hAnsi="Times New Roman"/>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tc>
        <w:tc>
          <w:tcPr>
            <w:tcW w:w="648" w:type="pct"/>
          </w:tcPr>
          <w:p w14:paraId="67E5FBF0"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77" w:type="pct"/>
          </w:tcPr>
          <w:p w14:paraId="7CFF069E"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621" w:type="pct"/>
          </w:tcPr>
          <w:p w14:paraId="5EADD2D5" w14:textId="3DAE6395"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6" w:type="pct"/>
          </w:tcPr>
          <w:p w14:paraId="4D7E23E6"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53" w:type="pct"/>
          </w:tcPr>
          <w:p w14:paraId="7B340552"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032463" w:rsidRPr="00804F81" w14:paraId="6D75536C" w14:textId="77777777" w:rsidTr="00032463">
        <w:trPr>
          <w:trHeight w:val="574"/>
        </w:trPr>
        <w:tc>
          <w:tcPr>
            <w:tcW w:w="1369" w:type="pct"/>
            <w:vMerge/>
          </w:tcPr>
          <w:p w14:paraId="0EF5BFBC" w14:textId="77777777" w:rsidR="006C18ED" w:rsidRPr="00811841" w:rsidRDefault="006C18ED" w:rsidP="006602D6">
            <w:pPr>
              <w:tabs>
                <w:tab w:val="left" w:pos="8295"/>
              </w:tabs>
              <w:rPr>
                <w:rFonts w:ascii="Times New Roman" w:hAnsi="Times New Roman"/>
              </w:rPr>
            </w:pPr>
          </w:p>
        </w:tc>
        <w:tc>
          <w:tcPr>
            <w:tcW w:w="577" w:type="pct"/>
          </w:tcPr>
          <w:p w14:paraId="04C95522" w14:textId="77777777" w:rsidR="006C18ED" w:rsidRPr="00964933" w:rsidRDefault="006C18ED" w:rsidP="006602D6">
            <w:pPr>
              <w:tabs>
                <w:tab w:val="left" w:pos="8295"/>
              </w:tabs>
              <w:rPr>
                <w:rFonts w:ascii="Times New Roman" w:hAnsi="Times New Roman"/>
                <w:b/>
                <w:sz w:val="20"/>
              </w:rPr>
            </w:pPr>
          </w:p>
        </w:tc>
        <w:tc>
          <w:tcPr>
            <w:tcW w:w="648" w:type="pct"/>
          </w:tcPr>
          <w:p w14:paraId="3AD3B7EB" w14:textId="77777777" w:rsidR="006C18ED" w:rsidRPr="00964933" w:rsidRDefault="006C18ED" w:rsidP="006602D6">
            <w:pPr>
              <w:tabs>
                <w:tab w:val="left" w:pos="8295"/>
              </w:tabs>
              <w:rPr>
                <w:rFonts w:ascii="Times New Roman" w:hAnsi="Times New Roman"/>
                <w:b/>
                <w:sz w:val="20"/>
              </w:rPr>
            </w:pPr>
          </w:p>
        </w:tc>
        <w:tc>
          <w:tcPr>
            <w:tcW w:w="577" w:type="pct"/>
          </w:tcPr>
          <w:p w14:paraId="67437F8C" w14:textId="77777777" w:rsidR="006C18ED" w:rsidRPr="00964933" w:rsidRDefault="006C18ED" w:rsidP="006602D6">
            <w:pPr>
              <w:tabs>
                <w:tab w:val="left" w:pos="8295"/>
              </w:tabs>
              <w:rPr>
                <w:rFonts w:ascii="Times New Roman" w:hAnsi="Times New Roman"/>
                <w:b/>
                <w:sz w:val="20"/>
              </w:rPr>
            </w:pPr>
          </w:p>
        </w:tc>
        <w:tc>
          <w:tcPr>
            <w:tcW w:w="621" w:type="pct"/>
          </w:tcPr>
          <w:p w14:paraId="2380FB26" w14:textId="77777777" w:rsidR="006C18ED" w:rsidRPr="00964933" w:rsidRDefault="006C18ED" w:rsidP="006602D6">
            <w:pPr>
              <w:tabs>
                <w:tab w:val="left" w:pos="8295"/>
              </w:tabs>
              <w:rPr>
                <w:rFonts w:ascii="Times New Roman" w:hAnsi="Times New Roman"/>
                <w:b/>
                <w:sz w:val="20"/>
              </w:rPr>
            </w:pPr>
          </w:p>
        </w:tc>
        <w:tc>
          <w:tcPr>
            <w:tcW w:w="556" w:type="pct"/>
          </w:tcPr>
          <w:p w14:paraId="262F99C1" w14:textId="77777777" w:rsidR="006C18ED" w:rsidRPr="00964933" w:rsidRDefault="006C18ED" w:rsidP="006602D6">
            <w:pPr>
              <w:tabs>
                <w:tab w:val="left" w:pos="8295"/>
              </w:tabs>
              <w:rPr>
                <w:rFonts w:ascii="Times New Roman" w:hAnsi="Times New Roman"/>
                <w:b/>
                <w:sz w:val="20"/>
              </w:rPr>
            </w:pPr>
          </w:p>
        </w:tc>
        <w:tc>
          <w:tcPr>
            <w:tcW w:w="653" w:type="pct"/>
          </w:tcPr>
          <w:p w14:paraId="0B2A3664" w14:textId="77777777" w:rsidR="006C18ED" w:rsidRPr="00964933" w:rsidRDefault="006C18ED" w:rsidP="006602D6">
            <w:pPr>
              <w:tabs>
                <w:tab w:val="left" w:pos="8295"/>
              </w:tabs>
              <w:rPr>
                <w:rFonts w:ascii="Times New Roman" w:hAnsi="Times New Roman"/>
                <w:b/>
                <w:sz w:val="20"/>
              </w:rPr>
            </w:pPr>
          </w:p>
        </w:tc>
      </w:tr>
    </w:tbl>
    <w:p w14:paraId="490E3FCF" w14:textId="77777777" w:rsidR="006C18ED" w:rsidRDefault="006C18ED" w:rsidP="006C18ED">
      <w:pPr>
        <w:spacing w:after="0" w:line="240" w:lineRule="auto"/>
        <w:rPr>
          <w:rFonts w:ascii="Cambria" w:hAnsi="Cambria" w:cs="Arial"/>
          <w:bCs/>
          <w:lang w:val="en-GB"/>
        </w:rPr>
      </w:pPr>
    </w:p>
    <w:p w14:paraId="42B2BF7E" w14:textId="77777777" w:rsidR="006C18ED" w:rsidRPr="00964933" w:rsidRDefault="006C18ED" w:rsidP="006C18ED">
      <w:pPr>
        <w:spacing w:after="0" w:line="240" w:lineRule="auto"/>
        <w:rPr>
          <w:rFonts w:ascii="Cambria" w:hAnsi="Cambria" w:cs="Arial"/>
          <w:bCs/>
          <w:lang w:val="en-GB"/>
        </w:rPr>
      </w:pPr>
      <w:r w:rsidRPr="00964933">
        <w:rPr>
          <w:rFonts w:ascii="Cambria" w:hAnsi="Cambria" w:cs="Arial"/>
          <w:bCs/>
          <w:lang w:val="en-GB"/>
        </w:rPr>
        <w:t>Justification</w:t>
      </w:r>
    </w:p>
    <w:p w14:paraId="5E690FB3" w14:textId="77777777" w:rsidR="006C18ED" w:rsidRDefault="006C18ED" w:rsidP="006C18ED">
      <w:pPr>
        <w:spacing w:after="0" w:line="240" w:lineRule="auto"/>
        <w:rPr>
          <w:rFonts w:ascii="Cambria" w:hAnsi="Cambria" w:cs="Arial"/>
          <w:b/>
          <w:bCs/>
          <w:lang w:val="en-GB"/>
        </w:rPr>
      </w:pPr>
    </w:p>
    <w:p w14:paraId="415E2EE7" w14:textId="60139A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r>
        <w:rPr>
          <w:rFonts w:ascii="Cambria" w:hAnsi="Cambria"/>
          <w:lang w:val="en-GB"/>
        </w:rPr>
        <w:t xml:space="preserve">12.5 </w:t>
      </w:r>
      <w:r w:rsidRPr="001B6B8D">
        <w:rPr>
          <w:rFonts w:ascii="Cambria" w:hAnsi="Cambria"/>
          <w:lang w:val="en-GB"/>
        </w:rPr>
        <w:t>Budget for</w:t>
      </w:r>
      <w:r>
        <w:rPr>
          <w:rFonts w:ascii="Cambria" w:hAnsi="Cambria"/>
          <w:lang w:val="en-GB"/>
        </w:rPr>
        <w:t xml:space="preserve"> Other Cost</w:t>
      </w:r>
    </w:p>
    <w:p w14:paraId="553A2477" w14:textId="77777777" w:rsidR="006C18ED" w:rsidRDefault="006C18ED" w:rsidP="006C18ED">
      <w:pPr>
        <w:tabs>
          <w:tab w:val="left" w:pos="720"/>
          <w:tab w:val="left" w:pos="1080"/>
          <w:tab w:val="left" w:pos="3420"/>
          <w:tab w:val="left" w:pos="3600"/>
          <w:tab w:val="left" w:pos="3960"/>
        </w:tabs>
        <w:spacing w:after="0" w:line="240" w:lineRule="auto"/>
        <w:ind w:left="567" w:hanging="567"/>
        <w:jc w:val="both"/>
        <w:rPr>
          <w:rFonts w:ascii="Cambria" w:hAnsi="Cambria"/>
          <w:lang w:val="en-GB"/>
        </w:rPr>
      </w:pPr>
    </w:p>
    <w:tbl>
      <w:tblPr>
        <w:tblStyle w:val="TableGrid"/>
        <w:tblW w:w="5000" w:type="pct"/>
        <w:tblInd w:w="0" w:type="dxa"/>
        <w:tblLook w:val="04A0" w:firstRow="1" w:lastRow="0" w:firstColumn="1" w:lastColumn="0" w:noHBand="0" w:noVBand="1"/>
      </w:tblPr>
      <w:tblGrid>
        <w:gridCol w:w="2598"/>
        <w:gridCol w:w="1080"/>
        <w:gridCol w:w="1214"/>
        <w:gridCol w:w="1080"/>
        <w:gridCol w:w="968"/>
        <w:gridCol w:w="992"/>
        <w:gridCol w:w="1084"/>
      </w:tblGrid>
      <w:tr w:rsidR="006C18ED" w:rsidRPr="00804F81" w14:paraId="7310D173" w14:textId="77777777" w:rsidTr="006602D6">
        <w:trPr>
          <w:trHeight w:val="574"/>
        </w:trPr>
        <w:tc>
          <w:tcPr>
            <w:tcW w:w="1441" w:type="pct"/>
            <w:vMerge w:val="restart"/>
          </w:tcPr>
          <w:p w14:paraId="3295CD30" w14:textId="77777777" w:rsidR="006C18ED" w:rsidRPr="00804F81" w:rsidRDefault="006C18ED" w:rsidP="006602D6">
            <w:pPr>
              <w:tabs>
                <w:tab w:val="left" w:pos="8295"/>
              </w:tabs>
              <w:rPr>
                <w:rFonts w:ascii="Times New Roman" w:hAnsi="Times New Roman"/>
              </w:rPr>
            </w:pPr>
            <w:r>
              <w:rPr>
                <w:rFonts w:ascii="Times New Roman" w:hAnsi="Times New Roman"/>
              </w:rPr>
              <w:t>Other Cost</w:t>
            </w:r>
          </w:p>
        </w:tc>
        <w:tc>
          <w:tcPr>
            <w:tcW w:w="599" w:type="pct"/>
          </w:tcPr>
          <w:p w14:paraId="37ED69C1" w14:textId="77777777" w:rsidR="006C18ED" w:rsidRPr="00964933" w:rsidRDefault="006C18ED" w:rsidP="006602D6">
            <w:pPr>
              <w:tabs>
                <w:tab w:val="left" w:pos="8295"/>
              </w:tabs>
              <w:rPr>
                <w:rFonts w:ascii="Times New Roman" w:hAnsi="Times New Roman"/>
                <w:b/>
                <w:sz w:val="20"/>
                <w:szCs w:val="24"/>
              </w:rPr>
            </w:pPr>
            <w:r w:rsidRPr="00964933">
              <w:rPr>
                <w:rFonts w:ascii="Times New Roman" w:hAnsi="Times New Roman"/>
                <w:b/>
                <w:sz w:val="20"/>
                <w:szCs w:val="24"/>
              </w:rPr>
              <w:t>1</w:t>
            </w:r>
            <w:r w:rsidRPr="00964933">
              <w:rPr>
                <w:rFonts w:ascii="Times New Roman" w:hAnsi="Times New Roman"/>
                <w:b/>
                <w:sz w:val="20"/>
                <w:szCs w:val="24"/>
                <w:vertAlign w:val="superscript"/>
              </w:rPr>
              <w:t>st</w:t>
            </w:r>
            <w:r w:rsidRPr="00964933">
              <w:rPr>
                <w:rFonts w:ascii="Times New Roman" w:hAnsi="Times New Roman"/>
                <w:b/>
                <w:sz w:val="20"/>
                <w:szCs w:val="24"/>
              </w:rPr>
              <w:t xml:space="preserve"> Year</w:t>
            </w:r>
          </w:p>
          <w:p w14:paraId="29FED73F" w14:textId="77777777" w:rsidR="006C18ED" w:rsidRPr="00804F81" w:rsidRDefault="006C18ED" w:rsidP="006602D6">
            <w:pPr>
              <w:tabs>
                <w:tab w:val="left" w:pos="8295"/>
              </w:tabs>
              <w:rPr>
                <w:rFonts w:ascii="Times New Roman" w:hAnsi="Times New Roman"/>
              </w:rPr>
            </w:pPr>
          </w:p>
        </w:tc>
        <w:tc>
          <w:tcPr>
            <w:tcW w:w="673" w:type="pct"/>
          </w:tcPr>
          <w:p w14:paraId="30946654"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2</w:t>
            </w:r>
            <w:r w:rsidRPr="00964933">
              <w:rPr>
                <w:rFonts w:ascii="Times New Roman" w:hAnsi="Times New Roman"/>
                <w:b/>
                <w:sz w:val="20"/>
                <w:szCs w:val="24"/>
                <w:vertAlign w:val="superscript"/>
              </w:rPr>
              <w:t>nd</w:t>
            </w:r>
            <w:r w:rsidRPr="00964933">
              <w:rPr>
                <w:rFonts w:ascii="Times New Roman" w:hAnsi="Times New Roman"/>
                <w:b/>
                <w:sz w:val="20"/>
                <w:szCs w:val="24"/>
              </w:rPr>
              <w:t xml:space="preserve"> Year</w:t>
            </w:r>
          </w:p>
        </w:tc>
        <w:tc>
          <w:tcPr>
            <w:tcW w:w="599" w:type="pct"/>
          </w:tcPr>
          <w:p w14:paraId="48266135"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3</w:t>
            </w:r>
            <w:r w:rsidRPr="00964933">
              <w:rPr>
                <w:rFonts w:ascii="Times New Roman" w:hAnsi="Times New Roman"/>
                <w:b/>
                <w:sz w:val="20"/>
                <w:szCs w:val="24"/>
                <w:vertAlign w:val="superscript"/>
              </w:rPr>
              <w:t>rd</w:t>
            </w:r>
            <w:r w:rsidRPr="00964933">
              <w:rPr>
                <w:rFonts w:ascii="Times New Roman" w:hAnsi="Times New Roman"/>
                <w:b/>
                <w:sz w:val="20"/>
                <w:szCs w:val="24"/>
              </w:rPr>
              <w:t xml:space="preserve"> Year</w:t>
            </w:r>
          </w:p>
        </w:tc>
        <w:tc>
          <w:tcPr>
            <w:tcW w:w="537" w:type="pct"/>
          </w:tcPr>
          <w:p w14:paraId="036C0D0B" w14:textId="662F21BE"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4</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550" w:type="pct"/>
          </w:tcPr>
          <w:p w14:paraId="633D09DA"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5</w:t>
            </w:r>
            <w:r w:rsidRPr="00964933">
              <w:rPr>
                <w:rFonts w:ascii="Times New Roman" w:hAnsi="Times New Roman"/>
                <w:b/>
                <w:sz w:val="20"/>
                <w:szCs w:val="24"/>
                <w:vertAlign w:val="superscript"/>
              </w:rPr>
              <w:t>th</w:t>
            </w:r>
            <w:r w:rsidRPr="00964933">
              <w:rPr>
                <w:rFonts w:ascii="Times New Roman" w:hAnsi="Times New Roman"/>
                <w:b/>
                <w:sz w:val="20"/>
                <w:szCs w:val="24"/>
              </w:rPr>
              <w:t xml:space="preserve"> Year</w:t>
            </w:r>
          </w:p>
        </w:tc>
        <w:tc>
          <w:tcPr>
            <w:tcW w:w="601" w:type="pct"/>
          </w:tcPr>
          <w:p w14:paraId="37AFEC81" w14:textId="77777777" w:rsidR="006C18ED" w:rsidRPr="00804F81" w:rsidRDefault="006C18ED" w:rsidP="006602D6">
            <w:pPr>
              <w:tabs>
                <w:tab w:val="left" w:pos="8295"/>
              </w:tabs>
              <w:rPr>
                <w:rFonts w:ascii="Times New Roman" w:hAnsi="Times New Roman"/>
              </w:rPr>
            </w:pPr>
            <w:r w:rsidRPr="00964933">
              <w:rPr>
                <w:rFonts w:ascii="Times New Roman" w:hAnsi="Times New Roman"/>
                <w:b/>
                <w:sz w:val="20"/>
                <w:szCs w:val="24"/>
              </w:rPr>
              <w:t>Total</w:t>
            </w:r>
          </w:p>
        </w:tc>
      </w:tr>
      <w:tr w:rsidR="006C18ED" w:rsidRPr="00804F81" w14:paraId="5F147DE9" w14:textId="77777777" w:rsidTr="006602D6">
        <w:trPr>
          <w:trHeight w:val="574"/>
        </w:trPr>
        <w:tc>
          <w:tcPr>
            <w:tcW w:w="1441" w:type="pct"/>
            <w:vMerge/>
          </w:tcPr>
          <w:p w14:paraId="674018A5" w14:textId="77777777" w:rsidR="006C18ED" w:rsidRPr="00811841" w:rsidRDefault="006C18ED" w:rsidP="006602D6">
            <w:pPr>
              <w:tabs>
                <w:tab w:val="left" w:pos="8295"/>
              </w:tabs>
              <w:rPr>
                <w:rFonts w:ascii="Times New Roman" w:hAnsi="Times New Roman"/>
              </w:rPr>
            </w:pPr>
          </w:p>
        </w:tc>
        <w:tc>
          <w:tcPr>
            <w:tcW w:w="599" w:type="pct"/>
          </w:tcPr>
          <w:p w14:paraId="20FE5320" w14:textId="77777777" w:rsidR="006C18ED" w:rsidRPr="00964933" w:rsidRDefault="006C18ED" w:rsidP="006602D6">
            <w:pPr>
              <w:tabs>
                <w:tab w:val="left" w:pos="8295"/>
              </w:tabs>
              <w:rPr>
                <w:rFonts w:ascii="Times New Roman" w:hAnsi="Times New Roman"/>
                <w:b/>
                <w:sz w:val="20"/>
              </w:rPr>
            </w:pPr>
          </w:p>
        </w:tc>
        <w:tc>
          <w:tcPr>
            <w:tcW w:w="673" w:type="pct"/>
          </w:tcPr>
          <w:p w14:paraId="57C7BCA7" w14:textId="77777777" w:rsidR="006C18ED" w:rsidRPr="00964933" w:rsidRDefault="006C18ED" w:rsidP="006602D6">
            <w:pPr>
              <w:tabs>
                <w:tab w:val="left" w:pos="8295"/>
              </w:tabs>
              <w:rPr>
                <w:rFonts w:ascii="Times New Roman" w:hAnsi="Times New Roman"/>
                <w:b/>
                <w:sz w:val="20"/>
              </w:rPr>
            </w:pPr>
          </w:p>
        </w:tc>
        <w:tc>
          <w:tcPr>
            <w:tcW w:w="599" w:type="pct"/>
          </w:tcPr>
          <w:p w14:paraId="249D3E31" w14:textId="77777777" w:rsidR="006C18ED" w:rsidRPr="00964933" w:rsidRDefault="006C18ED" w:rsidP="006602D6">
            <w:pPr>
              <w:tabs>
                <w:tab w:val="left" w:pos="8295"/>
              </w:tabs>
              <w:rPr>
                <w:rFonts w:ascii="Times New Roman" w:hAnsi="Times New Roman"/>
                <w:b/>
                <w:sz w:val="20"/>
              </w:rPr>
            </w:pPr>
          </w:p>
        </w:tc>
        <w:tc>
          <w:tcPr>
            <w:tcW w:w="537" w:type="pct"/>
          </w:tcPr>
          <w:p w14:paraId="3F67AA61" w14:textId="77777777" w:rsidR="006C18ED" w:rsidRPr="00964933" w:rsidRDefault="006C18ED" w:rsidP="006602D6">
            <w:pPr>
              <w:tabs>
                <w:tab w:val="left" w:pos="8295"/>
              </w:tabs>
              <w:rPr>
                <w:rFonts w:ascii="Times New Roman" w:hAnsi="Times New Roman"/>
                <w:b/>
                <w:sz w:val="20"/>
              </w:rPr>
            </w:pPr>
          </w:p>
        </w:tc>
        <w:tc>
          <w:tcPr>
            <w:tcW w:w="550" w:type="pct"/>
          </w:tcPr>
          <w:p w14:paraId="07001725" w14:textId="77777777" w:rsidR="006C18ED" w:rsidRPr="00964933" w:rsidRDefault="006C18ED" w:rsidP="006602D6">
            <w:pPr>
              <w:tabs>
                <w:tab w:val="left" w:pos="8295"/>
              </w:tabs>
              <w:rPr>
                <w:rFonts w:ascii="Times New Roman" w:hAnsi="Times New Roman"/>
                <w:b/>
                <w:sz w:val="20"/>
              </w:rPr>
            </w:pPr>
          </w:p>
        </w:tc>
        <w:tc>
          <w:tcPr>
            <w:tcW w:w="601" w:type="pct"/>
          </w:tcPr>
          <w:p w14:paraId="298499FE" w14:textId="77777777" w:rsidR="006C18ED" w:rsidRPr="00964933" w:rsidRDefault="006C18ED" w:rsidP="006602D6">
            <w:pPr>
              <w:tabs>
                <w:tab w:val="left" w:pos="8295"/>
              </w:tabs>
              <w:rPr>
                <w:rFonts w:ascii="Times New Roman" w:hAnsi="Times New Roman"/>
                <w:b/>
                <w:sz w:val="20"/>
              </w:rPr>
            </w:pPr>
          </w:p>
        </w:tc>
      </w:tr>
    </w:tbl>
    <w:p w14:paraId="22012565" w14:textId="588F3659" w:rsidR="006C18ED" w:rsidRPr="00964933" w:rsidRDefault="006C18ED" w:rsidP="006C18ED">
      <w:pPr>
        <w:spacing w:after="0" w:line="240" w:lineRule="auto"/>
        <w:rPr>
          <w:rFonts w:ascii="Cambria" w:hAnsi="Cambria" w:cs="Arial"/>
          <w:bCs/>
          <w:lang w:val="en-GB"/>
        </w:rPr>
      </w:pPr>
      <w:r w:rsidRPr="00964933">
        <w:rPr>
          <w:rFonts w:ascii="Cambria" w:hAnsi="Cambria" w:cs="Arial"/>
          <w:bCs/>
          <w:lang w:val="en-GB"/>
        </w:rPr>
        <w:lastRenderedPageBreak/>
        <w:t>Justification</w:t>
      </w:r>
      <w:r w:rsidR="0093437F">
        <w:rPr>
          <w:rFonts w:ascii="Cambria" w:hAnsi="Cambria" w:cs="Arial"/>
          <w:bCs/>
          <w:lang w:val="en-GB"/>
        </w:rPr>
        <w:t xml:space="preserve"> for the budget:</w:t>
      </w:r>
    </w:p>
    <w:p w14:paraId="21045BED" w14:textId="77777777" w:rsidR="006C18ED" w:rsidRDefault="006C18ED" w:rsidP="006C18ED">
      <w:pPr>
        <w:spacing w:after="0" w:line="240" w:lineRule="auto"/>
        <w:rPr>
          <w:rFonts w:ascii="Cambria" w:hAnsi="Cambria" w:cs="Arial"/>
          <w:b/>
          <w:bCs/>
          <w:lang w:val="en-GB"/>
        </w:rPr>
      </w:pPr>
    </w:p>
    <w:p w14:paraId="2D00C05A" w14:textId="544D1E4B" w:rsidR="006C18ED" w:rsidRDefault="006C18ED" w:rsidP="006C18ED">
      <w:pPr>
        <w:spacing w:after="0" w:line="240" w:lineRule="auto"/>
        <w:rPr>
          <w:rFonts w:ascii="Cambria" w:hAnsi="Cambria" w:cs="Arial"/>
          <w:b/>
          <w:bCs/>
          <w:lang w:val="en-GB"/>
        </w:rPr>
      </w:pPr>
      <w:r>
        <w:rPr>
          <w:rFonts w:ascii="Cambria" w:hAnsi="Cambria" w:cs="Arial"/>
          <w:b/>
          <w:bCs/>
          <w:lang w:val="en-GB"/>
        </w:rPr>
        <w:t>13.0</w:t>
      </w:r>
      <w:r>
        <w:rPr>
          <w:rFonts w:ascii="Cambria" w:hAnsi="Cambria" w:cs="Arial"/>
          <w:b/>
          <w:bCs/>
          <w:lang w:val="en-GB"/>
        </w:rPr>
        <w:tab/>
        <w:t xml:space="preserve">Bio-data of Coordinator/PI and CO-PIs </w:t>
      </w:r>
      <w:r>
        <w:rPr>
          <w:rFonts w:ascii="Times New Roman" w:hAnsi="Times New Roman" w:cs="Times New Roman"/>
        </w:rPr>
        <w:t xml:space="preserve">(300 words) </w:t>
      </w:r>
      <w:r>
        <w:rPr>
          <w:rFonts w:ascii="Cambria" w:hAnsi="Cambria"/>
          <w:b/>
          <w:lang w:val="en-US"/>
        </w:rPr>
        <w:t>(To be uploaded)</w:t>
      </w:r>
    </w:p>
    <w:p w14:paraId="10DFFF9C" w14:textId="77777777" w:rsidR="006C18ED" w:rsidRDefault="006C18ED" w:rsidP="006C18ED">
      <w:pPr>
        <w:spacing w:after="0" w:line="240" w:lineRule="auto"/>
        <w:rPr>
          <w:rFonts w:ascii="Cambria" w:hAnsi="Cambria"/>
          <w:lang w:val="en-US"/>
        </w:rPr>
      </w:pPr>
      <w:r>
        <w:rPr>
          <w:rFonts w:ascii="Cambria" w:hAnsi="Cambria"/>
          <w:lang w:val="en-US"/>
        </w:rPr>
        <w:t xml:space="preserve">[The bio-data should only include </w:t>
      </w:r>
      <w:proofErr w:type="spellStart"/>
      <w:r>
        <w:rPr>
          <w:rFonts w:ascii="Cambria" w:hAnsi="Cambria"/>
          <w:lang w:val="en-US"/>
        </w:rPr>
        <w:t>upto</w:t>
      </w:r>
      <w:proofErr w:type="spellEnd"/>
      <w:r>
        <w:rPr>
          <w:rFonts w:ascii="Cambria" w:hAnsi="Cambria"/>
          <w:lang w:val="en-US"/>
        </w:rPr>
        <w:t xml:space="preserve"> top 10 publications of the PI/Co-PI relevant to the objectives of the proposal]</w:t>
      </w:r>
    </w:p>
    <w:p w14:paraId="7C5DBF03" w14:textId="77777777" w:rsidR="006C18ED" w:rsidRDefault="006C18ED" w:rsidP="006C18ED">
      <w:pPr>
        <w:spacing w:after="0" w:line="240" w:lineRule="auto"/>
        <w:rPr>
          <w:rFonts w:ascii="Cambria" w:hAnsi="Cambria"/>
          <w:lang w:val="en-US"/>
        </w:rPr>
      </w:pPr>
    </w:p>
    <w:p w14:paraId="3375D0E6" w14:textId="79B98754" w:rsidR="006C18ED" w:rsidRPr="006C18ED" w:rsidRDefault="006C18ED" w:rsidP="006C18ED">
      <w:pPr>
        <w:spacing w:after="0" w:line="240" w:lineRule="auto"/>
        <w:rPr>
          <w:rFonts w:ascii="Cambria" w:hAnsi="Cambria"/>
          <w:b/>
          <w:lang w:val="en-US"/>
        </w:rPr>
      </w:pPr>
      <w:r w:rsidRPr="006C18ED">
        <w:rPr>
          <w:rFonts w:ascii="Cambria" w:hAnsi="Cambria"/>
          <w:b/>
          <w:lang w:val="en-US"/>
        </w:rPr>
        <w:t>1</w:t>
      </w:r>
      <w:r w:rsidR="007D4232">
        <w:rPr>
          <w:rFonts w:ascii="Cambria" w:hAnsi="Cambria"/>
          <w:b/>
          <w:lang w:val="en-US"/>
        </w:rPr>
        <w:t>4</w:t>
      </w:r>
      <w:r w:rsidRPr="006C18ED">
        <w:rPr>
          <w:rFonts w:ascii="Cambria" w:hAnsi="Cambria"/>
          <w:b/>
          <w:lang w:val="en-US"/>
        </w:rPr>
        <w:t>.0 List of projects completed by PI</w:t>
      </w:r>
    </w:p>
    <w:tbl>
      <w:tblPr>
        <w:tblStyle w:val="TableGrid"/>
        <w:tblW w:w="5000" w:type="pct"/>
        <w:tblInd w:w="0" w:type="dxa"/>
        <w:tblLook w:val="04A0" w:firstRow="1" w:lastRow="0" w:firstColumn="1" w:lastColumn="0" w:noHBand="0" w:noVBand="1"/>
      </w:tblPr>
      <w:tblGrid>
        <w:gridCol w:w="581"/>
        <w:gridCol w:w="2620"/>
        <w:gridCol w:w="1179"/>
        <w:gridCol w:w="1378"/>
        <w:gridCol w:w="2005"/>
        <w:gridCol w:w="1253"/>
      </w:tblGrid>
      <w:tr w:rsidR="006C18ED" w:rsidRPr="006C18ED" w14:paraId="76E8043F" w14:textId="77777777" w:rsidTr="006602D6">
        <w:tc>
          <w:tcPr>
            <w:tcW w:w="322" w:type="pct"/>
          </w:tcPr>
          <w:p w14:paraId="49DBD64E" w14:textId="77777777" w:rsidR="006C18ED" w:rsidRPr="006C18ED" w:rsidRDefault="006C18ED" w:rsidP="006602D6">
            <w:pPr>
              <w:rPr>
                <w:rFonts w:ascii="Cambria" w:hAnsi="Cambria"/>
                <w:b/>
              </w:rPr>
            </w:pPr>
            <w:r w:rsidRPr="006C18ED">
              <w:rPr>
                <w:rFonts w:ascii="Cambria" w:hAnsi="Cambria"/>
                <w:b/>
              </w:rPr>
              <w:t>S. No.</w:t>
            </w:r>
          </w:p>
        </w:tc>
        <w:tc>
          <w:tcPr>
            <w:tcW w:w="1453" w:type="pct"/>
          </w:tcPr>
          <w:p w14:paraId="11B94482" w14:textId="77777777" w:rsidR="006C18ED" w:rsidRPr="006C18ED" w:rsidRDefault="006C18ED" w:rsidP="006602D6">
            <w:pPr>
              <w:rPr>
                <w:rFonts w:ascii="Cambria" w:hAnsi="Cambria"/>
                <w:b/>
              </w:rPr>
            </w:pPr>
            <w:r w:rsidRPr="006C18ED">
              <w:rPr>
                <w:rFonts w:ascii="Cambria" w:hAnsi="Cambria"/>
                <w:b/>
              </w:rPr>
              <w:t>Project Title</w:t>
            </w:r>
          </w:p>
        </w:tc>
        <w:tc>
          <w:tcPr>
            <w:tcW w:w="654" w:type="pct"/>
          </w:tcPr>
          <w:p w14:paraId="0B85DE5C" w14:textId="77777777" w:rsidR="006C18ED" w:rsidRPr="006C18ED" w:rsidRDefault="006C18ED" w:rsidP="006602D6">
            <w:pPr>
              <w:rPr>
                <w:rFonts w:ascii="Cambria" w:hAnsi="Cambria"/>
                <w:b/>
              </w:rPr>
            </w:pPr>
            <w:r w:rsidRPr="006C18ED">
              <w:rPr>
                <w:rFonts w:ascii="Cambria" w:hAnsi="Cambria"/>
                <w:b/>
              </w:rPr>
              <w:t>Duration</w:t>
            </w:r>
          </w:p>
        </w:tc>
        <w:tc>
          <w:tcPr>
            <w:tcW w:w="764" w:type="pct"/>
          </w:tcPr>
          <w:p w14:paraId="29B02C91" w14:textId="77777777" w:rsidR="006C18ED" w:rsidRPr="006C18ED" w:rsidRDefault="006C18ED" w:rsidP="006602D6">
            <w:pPr>
              <w:rPr>
                <w:rFonts w:ascii="Cambria" w:hAnsi="Cambria"/>
                <w:b/>
              </w:rPr>
            </w:pPr>
            <w:r w:rsidRPr="006C18ED">
              <w:rPr>
                <w:rFonts w:ascii="Cambria" w:hAnsi="Cambria"/>
                <w:b/>
              </w:rPr>
              <w:t>Date of Start</w:t>
            </w:r>
          </w:p>
        </w:tc>
        <w:tc>
          <w:tcPr>
            <w:tcW w:w="1112" w:type="pct"/>
          </w:tcPr>
          <w:p w14:paraId="66AA728B" w14:textId="77777777" w:rsidR="006C18ED" w:rsidRPr="006C18ED" w:rsidRDefault="006C18ED" w:rsidP="006602D6">
            <w:pPr>
              <w:rPr>
                <w:rFonts w:ascii="Cambria" w:hAnsi="Cambria"/>
                <w:b/>
              </w:rPr>
            </w:pPr>
            <w:r w:rsidRPr="006C18ED">
              <w:rPr>
                <w:rFonts w:ascii="Cambria" w:hAnsi="Cambria"/>
                <w:b/>
              </w:rPr>
              <w:t>Date of Completion</w:t>
            </w:r>
          </w:p>
        </w:tc>
        <w:tc>
          <w:tcPr>
            <w:tcW w:w="695" w:type="pct"/>
          </w:tcPr>
          <w:p w14:paraId="33F91D5B" w14:textId="77777777" w:rsidR="006C18ED" w:rsidRPr="006C18ED" w:rsidRDefault="006C18ED" w:rsidP="006602D6">
            <w:pPr>
              <w:rPr>
                <w:rFonts w:ascii="Cambria" w:hAnsi="Cambria"/>
                <w:b/>
              </w:rPr>
            </w:pPr>
            <w:r w:rsidRPr="006C18ED">
              <w:rPr>
                <w:rFonts w:ascii="Cambria" w:hAnsi="Cambria"/>
                <w:b/>
              </w:rPr>
              <w:t>Total Cost</w:t>
            </w:r>
          </w:p>
        </w:tc>
      </w:tr>
      <w:tr w:rsidR="006C18ED" w:rsidRPr="006C18ED" w14:paraId="0A71C6F8" w14:textId="77777777" w:rsidTr="006602D6">
        <w:tc>
          <w:tcPr>
            <w:tcW w:w="322" w:type="pct"/>
          </w:tcPr>
          <w:p w14:paraId="3DF7DD12" w14:textId="77777777" w:rsidR="006C18ED" w:rsidRPr="006C18ED" w:rsidRDefault="006C18ED" w:rsidP="006602D6">
            <w:pPr>
              <w:rPr>
                <w:rFonts w:ascii="Cambria" w:hAnsi="Cambria"/>
                <w:b/>
              </w:rPr>
            </w:pPr>
          </w:p>
        </w:tc>
        <w:tc>
          <w:tcPr>
            <w:tcW w:w="1453" w:type="pct"/>
          </w:tcPr>
          <w:p w14:paraId="68E8E2DD" w14:textId="77777777" w:rsidR="006C18ED" w:rsidRPr="006C18ED" w:rsidRDefault="006C18ED" w:rsidP="006602D6">
            <w:pPr>
              <w:rPr>
                <w:rFonts w:ascii="Cambria" w:hAnsi="Cambria"/>
                <w:b/>
              </w:rPr>
            </w:pPr>
          </w:p>
        </w:tc>
        <w:tc>
          <w:tcPr>
            <w:tcW w:w="654" w:type="pct"/>
          </w:tcPr>
          <w:p w14:paraId="495424A2" w14:textId="77777777" w:rsidR="006C18ED" w:rsidRPr="006C18ED" w:rsidRDefault="006C18ED" w:rsidP="006602D6">
            <w:pPr>
              <w:rPr>
                <w:rFonts w:ascii="Cambria" w:hAnsi="Cambria"/>
                <w:b/>
              </w:rPr>
            </w:pPr>
          </w:p>
        </w:tc>
        <w:tc>
          <w:tcPr>
            <w:tcW w:w="764" w:type="pct"/>
          </w:tcPr>
          <w:p w14:paraId="3C0E275B" w14:textId="77777777" w:rsidR="006C18ED" w:rsidRPr="006C18ED" w:rsidRDefault="006C18ED" w:rsidP="006602D6">
            <w:pPr>
              <w:rPr>
                <w:rFonts w:ascii="Cambria" w:hAnsi="Cambria"/>
                <w:b/>
              </w:rPr>
            </w:pPr>
          </w:p>
        </w:tc>
        <w:tc>
          <w:tcPr>
            <w:tcW w:w="1112" w:type="pct"/>
          </w:tcPr>
          <w:p w14:paraId="060892FF" w14:textId="77777777" w:rsidR="006C18ED" w:rsidRPr="006C18ED" w:rsidRDefault="006C18ED" w:rsidP="006602D6">
            <w:pPr>
              <w:rPr>
                <w:rFonts w:ascii="Cambria" w:hAnsi="Cambria"/>
                <w:b/>
              </w:rPr>
            </w:pPr>
          </w:p>
        </w:tc>
        <w:tc>
          <w:tcPr>
            <w:tcW w:w="695" w:type="pct"/>
          </w:tcPr>
          <w:p w14:paraId="11FBF850" w14:textId="77777777" w:rsidR="006C18ED" w:rsidRPr="006C18ED" w:rsidRDefault="006C18ED" w:rsidP="006602D6">
            <w:pPr>
              <w:rPr>
                <w:rFonts w:ascii="Cambria" w:hAnsi="Cambria"/>
                <w:b/>
              </w:rPr>
            </w:pPr>
          </w:p>
        </w:tc>
      </w:tr>
    </w:tbl>
    <w:p w14:paraId="49EACA85" w14:textId="77777777" w:rsidR="006C18ED" w:rsidRPr="006C18ED" w:rsidRDefault="006C18ED" w:rsidP="006C18ED">
      <w:pPr>
        <w:spacing w:after="0" w:line="240" w:lineRule="auto"/>
        <w:rPr>
          <w:rFonts w:ascii="Cambria" w:hAnsi="Cambria"/>
          <w:lang w:val="en-US"/>
        </w:rPr>
      </w:pPr>
      <w:r w:rsidRPr="006C18ED">
        <w:rPr>
          <w:rFonts w:ascii="Cambria" w:hAnsi="Cambria"/>
          <w:lang w:val="en-US"/>
        </w:rPr>
        <w:t>Add more rows if required</w:t>
      </w:r>
    </w:p>
    <w:p w14:paraId="4F683385" w14:textId="77777777" w:rsidR="006C18ED" w:rsidRPr="006C18ED" w:rsidRDefault="006C18ED" w:rsidP="006C18ED">
      <w:pPr>
        <w:spacing w:after="0" w:line="240" w:lineRule="auto"/>
        <w:rPr>
          <w:rFonts w:ascii="Cambria" w:hAnsi="Cambria"/>
          <w:lang w:val="en-US"/>
        </w:rPr>
      </w:pPr>
    </w:p>
    <w:p w14:paraId="6B8D6209" w14:textId="0521D52E" w:rsidR="006C18ED" w:rsidRPr="006C18ED" w:rsidRDefault="006C18ED" w:rsidP="006C18ED">
      <w:pPr>
        <w:spacing w:after="0" w:line="240" w:lineRule="auto"/>
        <w:rPr>
          <w:rFonts w:ascii="Cambria" w:hAnsi="Cambria"/>
          <w:b/>
          <w:lang w:val="en-US"/>
        </w:rPr>
      </w:pPr>
      <w:r w:rsidRPr="006C18ED">
        <w:rPr>
          <w:rFonts w:ascii="Cambria" w:hAnsi="Cambria"/>
          <w:b/>
          <w:lang w:val="en-US"/>
        </w:rPr>
        <w:t>1</w:t>
      </w:r>
      <w:r w:rsidR="007D4232">
        <w:rPr>
          <w:rFonts w:ascii="Cambria" w:hAnsi="Cambria"/>
          <w:b/>
          <w:lang w:val="en-US"/>
        </w:rPr>
        <w:t>5</w:t>
      </w:r>
      <w:r w:rsidRPr="006C18ED">
        <w:rPr>
          <w:rFonts w:ascii="Cambria" w:hAnsi="Cambria"/>
          <w:b/>
          <w:lang w:val="en-US"/>
        </w:rPr>
        <w:t>.0 List of projects under implementation by the PI</w:t>
      </w:r>
    </w:p>
    <w:p w14:paraId="29F6E29D" w14:textId="77777777" w:rsidR="006C18ED" w:rsidRPr="006C18ED" w:rsidRDefault="006C18ED" w:rsidP="006C18ED">
      <w:pPr>
        <w:spacing w:after="0" w:line="240" w:lineRule="auto"/>
        <w:rPr>
          <w:rFonts w:ascii="Cambria" w:hAnsi="Cambria"/>
          <w:b/>
          <w:lang w:val="en-US"/>
        </w:rPr>
      </w:pPr>
    </w:p>
    <w:tbl>
      <w:tblPr>
        <w:tblStyle w:val="TableGrid"/>
        <w:tblW w:w="5000" w:type="pct"/>
        <w:tblInd w:w="0" w:type="dxa"/>
        <w:tblLook w:val="04A0" w:firstRow="1" w:lastRow="0" w:firstColumn="1" w:lastColumn="0" w:noHBand="0" w:noVBand="1"/>
      </w:tblPr>
      <w:tblGrid>
        <w:gridCol w:w="581"/>
        <w:gridCol w:w="2620"/>
        <w:gridCol w:w="1179"/>
        <w:gridCol w:w="1378"/>
        <w:gridCol w:w="2005"/>
        <w:gridCol w:w="1253"/>
      </w:tblGrid>
      <w:tr w:rsidR="006C18ED" w:rsidRPr="006C18ED" w14:paraId="287B908D" w14:textId="77777777" w:rsidTr="006602D6">
        <w:tc>
          <w:tcPr>
            <w:tcW w:w="322" w:type="pct"/>
          </w:tcPr>
          <w:p w14:paraId="7F6077E0" w14:textId="77777777" w:rsidR="006C18ED" w:rsidRPr="006C18ED" w:rsidRDefault="006C18ED" w:rsidP="006602D6">
            <w:pPr>
              <w:rPr>
                <w:rFonts w:ascii="Cambria" w:hAnsi="Cambria"/>
                <w:b/>
              </w:rPr>
            </w:pPr>
            <w:r w:rsidRPr="006C18ED">
              <w:rPr>
                <w:rFonts w:ascii="Cambria" w:hAnsi="Cambria"/>
                <w:b/>
              </w:rPr>
              <w:t>S. No.</w:t>
            </w:r>
          </w:p>
        </w:tc>
        <w:tc>
          <w:tcPr>
            <w:tcW w:w="1453" w:type="pct"/>
          </w:tcPr>
          <w:p w14:paraId="32E3BA39" w14:textId="77777777" w:rsidR="006C18ED" w:rsidRPr="006C18ED" w:rsidRDefault="006C18ED" w:rsidP="006602D6">
            <w:pPr>
              <w:rPr>
                <w:rFonts w:ascii="Cambria" w:hAnsi="Cambria"/>
                <w:b/>
              </w:rPr>
            </w:pPr>
            <w:r w:rsidRPr="006C18ED">
              <w:rPr>
                <w:rFonts w:ascii="Cambria" w:hAnsi="Cambria"/>
                <w:b/>
              </w:rPr>
              <w:t>Project Title</w:t>
            </w:r>
          </w:p>
        </w:tc>
        <w:tc>
          <w:tcPr>
            <w:tcW w:w="654" w:type="pct"/>
          </w:tcPr>
          <w:p w14:paraId="656BDB45" w14:textId="77777777" w:rsidR="006C18ED" w:rsidRPr="006C18ED" w:rsidRDefault="006C18ED" w:rsidP="006602D6">
            <w:pPr>
              <w:rPr>
                <w:rFonts w:ascii="Cambria" w:hAnsi="Cambria"/>
                <w:b/>
              </w:rPr>
            </w:pPr>
            <w:r w:rsidRPr="006C18ED">
              <w:rPr>
                <w:rFonts w:ascii="Cambria" w:hAnsi="Cambria"/>
                <w:b/>
              </w:rPr>
              <w:t>Duration</w:t>
            </w:r>
          </w:p>
        </w:tc>
        <w:tc>
          <w:tcPr>
            <w:tcW w:w="764" w:type="pct"/>
          </w:tcPr>
          <w:p w14:paraId="75C7D99A" w14:textId="77777777" w:rsidR="006C18ED" w:rsidRPr="006C18ED" w:rsidRDefault="006C18ED" w:rsidP="006602D6">
            <w:pPr>
              <w:rPr>
                <w:rFonts w:ascii="Cambria" w:hAnsi="Cambria"/>
                <w:b/>
              </w:rPr>
            </w:pPr>
            <w:r w:rsidRPr="006C18ED">
              <w:rPr>
                <w:rFonts w:ascii="Cambria" w:hAnsi="Cambria"/>
                <w:b/>
              </w:rPr>
              <w:t>Date of Start</w:t>
            </w:r>
          </w:p>
        </w:tc>
        <w:tc>
          <w:tcPr>
            <w:tcW w:w="1112" w:type="pct"/>
          </w:tcPr>
          <w:p w14:paraId="0EF3EC99" w14:textId="77777777" w:rsidR="006C18ED" w:rsidRPr="006C18ED" w:rsidRDefault="006C18ED" w:rsidP="006602D6">
            <w:pPr>
              <w:rPr>
                <w:rFonts w:ascii="Cambria" w:hAnsi="Cambria"/>
                <w:b/>
              </w:rPr>
            </w:pPr>
            <w:r w:rsidRPr="006C18ED">
              <w:rPr>
                <w:rFonts w:ascii="Cambria" w:hAnsi="Cambria"/>
                <w:b/>
              </w:rPr>
              <w:t>Expected Date of Completion</w:t>
            </w:r>
          </w:p>
        </w:tc>
        <w:tc>
          <w:tcPr>
            <w:tcW w:w="695" w:type="pct"/>
          </w:tcPr>
          <w:p w14:paraId="3EC8629A" w14:textId="77777777" w:rsidR="006C18ED" w:rsidRPr="006C18ED" w:rsidRDefault="006C18ED" w:rsidP="006602D6">
            <w:pPr>
              <w:rPr>
                <w:rFonts w:ascii="Cambria" w:hAnsi="Cambria"/>
                <w:b/>
              </w:rPr>
            </w:pPr>
            <w:r w:rsidRPr="006C18ED">
              <w:rPr>
                <w:rFonts w:ascii="Cambria" w:hAnsi="Cambria"/>
                <w:b/>
              </w:rPr>
              <w:t>Total Cost</w:t>
            </w:r>
          </w:p>
        </w:tc>
      </w:tr>
      <w:tr w:rsidR="006C18ED" w:rsidRPr="006C18ED" w14:paraId="203619FE" w14:textId="77777777" w:rsidTr="006602D6">
        <w:tc>
          <w:tcPr>
            <w:tcW w:w="322" w:type="pct"/>
          </w:tcPr>
          <w:p w14:paraId="27654C90" w14:textId="77777777" w:rsidR="006C18ED" w:rsidRPr="006C18ED" w:rsidRDefault="006C18ED" w:rsidP="006602D6">
            <w:pPr>
              <w:rPr>
                <w:rFonts w:ascii="Cambria" w:hAnsi="Cambria"/>
                <w:b/>
              </w:rPr>
            </w:pPr>
          </w:p>
        </w:tc>
        <w:tc>
          <w:tcPr>
            <w:tcW w:w="1453" w:type="pct"/>
          </w:tcPr>
          <w:p w14:paraId="7436F3E5" w14:textId="77777777" w:rsidR="006C18ED" w:rsidRPr="006C18ED" w:rsidRDefault="006C18ED" w:rsidP="006602D6">
            <w:pPr>
              <w:rPr>
                <w:rFonts w:ascii="Cambria" w:hAnsi="Cambria"/>
                <w:b/>
              </w:rPr>
            </w:pPr>
          </w:p>
        </w:tc>
        <w:tc>
          <w:tcPr>
            <w:tcW w:w="654" w:type="pct"/>
          </w:tcPr>
          <w:p w14:paraId="7B37923F" w14:textId="77777777" w:rsidR="006C18ED" w:rsidRPr="006C18ED" w:rsidRDefault="006C18ED" w:rsidP="006602D6">
            <w:pPr>
              <w:rPr>
                <w:rFonts w:ascii="Cambria" w:hAnsi="Cambria"/>
                <w:b/>
              </w:rPr>
            </w:pPr>
          </w:p>
        </w:tc>
        <w:tc>
          <w:tcPr>
            <w:tcW w:w="764" w:type="pct"/>
          </w:tcPr>
          <w:p w14:paraId="1DF2770C" w14:textId="77777777" w:rsidR="006C18ED" w:rsidRPr="006C18ED" w:rsidRDefault="006C18ED" w:rsidP="006602D6">
            <w:pPr>
              <w:rPr>
                <w:rFonts w:ascii="Cambria" w:hAnsi="Cambria"/>
                <w:b/>
              </w:rPr>
            </w:pPr>
          </w:p>
        </w:tc>
        <w:tc>
          <w:tcPr>
            <w:tcW w:w="1112" w:type="pct"/>
          </w:tcPr>
          <w:p w14:paraId="79CDBA15" w14:textId="77777777" w:rsidR="006C18ED" w:rsidRPr="006C18ED" w:rsidRDefault="006C18ED" w:rsidP="006602D6">
            <w:pPr>
              <w:rPr>
                <w:rFonts w:ascii="Cambria" w:hAnsi="Cambria"/>
                <w:b/>
              </w:rPr>
            </w:pPr>
          </w:p>
        </w:tc>
        <w:tc>
          <w:tcPr>
            <w:tcW w:w="695" w:type="pct"/>
          </w:tcPr>
          <w:p w14:paraId="6468B6B5" w14:textId="77777777" w:rsidR="006C18ED" w:rsidRPr="006C18ED" w:rsidRDefault="006C18ED" w:rsidP="006602D6">
            <w:pPr>
              <w:rPr>
                <w:rFonts w:ascii="Cambria" w:hAnsi="Cambria"/>
                <w:b/>
              </w:rPr>
            </w:pPr>
          </w:p>
        </w:tc>
      </w:tr>
    </w:tbl>
    <w:p w14:paraId="568FEFC0" w14:textId="5849E069" w:rsidR="006C18ED" w:rsidRPr="006C18ED" w:rsidRDefault="006C18ED" w:rsidP="006C18ED">
      <w:pPr>
        <w:spacing w:after="0" w:line="240" w:lineRule="auto"/>
        <w:rPr>
          <w:rFonts w:ascii="Cambria" w:hAnsi="Cambria"/>
          <w:lang w:val="en-US"/>
        </w:rPr>
      </w:pPr>
      <w:r w:rsidRPr="006C18ED">
        <w:rPr>
          <w:rFonts w:ascii="Cambria" w:hAnsi="Cambria"/>
          <w:lang w:val="en-US"/>
        </w:rPr>
        <w:t>Add more rows</w:t>
      </w:r>
      <w:r w:rsidR="00032463">
        <w:rPr>
          <w:rFonts w:ascii="Cambria" w:hAnsi="Cambria"/>
          <w:lang w:val="en-US"/>
        </w:rPr>
        <w:t>,</w:t>
      </w:r>
      <w:r w:rsidRPr="006C18ED">
        <w:rPr>
          <w:rFonts w:ascii="Cambria" w:hAnsi="Cambria"/>
          <w:lang w:val="en-US"/>
        </w:rPr>
        <w:t xml:space="preserve"> if required</w:t>
      </w:r>
    </w:p>
    <w:p w14:paraId="6AED87B7" w14:textId="77777777" w:rsidR="006C18ED" w:rsidRPr="000E4759" w:rsidRDefault="006C18ED" w:rsidP="006C18ED">
      <w:pPr>
        <w:spacing w:after="0" w:line="240" w:lineRule="auto"/>
        <w:rPr>
          <w:rFonts w:ascii="Cambria" w:hAnsi="Cambria"/>
          <w:b/>
          <w:color w:val="FF0000"/>
          <w:lang w:val="en-US"/>
        </w:rPr>
      </w:pPr>
    </w:p>
    <w:p w14:paraId="357C780F" w14:textId="45C1A18D" w:rsidR="006C18ED" w:rsidRDefault="006C18ED" w:rsidP="006C18ED">
      <w:pPr>
        <w:spacing w:after="0" w:line="240" w:lineRule="auto"/>
        <w:rPr>
          <w:rFonts w:ascii="Cambria" w:hAnsi="Cambria"/>
          <w:b/>
          <w:lang w:val="en-US"/>
        </w:rPr>
      </w:pPr>
      <w:r>
        <w:rPr>
          <w:rFonts w:ascii="Cambria" w:hAnsi="Cambria"/>
          <w:b/>
          <w:lang w:val="en-US"/>
        </w:rPr>
        <w:t>1</w:t>
      </w:r>
      <w:r w:rsidR="007D4232">
        <w:rPr>
          <w:rFonts w:ascii="Cambria" w:hAnsi="Cambria"/>
          <w:b/>
          <w:lang w:val="en-US"/>
        </w:rPr>
        <w:t>6</w:t>
      </w:r>
      <w:r>
        <w:rPr>
          <w:rFonts w:ascii="Cambria" w:hAnsi="Cambria"/>
          <w:b/>
          <w:lang w:val="en-US"/>
        </w:rPr>
        <w:t xml:space="preserve">.0 </w:t>
      </w:r>
      <w:r w:rsidRPr="005B11CC">
        <w:rPr>
          <w:rFonts w:ascii="Cambria" w:hAnsi="Cambria"/>
          <w:b/>
          <w:lang w:val="en-US"/>
        </w:rPr>
        <w:t>Endorsement from the Head of Institution</w:t>
      </w:r>
      <w:r>
        <w:rPr>
          <w:rFonts w:ascii="Cambria" w:hAnsi="Cambria"/>
          <w:b/>
          <w:lang w:val="en-US"/>
        </w:rPr>
        <w:t xml:space="preserve"> (To be uploaded)</w:t>
      </w:r>
    </w:p>
    <w:p w14:paraId="0316A59A" w14:textId="77777777" w:rsidR="006C18ED" w:rsidRPr="005B11CC" w:rsidRDefault="006C18ED" w:rsidP="006C18ED">
      <w:pPr>
        <w:spacing w:after="0" w:line="240" w:lineRule="auto"/>
        <w:rPr>
          <w:rFonts w:ascii="Cambria" w:hAnsi="Cambria"/>
          <w:b/>
          <w:lang w:val="en-US"/>
        </w:rPr>
      </w:pPr>
    </w:p>
    <w:p w14:paraId="16DBC9BB" w14:textId="58969A9B" w:rsidR="006C18ED" w:rsidRDefault="006C18ED" w:rsidP="006C18ED">
      <w:pPr>
        <w:spacing w:after="0" w:line="240" w:lineRule="auto"/>
        <w:rPr>
          <w:rFonts w:ascii="Cambria" w:hAnsi="Cambria"/>
          <w:b/>
          <w:lang w:val="en-US"/>
        </w:rPr>
      </w:pPr>
      <w:r>
        <w:rPr>
          <w:rFonts w:ascii="Cambria" w:hAnsi="Cambria"/>
          <w:b/>
          <w:lang w:val="en-US"/>
        </w:rPr>
        <w:t>1</w:t>
      </w:r>
      <w:r w:rsidR="007D4232">
        <w:rPr>
          <w:rFonts w:ascii="Cambria" w:hAnsi="Cambria"/>
          <w:b/>
          <w:lang w:val="en-US"/>
        </w:rPr>
        <w:t>7</w:t>
      </w:r>
      <w:r>
        <w:rPr>
          <w:rFonts w:ascii="Cambria" w:hAnsi="Cambria"/>
          <w:b/>
          <w:lang w:val="en-US"/>
        </w:rPr>
        <w:t xml:space="preserve">.0 </w:t>
      </w:r>
      <w:r w:rsidRPr="005B11CC">
        <w:rPr>
          <w:rFonts w:ascii="Cambria" w:hAnsi="Cambria"/>
          <w:b/>
          <w:lang w:val="en-US"/>
        </w:rPr>
        <w:t>Certificate from Project Investigator</w:t>
      </w:r>
      <w:r>
        <w:rPr>
          <w:rFonts w:ascii="Cambria" w:hAnsi="Cambria"/>
          <w:b/>
          <w:lang w:val="en-US"/>
        </w:rPr>
        <w:t xml:space="preserve"> (To be uploaded)</w:t>
      </w:r>
    </w:p>
    <w:p w14:paraId="5A9BF03A" w14:textId="77777777" w:rsidR="007D4232" w:rsidRDefault="007D4232" w:rsidP="006C18ED">
      <w:pPr>
        <w:spacing w:after="0" w:line="240" w:lineRule="auto"/>
        <w:rPr>
          <w:rFonts w:ascii="Cambria" w:hAnsi="Cambria"/>
          <w:b/>
          <w:lang w:val="en-US"/>
        </w:rPr>
      </w:pPr>
    </w:p>
    <w:p w14:paraId="0370998A" w14:textId="77642279" w:rsidR="00266438" w:rsidRPr="005B11CC" w:rsidRDefault="007D4232" w:rsidP="006C18ED">
      <w:pPr>
        <w:spacing w:after="0" w:line="240" w:lineRule="auto"/>
        <w:rPr>
          <w:rFonts w:ascii="Cambria" w:hAnsi="Cambria"/>
          <w:b/>
          <w:lang w:val="en-US"/>
        </w:rPr>
      </w:pPr>
      <w:r w:rsidRPr="007D4232">
        <w:rPr>
          <w:rFonts w:ascii="Cambria" w:hAnsi="Cambria"/>
          <w:b/>
          <w:bCs/>
        </w:rPr>
        <w:t>1</w:t>
      </w:r>
      <w:r>
        <w:rPr>
          <w:rFonts w:ascii="Cambria" w:hAnsi="Cambria"/>
          <w:b/>
          <w:bCs/>
        </w:rPr>
        <w:t>8</w:t>
      </w:r>
      <w:r w:rsidRPr="007D4232">
        <w:rPr>
          <w:rFonts w:ascii="Cambria" w:hAnsi="Cambria"/>
          <w:b/>
          <w:bCs/>
        </w:rPr>
        <w:t>.0 Additional information (if required)</w:t>
      </w:r>
    </w:p>
    <w:p w14:paraId="40A75F48" w14:textId="2CEAC7D0" w:rsidR="0093437F" w:rsidRDefault="0093437F">
      <w:pPr>
        <w:rPr>
          <w:rFonts w:ascii="Cambria" w:hAnsi="Cambria"/>
        </w:rPr>
      </w:pPr>
      <w:r>
        <w:rPr>
          <w:rFonts w:ascii="Cambria" w:hAnsi="Cambria"/>
        </w:rPr>
        <w:br w:type="page"/>
      </w:r>
    </w:p>
    <w:p w14:paraId="11B53826" w14:textId="77777777" w:rsidR="0093437F" w:rsidRPr="00407B55" w:rsidRDefault="0093437F" w:rsidP="0093437F">
      <w:pPr>
        <w:jc w:val="center"/>
        <w:rPr>
          <w:rFonts w:ascii="Times New Roman" w:hAnsi="Times New Roman" w:cs="Times New Roman"/>
          <w:b/>
          <w:bCs/>
          <w:u w:val="single"/>
        </w:rPr>
      </w:pPr>
      <w:r w:rsidRPr="00407B55">
        <w:rPr>
          <w:rFonts w:ascii="Times New Roman" w:hAnsi="Times New Roman" w:cs="Times New Roman"/>
          <w:b/>
          <w:bCs/>
          <w:u w:val="single"/>
        </w:rPr>
        <w:lastRenderedPageBreak/>
        <w:t>Endorsement from the Head of Institution*(To be given on letterhead)</w:t>
      </w:r>
    </w:p>
    <w:p w14:paraId="7037CDC3" w14:textId="77777777" w:rsidR="0093437F" w:rsidRDefault="0093437F" w:rsidP="0093437F">
      <w:pPr>
        <w:rPr>
          <w:rFonts w:ascii="Times New Roman" w:hAnsi="Times New Roman" w:cs="Times New Roman"/>
          <w:sz w:val="23"/>
          <w:szCs w:val="23"/>
        </w:rPr>
      </w:pPr>
    </w:p>
    <w:p w14:paraId="27DDA861" w14:textId="77777777" w:rsidR="0093437F" w:rsidRDefault="0093437F" w:rsidP="0093437F">
      <w:pPr>
        <w:rPr>
          <w:rFonts w:ascii="Times New Roman" w:hAnsi="Times New Roman" w:cs="Times New Roman"/>
          <w:sz w:val="23"/>
          <w:szCs w:val="23"/>
        </w:rPr>
      </w:pPr>
      <w:r w:rsidRPr="00AC20B7">
        <w:rPr>
          <w:rFonts w:ascii="Times New Roman" w:hAnsi="Times New Roman" w:cs="Times New Roman"/>
          <w:sz w:val="23"/>
          <w:szCs w:val="23"/>
        </w:rPr>
        <w:t xml:space="preserve">Project Title: </w:t>
      </w:r>
    </w:p>
    <w:p w14:paraId="7D91527F" w14:textId="77777777" w:rsidR="0093437F" w:rsidRDefault="0093437F" w:rsidP="0093437F">
      <w:pPr>
        <w:jc w:val="both"/>
        <w:rPr>
          <w:rFonts w:ascii="Times New Roman" w:hAnsi="Times New Roman" w:cs="Times New Roman"/>
          <w:sz w:val="23"/>
          <w:szCs w:val="23"/>
        </w:rPr>
      </w:pPr>
    </w:p>
    <w:p w14:paraId="4B16DA5B"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1. Certified that the Institute welcomes participation of Shri/Smt.…………………….… as the Principal Investigator and Shri/</w:t>
      </w:r>
      <w:proofErr w:type="spellStart"/>
      <w:r w:rsidRPr="00AC20B7">
        <w:rPr>
          <w:rFonts w:ascii="Times New Roman" w:hAnsi="Times New Roman" w:cs="Times New Roman"/>
          <w:sz w:val="23"/>
          <w:szCs w:val="23"/>
        </w:rPr>
        <w:t>Smt</w:t>
      </w:r>
      <w:proofErr w:type="spellEnd"/>
      <w:r w:rsidRPr="00AC20B7">
        <w:rPr>
          <w:rFonts w:ascii="Times New Roman" w:hAnsi="Times New Roman" w:cs="Times New Roman"/>
          <w:sz w:val="23"/>
          <w:szCs w:val="23"/>
        </w:rPr>
        <w:t>………………………………………………….</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as the Co-Investigator(s) for the project and that in the unforeseen event of discontinuance by the Principal Investigator, the Principal Co- Investigator will assume the responsibility of the fruitful completion of the project (with due intimation to DST). </w:t>
      </w:r>
    </w:p>
    <w:p w14:paraId="46C3B79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2. Certified that all basic facilities such as library, office equipment and other administrative support etc. will be extended to the investigator(s)throughout the duration of the project. </w:t>
      </w:r>
    </w:p>
    <w:p w14:paraId="5D66F039"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3. Institute assumes to undertake the financial and other management responsibilities of the project. </w:t>
      </w:r>
    </w:p>
    <w:p w14:paraId="511AA8C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4. Certified that staff salaries proposed in the project proposal is in accordance to the approved norms of the institution</w:t>
      </w:r>
      <w:r>
        <w:rPr>
          <w:rFonts w:ascii="Times New Roman" w:hAnsi="Times New Roman" w:cs="Times New Roman"/>
          <w:sz w:val="23"/>
          <w:szCs w:val="23"/>
        </w:rPr>
        <w:t>.</w:t>
      </w:r>
    </w:p>
    <w:p w14:paraId="06C9AD9E" w14:textId="77777777" w:rsidR="0093437F" w:rsidRDefault="0093437F" w:rsidP="0093437F">
      <w:pPr>
        <w:jc w:val="right"/>
        <w:rPr>
          <w:rFonts w:ascii="Times New Roman" w:hAnsi="Times New Roman" w:cs="Times New Roman"/>
          <w:sz w:val="23"/>
          <w:szCs w:val="23"/>
        </w:rPr>
      </w:pPr>
    </w:p>
    <w:p w14:paraId="02163947" w14:textId="77777777" w:rsidR="0093437F" w:rsidRDefault="0093437F" w:rsidP="0093437F">
      <w:pPr>
        <w:jc w:val="right"/>
        <w:rPr>
          <w:rFonts w:ascii="Times New Roman" w:hAnsi="Times New Roman" w:cs="Times New Roman"/>
          <w:sz w:val="23"/>
          <w:szCs w:val="23"/>
        </w:rPr>
      </w:pPr>
      <w:r w:rsidRPr="00AC20B7">
        <w:rPr>
          <w:rFonts w:ascii="Times New Roman" w:hAnsi="Times New Roman" w:cs="Times New Roman"/>
          <w:sz w:val="23"/>
          <w:szCs w:val="23"/>
        </w:rPr>
        <w:t xml:space="preserve">Name and signature of Head of Institute </w:t>
      </w:r>
    </w:p>
    <w:p w14:paraId="29A01915" w14:textId="77777777" w:rsidR="0093437F" w:rsidRDefault="0093437F" w:rsidP="0093437F">
      <w:pPr>
        <w:jc w:val="both"/>
        <w:rPr>
          <w:rFonts w:ascii="Times New Roman" w:hAnsi="Times New Roman" w:cs="Times New Roman"/>
          <w:sz w:val="23"/>
          <w:szCs w:val="23"/>
        </w:rPr>
      </w:pPr>
    </w:p>
    <w:p w14:paraId="7DEF0E9F"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Date: </w:t>
      </w:r>
    </w:p>
    <w:p w14:paraId="5710F25B" w14:textId="77777777" w:rsidR="0093437F" w:rsidRDefault="0093437F" w:rsidP="0093437F">
      <w:pPr>
        <w:jc w:val="both"/>
        <w:rPr>
          <w:rFonts w:ascii="Times New Roman" w:hAnsi="Times New Roman" w:cs="Times New Roman"/>
          <w:sz w:val="23"/>
          <w:szCs w:val="23"/>
        </w:rPr>
      </w:pPr>
    </w:p>
    <w:p w14:paraId="402E6BFE"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 xml:space="preserve">Place: </w:t>
      </w:r>
    </w:p>
    <w:p w14:paraId="4FF1CE6F" w14:textId="77777777" w:rsidR="0093437F" w:rsidRDefault="0093437F" w:rsidP="0093437F">
      <w:pPr>
        <w:jc w:val="both"/>
        <w:rPr>
          <w:rFonts w:ascii="Times New Roman" w:hAnsi="Times New Roman" w:cs="Times New Roman"/>
          <w:sz w:val="23"/>
          <w:szCs w:val="23"/>
        </w:rPr>
      </w:pPr>
    </w:p>
    <w:p w14:paraId="0A894607" w14:textId="77777777" w:rsidR="0093437F" w:rsidRDefault="0093437F" w:rsidP="0093437F">
      <w:pPr>
        <w:jc w:val="both"/>
        <w:rPr>
          <w:rFonts w:ascii="Times New Roman" w:hAnsi="Times New Roman" w:cs="Times New Roman"/>
          <w:sz w:val="23"/>
          <w:szCs w:val="23"/>
        </w:rPr>
      </w:pPr>
      <w:r w:rsidRPr="00AC20B7">
        <w:rPr>
          <w:rFonts w:ascii="Times New Roman" w:hAnsi="Times New Roman" w:cs="Times New Roman"/>
          <w:sz w:val="23"/>
          <w:szCs w:val="23"/>
        </w:rPr>
        <w:t>*Co-Investigator(s)from a different institution may also provide a similar certificate from their Head of Institute.</w:t>
      </w:r>
    </w:p>
    <w:p w14:paraId="4F503BE1" w14:textId="77777777" w:rsidR="0093437F" w:rsidRDefault="0093437F" w:rsidP="0093437F">
      <w:pPr>
        <w:rPr>
          <w:rFonts w:ascii="Times New Roman" w:hAnsi="Times New Roman" w:cs="Times New Roman"/>
          <w:sz w:val="23"/>
          <w:szCs w:val="23"/>
        </w:rPr>
      </w:pPr>
      <w:r>
        <w:rPr>
          <w:rFonts w:ascii="Times New Roman" w:hAnsi="Times New Roman" w:cs="Times New Roman"/>
          <w:sz w:val="23"/>
          <w:szCs w:val="23"/>
        </w:rPr>
        <w:br w:type="page"/>
      </w:r>
    </w:p>
    <w:p w14:paraId="54160F90" w14:textId="77777777" w:rsidR="0093437F" w:rsidRPr="00407B55" w:rsidRDefault="0093437F" w:rsidP="0093437F">
      <w:pPr>
        <w:tabs>
          <w:tab w:val="left" w:pos="8295"/>
        </w:tabs>
        <w:jc w:val="center"/>
        <w:rPr>
          <w:rFonts w:ascii="Times New Roman" w:hAnsi="Times New Roman" w:cs="Times New Roman"/>
          <w:b/>
          <w:bCs/>
          <w:u w:val="single"/>
        </w:rPr>
      </w:pPr>
      <w:r w:rsidRPr="00407B55">
        <w:rPr>
          <w:rFonts w:ascii="Times New Roman" w:hAnsi="Times New Roman" w:cs="Times New Roman"/>
          <w:b/>
          <w:bCs/>
          <w:u w:val="single"/>
        </w:rPr>
        <w:lastRenderedPageBreak/>
        <w:t>Certificate from Project Investigator</w:t>
      </w:r>
    </w:p>
    <w:p w14:paraId="6D5FE592" w14:textId="77777777" w:rsidR="0093437F" w:rsidRDefault="0093437F" w:rsidP="0093437F">
      <w:pPr>
        <w:tabs>
          <w:tab w:val="left" w:pos="8295"/>
        </w:tabs>
        <w:rPr>
          <w:rFonts w:ascii="Times New Roman" w:hAnsi="Times New Roman" w:cs="Times New Roman"/>
          <w:sz w:val="23"/>
          <w:szCs w:val="23"/>
        </w:rPr>
      </w:pPr>
    </w:p>
    <w:p w14:paraId="12F6FF36" w14:textId="77777777" w:rsidR="0093437F" w:rsidRDefault="0093437F" w:rsidP="0093437F">
      <w:pPr>
        <w:tabs>
          <w:tab w:val="left" w:pos="8295"/>
        </w:tabs>
        <w:rPr>
          <w:rFonts w:ascii="Times New Roman" w:hAnsi="Times New Roman" w:cs="Times New Roman"/>
          <w:sz w:val="23"/>
          <w:szCs w:val="23"/>
        </w:rPr>
      </w:pPr>
      <w:r w:rsidRPr="00AC20B7">
        <w:rPr>
          <w:rFonts w:ascii="Times New Roman" w:hAnsi="Times New Roman" w:cs="Times New Roman"/>
          <w:sz w:val="23"/>
          <w:szCs w:val="23"/>
        </w:rPr>
        <w:t xml:space="preserve">Project Title: </w:t>
      </w:r>
    </w:p>
    <w:p w14:paraId="0AB17533"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1. I / We agree to abide by the terms and conditions of the grant set forth by DST including time submission of annual Audited Statements of Accounts and Utilization Certificates. </w:t>
      </w:r>
    </w:p>
    <w:p w14:paraId="2AD7C5CB"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2. I/ We did not submit the project proposal elsewhere for financial support. </w:t>
      </w:r>
    </w:p>
    <w:p w14:paraId="50CBCBF9" w14:textId="77777777" w:rsidR="0093437F" w:rsidRDefault="0093437F" w:rsidP="0093437F">
      <w:pPr>
        <w:tabs>
          <w:tab w:val="left" w:pos="8295"/>
        </w:tabs>
        <w:jc w:val="both"/>
        <w:rPr>
          <w:rFonts w:ascii="Times New Roman" w:hAnsi="Times New Roman" w:cs="Times New Roman"/>
          <w:sz w:val="23"/>
          <w:szCs w:val="23"/>
        </w:rPr>
      </w:pPr>
      <w:r>
        <w:rPr>
          <w:rFonts w:ascii="Times New Roman" w:hAnsi="Times New Roman" w:cs="Times New Roman"/>
          <w:sz w:val="23"/>
          <w:szCs w:val="23"/>
        </w:rPr>
        <w:t xml:space="preserve">3. </w:t>
      </w:r>
      <w:r w:rsidRPr="009A736E">
        <w:rPr>
          <w:rFonts w:ascii="Times New Roman" w:hAnsi="Times New Roman" w:cs="Times New Roman"/>
          <w:sz w:val="23"/>
          <w:szCs w:val="23"/>
        </w:rPr>
        <w:t>We have explored and ensured that equipment and basic facilities will actually be available as and when required</w:t>
      </w:r>
      <w:r>
        <w:rPr>
          <w:rFonts w:ascii="Times New Roman" w:hAnsi="Times New Roman" w:cs="Times New Roman"/>
          <w:sz w:val="23"/>
          <w:szCs w:val="23"/>
        </w:rPr>
        <w:t xml:space="preserve"> </w:t>
      </w:r>
      <w:r w:rsidRPr="009A736E">
        <w:rPr>
          <w:rFonts w:ascii="Times New Roman" w:hAnsi="Times New Roman" w:cs="Times New Roman"/>
          <w:sz w:val="23"/>
          <w:szCs w:val="23"/>
        </w:rPr>
        <w:t>for the purpose of the project. We shall not request financial support under this project, for procurement of these</w:t>
      </w:r>
      <w:r>
        <w:rPr>
          <w:rFonts w:ascii="Times New Roman" w:hAnsi="Times New Roman" w:cs="Times New Roman"/>
          <w:sz w:val="23"/>
          <w:szCs w:val="23"/>
        </w:rPr>
        <w:t xml:space="preserve"> </w:t>
      </w:r>
      <w:r w:rsidRPr="009A736E">
        <w:rPr>
          <w:rFonts w:ascii="Times New Roman" w:hAnsi="Times New Roman" w:cs="Times New Roman"/>
          <w:sz w:val="23"/>
          <w:szCs w:val="23"/>
        </w:rPr>
        <w:t>items.</w:t>
      </w:r>
    </w:p>
    <w:p w14:paraId="355CFC2E" w14:textId="77777777" w:rsidR="0093437F" w:rsidRDefault="0093437F" w:rsidP="0093437F">
      <w:pPr>
        <w:tabs>
          <w:tab w:val="left" w:pos="8295"/>
        </w:tabs>
        <w:jc w:val="both"/>
        <w:rPr>
          <w:rFonts w:ascii="Times New Roman" w:hAnsi="Times New Roman" w:cs="Times New Roman"/>
          <w:sz w:val="23"/>
          <w:szCs w:val="23"/>
        </w:rPr>
      </w:pPr>
    </w:p>
    <w:p w14:paraId="4B4339B1" w14:textId="77777777" w:rsidR="0093437F" w:rsidRDefault="0093437F" w:rsidP="0093437F">
      <w:pPr>
        <w:tabs>
          <w:tab w:val="left" w:pos="8295"/>
        </w:tabs>
        <w:jc w:val="both"/>
        <w:rPr>
          <w:rFonts w:ascii="Times New Roman" w:hAnsi="Times New Roman" w:cs="Times New Roman"/>
          <w:sz w:val="23"/>
          <w:szCs w:val="23"/>
        </w:rPr>
      </w:pPr>
      <w:r>
        <w:rPr>
          <w:rFonts w:ascii="Times New Roman" w:hAnsi="Times New Roman" w:cs="Times New Roman"/>
          <w:sz w:val="23"/>
          <w:szCs w:val="23"/>
        </w:rPr>
        <w:t>4</w:t>
      </w:r>
      <w:r w:rsidRPr="00AC20B7">
        <w:rPr>
          <w:rFonts w:ascii="Times New Roman" w:hAnsi="Times New Roman" w:cs="Times New Roman"/>
          <w:sz w:val="23"/>
          <w:szCs w:val="23"/>
        </w:rPr>
        <w:t xml:space="preserve">. I/ We have enclosed the necessary documents as required. The list of documents enclosed is given below: </w:t>
      </w:r>
    </w:p>
    <w:p w14:paraId="6D0911FE" w14:textId="77777777" w:rsidR="0093437F" w:rsidRDefault="0093437F" w:rsidP="0093437F">
      <w:pPr>
        <w:tabs>
          <w:tab w:val="left" w:pos="8295"/>
        </w:tabs>
        <w:jc w:val="both"/>
        <w:rPr>
          <w:rFonts w:ascii="Times New Roman" w:hAnsi="Times New Roman" w:cs="Times New Roman"/>
          <w:sz w:val="23"/>
          <w:szCs w:val="23"/>
        </w:rPr>
      </w:pPr>
    </w:p>
    <w:p w14:paraId="10041D2F" w14:textId="77777777" w:rsidR="0093437F" w:rsidRDefault="0093437F" w:rsidP="0093437F">
      <w:pPr>
        <w:tabs>
          <w:tab w:val="left" w:pos="8295"/>
        </w:tabs>
        <w:ind w:left="567"/>
        <w:jc w:val="both"/>
        <w:rPr>
          <w:rFonts w:ascii="Times New Roman" w:hAnsi="Times New Roman" w:cs="Times New Roman"/>
          <w:sz w:val="23"/>
          <w:szCs w:val="23"/>
        </w:rPr>
      </w:pP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Item </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No. of Copies </w:t>
      </w:r>
    </w:p>
    <w:p w14:paraId="08E05ABC"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A. </w:t>
      </w:r>
      <w:r w:rsidRPr="00427480">
        <w:rPr>
          <w:rFonts w:ascii="Times New Roman" w:hAnsi="Times New Roman" w:cs="Times New Roman"/>
          <w:sz w:val="23"/>
          <w:szCs w:val="23"/>
        </w:rPr>
        <w:t>Endorsement from the Head of the Institution (on letter head)</w:t>
      </w:r>
      <w:r>
        <w:rPr>
          <w:rFonts w:ascii="Times New Roman" w:hAnsi="Times New Roman" w:cs="Times New Roman"/>
          <w:sz w:val="23"/>
          <w:szCs w:val="23"/>
        </w:rPr>
        <w:t xml:space="preserve"> </w:t>
      </w:r>
    </w:p>
    <w:p w14:paraId="22059CCA"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B. </w:t>
      </w:r>
      <w:r w:rsidRPr="00427480">
        <w:rPr>
          <w:rFonts w:ascii="Times New Roman" w:hAnsi="Times New Roman" w:cs="Times New Roman"/>
          <w:sz w:val="23"/>
          <w:szCs w:val="23"/>
        </w:rPr>
        <w:t>Certificate from Investigator</w:t>
      </w:r>
    </w:p>
    <w:p w14:paraId="4C5CB797" w14:textId="77777777" w:rsidR="0093437F" w:rsidRDefault="0093437F" w:rsidP="0093437F">
      <w:pPr>
        <w:tabs>
          <w:tab w:val="left" w:pos="8295"/>
        </w:tabs>
        <w:ind w:left="567"/>
        <w:jc w:val="both"/>
        <w:rPr>
          <w:rFonts w:ascii="Times New Roman" w:hAnsi="Times New Roman" w:cs="Times New Roman"/>
          <w:sz w:val="23"/>
          <w:szCs w:val="23"/>
        </w:rPr>
      </w:pPr>
      <w:r w:rsidRPr="00AC20B7">
        <w:rPr>
          <w:rFonts w:ascii="Times New Roman" w:hAnsi="Times New Roman" w:cs="Times New Roman"/>
          <w:sz w:val="23"/>
          <w:szCs w:val="23"/>
        </w:rPr>
        <w:t xml:space="preserve">C. </w:t>
      </w:r>
      <w:r w:rsidRPr="00427480">
        <w:rPr>
          <w:rFonts w:ascii="Times New Roman" w:hAnsi="Times New Roman" w:cs="Times New Roman"/>
          <w:sz w:val="23"/>
          <w:szCs w:val="23"/>
        </w:rPr>
        <w:t>Name and address of experts/institution interested in the subject/ outcome of the project</w:t>
      </w:r>
    </w:p>
    <w:p w14:paraId="1BFBFD44" w14:textId="77777777" w:rsidR="0093437F" w:rsidRDefault="0093437F" w:rsidP="0093437F">
      <w:pPr>
        <w:tabs>
          <w:tab w:val="left" w:pos="8295"/>
        </w:tabs>
        <w:jc w:val="both"/>
        <w:rPr>
          <w:rFonts w:ascii="Times New Roman" w:hAnsi="Times New Roman" w:cs="Times New Roman"/>
          <w:sz w:val="23"/>
          <w:szCs w:val="23"/>
        </w:rPr>
      </w:pPr>
    </w:p>
    <w:p w14:paraId="2D2FD247" w14:textId="77777777" w:rsidR="0093437F" w:rsidRDefault="0093437F" w:rsidP="0093437F">
      <w:pPr>
        <w:tabs>
          <w:tab w:val="left" w:pos="8295"/>
        </w:tabs>
        <w:jc w:val="both"/>
        <w:rPr>
          <w:rFonts w:ascii="Times New Roman" w:hAnsi="Times New Roman" w:cs="Times New Roman"/>
          <w:sz w:val="23"/>
          <w:szCs w:val="23"/>
        </w:rPr>
      </w:pPr>
    </w:p>
    <w:p w14:paraId="1EA2A697" w14:textId="77777777" w:rsidR="0093437F" w:rsidRDefault="0093437F" w:rsidP="0093437F">
      <w:pPr>
        <w:tabs>
          <w:tab w:val="left" w:pos="8295"/>
        </w:tabs>
        <w:jc w:val="both"/>
        <w:rPr>
          <w:rFonts w:ascii="Times New Roman" w:hAnsi="Times New Roman" w:cs="Times New Roman"/>
          <w:sz w:val="23"/>
          <w:szCs w:val="23"/>
        </w:rPr>
      </w:pPr>
    </w:p>
    <w:p w14:paraId="60DDBC8E" w14:textId="77777777" w:rsidR="0093437F" w:rsidRDefault="0093437F" w:rsidP="0093437F">
      <w:pPr>
        <w:tabs>
          <w:tab w:val="left" w:pos="8295"/>
        </w:tabs>
        <w:jc w:val="both"/>
        <w:rPr>
          <w:rFonts w:ascii="Times New Roman" w:hAnsi="Times New Roman" w:cs="Times New Roman"/>
          <w:sz w:val="23"/>
          <w:szCs w:val="23"/>
        </w:rPr>
      </w:pPr>
      <w:r w:rsidRPr="00AC20B7">
        <w:rPr>
          <w:rFonts w:ascii="Times New Roman" w:hAnsi="Times New Roman" w:cs="Times New Roman"/>
          <w:sz w:val="23"/>
          <w:szCs w:val="23"/>
        </w:rPr>
        <w:t xml:space="preserve">Date: </w:t>
      </w:r>
      <w:r>
        <w:rPr>
          <w:rFonts w:ascii="Times New Roman" w:hAnsi="Times New Roman" w:cs="Times New Roman"/>
          <w:sz w:val="23"/>
          <w:szCs w:val="23"/>
        </w:rPr>
        <w:t xml:space="preserve">                                                                           </w:t>
      </w:r>
      <w:r w:rsidRPr="00AC20B7">
        <w:rPr>
          <w:rFonts w:ascii="Times New Roman" w:hAnsi="Times New Roman" w:cs="Times New Roman"/>
          <w:sz w:val="23"/>
          <w:szCs w:val="23"/>
        </w:rPr>
        <w:t xml:space="preserve">Name and Signature of Principal Investigator </w:t>
      </w:r>
    </w:p>
    <w:p w14:paraId="35977B4A" w14:textId="77777777" w:rsidR="0093437F" w:rsidRDefault="0093437F" w:rsidP="0093437F">
      <w:pPr>
        <w:tabs>
          <w:tab w:val="left" w:pos="8295"/>
        </w:tabs>
        <w:rPr>
          <w:rFonts w:ascii="Times New Roman" w:hAnsi="Times New Roman" w:cs="Times New Roman"/>
          <w:sz w:val="23"/>
          <w:szCs w:val="23"/>
        </w:rPr>
      </w:pPr>
    </w:p>
    <w:p w14:paraId="0F618859" w14:textId="77777777" w:rsidR="0093437F" w:rsidRDefault="0093437F" w:rsidP="0093437F">
      <w:pPr>
        <w:tabs>
          <w:tab w:val="left" w:pos="8295"/>
        </w:tabs>
        <w:rPr>
          <w:rFonts w:ascii="Times New Roman" w:hAnsi="Times New Roman" w:cs="Times New Roman"/>
          <w:sz w:val="23"/>
          <w:szCs w:val="23"/>
        </w:rPr>
      </w:pPr>
      <w:r w:rsidRPr="00AC20B7">
        <w:rPr>
          <w:rFonts w:ascii="Times New Roman" w:hAnsi="Times New Roman" w:cs="Times New Roman"/>
          <w:sz w:val="23"/>
          <w:szCs w:val="23"/>
        </w:rPr>
        <w:t>Place</w:t>
      </w:r>
      <w:r>
        <w:rPr>
          <w:rFonts w:ascii="Times New Roman" w:hAnsi="Times New Roman" w:cs="Times New Roman"/>
          <w:sz w:val="23"/>
          <w:szCs w:val="23"/>
        </w:rPr>
        <w:t>:</w:t>
      </w:r>
      <w:r w:rsidRPr="00AC20B7">
        <w:rPr>
          <w:rFonts w:ascii="Times New Roman" w:hAnsi="Times New Roman" w:cs="Times New Roman"/>
          <w:sz w:val="23"/>
          <w:szCs w:val="23"/>
        </w:rPr>
        <w:t xml:space="preserve"> </w:t>
      </w:r>
      <w:r>
        <w:rPr>
          <w:rFonts w:ascii="Times New Roman" w:hAnsi="Times New Roman" w:cs="Times New Roman"/>
          <w:sz w:val="23"/>
          <w:szCs w:val="23"/>
        </w:rPr>
        <w:t xml:space="preserve">                                                                           </w:t>
      </w:r>
      <w:r w:rsidRPr="00AC20B7">
        <w:rPr>
          <w:rFonts w:ascii="Times New Roman" w:hAnsi="Times New Roman" w:cs="Times New Roman"/>
          <w:sz w:val="23"/>
          <w:szCs w:val="23"/>
        </w:rPr>
        <w:t>Name and Signature of Co-Investigator</w:t>
      </w:r>
    </w:p>
    <w:p w14:paraId="460039C6" w14:textId="77777777" w:rsidR="00CE0FAC" w:rsidRDefault="00CE0FAC" w:rsidP="00961C74">
      <w:pPr>
        <w:spacing w:after="0" w:line="240" w:lineRule="auto"/>
        <w:rPr>
          <w:rFonts w:ascii="Cambria" w:hAnsi="Cambria"/>
        </w:rPr>
      </w:pPr>
    </w:p>
    <w:sectPr w:rsidR="00CE0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521"/>
    <w:multiLevelType w:val="hybridMultilevel"/>
    <w:tmpl w:val="9E7A35C4"/>
    <w:lvl w:ilvl="0" w:tplc="4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C0E1E"/>
    <w:multiLevelType w:val="hybridMultilevel"/>
    <w:tmpl w:val="163675EC"/>
    <w:lvl w:ilvl="0" w:tplc="40090015">
      <w:start w:val="1"/>
      <w:numFmt w:val="upp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5A6142"/>
    <w:multiLevelType w:val="hybridMultilevel"/>
    <w:tmpl w:val="C8B69F66"/>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3" w15:restartNumberingAfterBreak="0">
    <w:nsid w:val="0BDA516F"/>
    <w:multiLevelType w:val="hybridMultilevel"/>
    <w:tmpl w:val="C38433DA"/>
    <w:lvl w:ilvl="0" w:tplc="712629EA">
      <w:start w:val="1"/>
      <w:numFmt w:val="bullet"/>
      <w:lvlText w:val=""/>
      <w:lvlJc w:val="left"/>
      <w:pPr>
        <w:tabs>
          <w:tab w:val="num" w:pos="720"/>
        </w:tabs>
        <w:ind w:left="720" w:hanging="360"/>
      </w:pPr>
      <w:rPr>
        <w:rFonts w:ascii="Wingdings" w:hAnsi="Wingdings" w:hint="default"/>
      </w:rPr>
    </w:lvl>
    <w:lvl w:ilvl="1" w:tplc="68842600">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360"/>
      </w:pPr>
      <w:rPr>
        <w:rFonts w:hint="default"/>
      </w:rPr>
    </w:lvl>
    <w:lvl w:ilvl="3" w:tplc="0BB68C1A">
      <w:start w:val="2"/>
      <w:numFmt w:val="bullet"/>
      <w:lvlText w:val="-"/>
      <w:lvlJc w:val="left"/>
      <w:pPr>
        <w:ind w:left="2880" w:hanging="360"/>
      </w:pPr>
      <w:rPr>
        <w:rFonts w:ascii="Arial" w:eastAsiaTheme="minorHAnsi" w:hAnsi="Arial" w:cs="Arial" w:hint="default"/>
      </w:rPr>
    </w:lvl>
    <w:lvl w:ilvl="4" w:tplc="31D05DF4">
      <w:start w:val="1"/>
      <w:numFmt w:val="bullet"/>
      <w:lvlText w:val=""/>
      <w:lvlJc w:val="left"/>
      <w:pPr>
        <w:tabs>
          <w:tab w:val="num" w:pos="3600"/>
        </w:tabs>
        <w:ind w:left="3600" w:hanging="360"/>
      </w:pPr>
      <w:rPr>
        <w:rFonts w:ascii="Wingdings" w:hAnsi="Wingdings" w:hint="default"/>
      </w:rPr>
    </w:lvl>
    <w:lvl w:ilvl="5" w:tplc="8A9AD4AC">
      <w:start w:val="1"/>
      <w:numFmt w:val="decimal"/>
      <w:lvlText w:val="%6."/>
      <w:lvlJc w:val="left"/>
      <w:pPr>
        <w:ind w:left="4320" w:hanging="360"/>
      </w:pPr>
      <w:rPr>
        <w:rFonts w:hint="default"/>
        <w:b/>
        <w:bCs/>
        <w:color w:val="auto"/>
      </w:rPr>
    </w:lvl>
    <w:lvl w:ilvl="6" w:tplc="495E0DF6" w:tentative="1">
      <w:start w:val="1"/>
      <w:numFmt w:val="bullet"/>
      <w:lvlText w:val=""/>
      <w:lvlJc w:val="left"/>
      <w:pPr>
        <w:tabs>
          <w:tab w:val="num" w:pos="5040"/>
        </w:tabs>
        <w:ind w:left="5040" w:hanging="360"/>
      </w:pPr>
      <w:rPr>
        <w:rFonts w:ascii="Wingdings" w:hAnsi="Wingdings" w:hint="default"/>
      </w:rPr>
    </w:lvl>
    <w:lvl w:ilvl="7" w:tplc="E8B28C0E" w:tentative="1">
      <w:start w:val="1"/>
      <w:numFmt w:val="bullet"/>
      <w:lvlText w:val=""/>
      <w:lvlJc w:val="left"/>
      <w:pPr>
        <w:tabs>
          <w:tab w:val="num" w:pos="5760"/>
        </w:tabs>
        <w:ind w:left="5760" w:hanging="360"/>
      </w:pPr>
      <w:rPr>
        <w:rFonts w:ascii="Wingdings" w:hAnsi="Wingdings" w:hint="default"/>
      </w:rPr>
    </w:lvl>
    <w:lvl w:ilvl="8" w:tplc="7A1028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B3133"/>
    <w:multiLevelType w:val="hybridMultilevel"/>
    <w:tmpl w:val="4D6476DA"/>
    <w:lvl w:ilvl="0" w:tplc="4009001B">
      <w:start w:val="1"/>
      <w:numFmt w:val="lowerRoman"/>
      <w:lvlText w:val="%1."/>
      <w:lvlJc w:val="right"/>
      <w:pPr>
        <w:tabs>
          <w:tab w:val="num" w:pos="1080"/>
        </w:tabs>
        <w:ind w:left="1080" w:hanging="360"/>
      </w:pPr>
      <w:rPr>
        <w:rFonts w:hint="default"/>
      </w:rPr>
    </w:lvl>
    <w:lvl w:ilvl="1" w:tplc="40090003" w:tentative="1">
      <w:start w:val="1"/>
      <w:numFmt w:val="bullet"/>
      <w:lvlText w:val="o"/>
      <w:lvlJc w:val="left"/>
      <w:pPr>
        <w:tabs>
          <w:tab w:val="num" w:pos="2160"/>
        </w:tabs>
        <w:ind w:left="2160" w:hanging="360"/>
      </w:pPr>
      <w:rPr>
        <w:rFonts w:ascii="Courier New" w:hAnsi="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E16C09"/>
    <w:multiLevelType w:val="hybridMultilevel"/>
    <w:tmpl w:val="A76A0E7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1C3812"/>
    <w:multiLevelType w:val="hybridMultilevel"/>
    <w:tmpl w:val="E954DDB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39D4CBBA">
      <w:start w:val="4"/>
      <w:numFmt w:val="decimal"/>
      <w:lvlText w:val="%4."/>
      <w:lvlJc w:val="left"/>
      <w:pPr>
        <w:ind w:left="2880" w:hanging="360"/>
      </w:pPr>
      <w:rPr>
        <w:rFonts w:hint="default"/>
        <w:b/>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2B7F83"/>
    <w:multiLevelType w:val="hybridMultilevel"/>
    <w:tmpl w:val="5338EB7C"/>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tabs>
          <w:tab w:val="num" w:pos="1800"/>
        </w:tabs>
        <w:ind w:left="1800" w:hanging="360"/>
      </w:pPr>
      <w:rPr>
        <w:rFonts w:ascii="Courier New" w:hAnsi="Courier New" w:hint="default"/>
      </w:rPr>
    </w:lvl>
    <w:lvl w:ilvl="2" w:tplc="40090005" w:tentative="1">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366DFA"/>
    <w:multiLevelType w:val="multilevel"/>
    <w:tmpl w:val="A378E10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7E46E75"/>
    <w:multiLevelType w:val="hybridMultilevel"/>
    <w:tmpl w:val="52B2100A"/>
    <w:lvl w:ilvl="0" w:tplc="40090017">
      <w:start w:val="1"/>
      <w:numFmt w:val="lowerLetter"/>
      <w:lvlText w:val="%1)"/>
      <w:lvlJc w:val="left"/>
      <w:pPr>
        <w:tabs>
          <w:tab w:val="num" w:pos="720"/>
        </w:tabs>
        <w:ind w:left="720" w:hanging="360"/>
      </w:pPr>
    </w:lvl>
    <w:lvl w:ilvl="1" w:tplc="40090001">
      <w:start w:val="1"/>
      <w:numFmt w:val="bullet"/>
      <w:lvlText w:val=""/>
      <w:lvlJc w:val="left"/>
      <w:pPr>
        <w:tabs>
          <w:tab w:val="num" w:pos="1440"/>
        </w:tabs>
        <w:ind w:left="1440" w:hanging="360"/>
      </w:pPr>
      <w:rPr>
        <w:rFonts w:ascii="Symbol" w:hAnsi="Symbol" w:hint="default"/>
      </w:rPr>
    </w:lvl>
    <w:lvl w:ilvl="2" w:tplc="20863920">
      <w:start w:val="1"/>
      <w:numFmt w:val="decimal"/>
      <w:lvlText w:val="%3."/>
      <w:lvlJc w:val="left"/>
      <w:pPr>
        <w:ind w:left="2340" w:hanging="360"/>
      </w:pPr>
      <w:rPr>
        <w:rFonts w:hint="default"/>
        <w:b/>
        <w:u w:val="single"/>
      </w:rPr>
    </w:lvl>
    <w:lvl w:ilvl="3" w:tplc="D3A63B08">
      <w:start w:val="3"/>
      <w:numFmt w:val="decimal"/>
      <w:lvlText w:val="%4."/>
      <w:lvlJc w:val="left"/>
      <w:pPr>
        <w:ind w:left="2880" w:hanging="360"/>
      </w:pPr>
      <w:rPr>
        <w:rFonts w:hint="default"/>
      </w:r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15:restartNumberingAfterBreak="0">
    <w:nsid w:val="3EEA500E"/>
    <w:multiLevelType w:val="hybridMultilevel"/>
    <w:tmpl w:val="C63C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E44A3"/>
    <w:multiLevelType w:val="hybridMultilevel"/>
    <w:tmpl w:val="A74CB702"/>
    <w:lvl w:ilvl="0" w:tplc="40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7E153D"/>
    <w:multiLevelType w:val="hybridMultilevel"/>
    <w:tmpl w:val="120CA278"/>
    <w:lvl w:ilvl="0" w:tplc="F6942FE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50477393"/>
    <w:multiLevelType w:val="hybridMultilevel"/>
    <w:tmpl w:val="487ADAE4"/>
    <w:lvl w:ilvl="0" w:tplc="68842600">
      <w:start w:val="1"/>
      <w:numFmt w:val="lowerLetter"/>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C625F2"/>
    <w:multiLevelType w:val="hybridMultilevel"/>
    <w:tmpl w:val="487ADAE4"/>
    <w:lvl w:ilvl="0" w:tplc="68842600">
      <w:start w:val="1"/>
      <w:numFmt w:val="lowerLetter"/>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6957B7"/>
    <w:multiLevelType w:val="hybridMultilevel"/>
    <w:tmpl w:val="947859F6"/>
    <w:lvl w:ilvl="0" w:tplc="844E18CA">
      <w:start w:val="1"/>
      <w:numFmt w:val="lowerRoman"/>
      <w:lvlText w:val="%1."/>
      <w:lvlJc w:val="left"/>
      <w:pPr>
        <w:ind w:left="1800" w:hanging="360"/>
      </w:pPr>
      <w:rPr>
        <w:rFonts w:ascii="Arial" w:eastAsiaTheme="minorHAnsi" w:hAnsi="Arial" w:cs="Arial"/>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6DAF20E4"/>
    <w:multiLevelType w:val="hybridMultilevel"/>
    <w:tmpl w:val="EEC0E40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641909"/>
    <w:multiLevelType w:val="multilevel"/>
    <w:tmpl w:val="5B0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1824BE"/>
    <w:multiLevelType w:val="hybridMultilevel"/>
    <w:tmpl w:val="A76A0E7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3140656">
    <w:abstractNumId w:val="1"/>
  </w:num>
  <w:num w:numId="2" w16cid:durableId="424418362">
    <w:abstractNumId w:val="3"/>
  </w:num>
  <w:num w:numId="3" w16cid:durableId="2116902230">
    <w:abstractNumId w:val="9"/>
  </w:num>
  <w:num w:numId="4" w16cid:durableId="1052577819">
    <w:abstractNumId w:val="7"/>
  </w:num>
  <w:num w:numId="5" w16cid:durableId="859511296">
    <w:abstractNumId w:val="6"/>
  </w:num>
  <w:num w:numId="6" w16cid:durableId="1737514368">
    <w:abstractNumId w:val="15"/>
  </w:num>
  <w:num w:numId="7" w16cid:durableId="1897617760">
    <w:abstractNumId w:val="4"/>
  </w:num>
  <w:num w:numId="8" w16cid:durableId="1921602339">
    <w:abstractNumId w:val="13"/>
  </w:num>
  <w:num w:numId="9" w16cid:durableId="719014444">
    <w:abstractNumId w:val="16"/>
  </w:num>
  <w:num w:numId="10" w16cid:durableId="886988241">
    <w:abstractNumId w:val="18"/>
  </w:num>
  <w:num w:numId="11" w16cid:durableId="903485406">
    <w:abstractNumId w:val="5"/>
  </w:num>
  <w:num w:numId="12" w16cid:durableId="1125736104">
    <w:abstractNumId w:val="14"/>
  </w:num>
  <w:num w:numId="13" w16cid:durableId="2001349405">
    <w:abstractNumId w:val="12"/>
  </w:num>
  <w:num w:numId="14" w16cid:durableId="100246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6844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2344611">
    <w:abstractNumId w:val="12"/>
  </w:num>
  <w:num w:numId="17" w16cid:durableId="1134179457">
    <w:abstractNumId w:val="2"/>
  </w:num>
  <w:num w:numId="18" w16cid:durableId="114250477">
    <w:abstractNumId w:val="8"/>
  </w:num>
  <w:num w:numId="19" w16cid:durableId="127208726">
    <w:abstractNumId w:val="17"/>
  </w:num>
  <w:num w:numId="20" w16cid:durableId="1386485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18"/>
    <w:rsid w:val="000232A6"/>
    <w:rsid w:val="00032463"/>
    <w:rsid w:val="00034B6D"/>
    <w:rsid w:val="000668EC"/>
    <w:rsid w:val="00080FF4"/>
    <w:rsid w:val="000F3ACA"/>
    <w:rsid w:val="00106D8D"/>
    <w:rsid w:val="00122638"/>
    <w:rsid w:val="00142698"/>
    <w:rsid w:val="00144454"/>
    <w:rsid w:val="00166853"/>
    <w:rsid w:val="001706F1"/>
    <w:rsid w:val="0017767E"/>
    <w:rsid w:val="00190D69"/>
    <w:rsid w:val="0019177A"/>
    <w:rsid w:val="001B6B8D"/>
    <w:rsid w:val="001B711D"/>
    <w:rsid w:val="00266438"/>
    <w:rsid w:val="00277064"/>
    <w:rsid w:val="002878B1"/>
    <w:rsid w:val="002A5518"/>
    <w:rsid w:val="002E7846"/>
    <w:rsid w:val="00322A05"/>
    <w:rsid w:val="0033558B"/>
    <w:rsid w:val="003D2784"/>
    <w:rsid w:val="00401CEC"/>
    <w:rsid w:val="004419F3"/>
    <w:rsid w:val="00443DB1"/>
    <w:rsid w:val="004707B6"/>
    <w:rsid w:val="004847F7"/>
    <w:rsid w:val="004A00D0"/>
    <w:rsid w:val="004C2791"/>
    <w:rsid w:val="004D1068"/>
    <w:rsid w:val="004F01B2"/>
    <w:rsid w:val="00560DE4"/>
    <w:rsid w:val="00596BCA"/>
    <w:rsid w:val="005F67D8"/>
    <w:rsid w:val="00600C9F"/>
    <w:rsid w:val="00623E7C"/>
    <w:rsid w:val="006602D6"/>
    <w:rsid w:val="006B14F7"/>
    <w:rsid w:val="006B3D5B"/>
    <w:rsid w:val="006C18ED"/>
    <w:rsid w:val="006D5D94"/>
    <w:rsid w:val="0070382B"/>
    <w:rsid w:val="007079EF"/>
    <w:rsid w:val="007605EB"/>
    <w:rsid w:val="00774AA2"/>
    <w:rsid w:val="007D243E"/>
    <w:rsid w:val="007D364B"/>
    <w:rsid w:val="007D4232"/>
    <w:rsid w:val="007F7FE9"/>
    <w:rsid w:val="008126F4"/>
    <w:rsid w:val="00843862"/>
    <w:rsid w:val="0086223A"/>
    <w:rsid w:val="00891C3B"/>
    <w:rsid w:val="0093437F"/>
    <w:rsid w:val="00961C74"/>
    <w:rsid w:val="0098442E"/>
    <w:rsid w:val="00986766"/>
    <w:rsid w:val="009B3575"/>
    <w:rsid w:val="009D2FFC"/>
    <w:rsid w:val="00A25C2C"/>
    <w:rsid w:val="00A43BBE"/>
    <w:rsid w:val="00A43D84"/>
    <w:rsid w:val="00A5071F"/>
    <w:rsid w:val="00A63819"/>
    <w:rsid w:val="00A77677"/>
    <w:rsid w:val="00A859D9"/>
    <w:rsid w:val="00AA4CDA"/>
    <w:rsid w:val="00AD7FD4"/>
    <w:rsid w:val="00B641DC"/>
    <w:rsid w:val="00B71DA6"/>
    <w:rsid w:val="00B776D6"/>
    <w:rsid w:val="00B92A07"/>
    <w:rsid w:val="00BE64AD"/>
    <w:rsid w:val="00BF2048"/>
    <w:rsid w:val="00BF487A"/>
    <w:rsid w:val="00C03EF6"/>
    <w:rsid w:val="00C13D22"/>
    <w:rsid w:val="00C57B11"/>
    <w:rsid w:val="00C71355"/>
    <w:rsid w:val="00C734C5"/>
    <w:rsid w:val="00CE0FAC"/>
    <w:rsid w:val="00D158D9"/>
    <w:rsid w:val="00D52D6C"/>
    <w:rsid w:val="00DB5540"/>
    <w:rsid w:val="00DD1EBE"/>
    <w:rsid w:val="00E46610"/>
    <w:rsid w:val="00EE0B57"/>
    <w:rsid w:val="00F07EC2"/>
    <w:rsid w:val="00F2162D"/>
    <w:rsid w:val="00F40014"/>
    <w:rsid w:val="00F57195"/>
    <w:rsid w:val="00F9423A"/>
    <w:rsid w:val="00F97A30"/>
    <w:rsid w:val="00FF3AC8"/>
    <w:rsid w:val="00FF7B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58D9"/>
  <w15:chartTrackingRefBased/>
  <w15:docId w15:val="{ECDE1C3F-3837-4048-BAAD-A7C8CEE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518"/>
    <w:rPr>
      <w:rFonts w:eastAsiaTheme="majorEastAsia" w:cstheme="majorBidi"/>
      <w:color w:val="272727" w:themeColor="text1" w:themeTint="D8"/>
    </w:rPr>
  </w:style>
  <w:style w:type="paragraph" w:styleId="Title">
    <w:name w:val="Title"/>
    <w:basedOn w:val="Normal"/>
    <w:next w:val="Normal"/>
    <w:link w:val="TitleChar"/>
    <w:uiPriority w:val="10"/>
    <w:qFormat/>
    <w:rsid w:val="002A5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518"/>
    <w:pPr>
      <w:spacing w:before="160"/>
      <w:jc w:val="center"/>
    </w:pPr>
    <w:rPr>
      <w:i/>
      <w:iCs/>
      <w:color w:val="404040" w:themeColor="text1" w:themeTint="BF"/>
    </w:rPr>
  </w:style>
  <w:style w:type="character" w:customStyle="1" w:styleId="QuoteChar">
    <w:name w:val="Quote Char"/>
    <w:basedOn w:val="DefaultParagraphFont"/>
    <w:link w:val="Quote"/>
    <w:uiPriority w:val="29"/>
    <w:rsid w:val="002A5518"/>
    <w:rPr>
      <w:i/>
      <w:iCs/>
      <w:color w:val="404040" w:themeColor="text1" w:themeTint="BF"/>
    </w:rPr>
  </w:style>
  <w:style w:type="paragraph" w:styleId="ListParagraph">
    <w:name w:val="List Paragraph"/>
    <w:aliases w:val="Yellow Bullet,Normal bullet 2,Paragraph,Bullet list,Numbered List,Citation List,List Paragraph (numbered (a)),List Paragraph1,Heading 2_sj,Paragraphe de liste PBLH,Figure_name,Equipment,Numbered Indented Text,lp1,List Paragraph11,Dot pt"/>
    <w:basedOn w:val="Normal"/>
    <w:link w:val="ListParagraphChar"/>
    <w:uiPriority w:val="1"/>
    <w:qFormat/>
    <w:rsid w:val="002A5518"/>
    <w:pPr>
      <w:ind w:left="720"/>
      <w:contextualSpacing/>
    </w:pPr>
  </w:style>
  <w:style w:type="character" w:styleId="IntenseEmphasis">
    <w:name w:val="Intense Emphasis"/>
    <w:basedOn w:val="DefaultParagraphFont"/>
    <w:uiPriority w:val="21"/>
    <w:qFormat/>
    <w:rsid w:val="002A5518"/>
    <w:rPr>
      <w:i/>
      <w:iCs/>
      <w:color w:val="0F4761" w:themeColor="accent1" w:themeShade="BF"/>
    </w:rPr>
  </w:style>
  <w:style w:type="paragraph" w:styleId="IntenseQuote">
    <w:name w:val="Intense Quote"/>
    <w:basedOn w:val="Normal"/>
    <w:next w:val="Normal"/>
    <w:link w:val="IntenseQuoteChar"/>
    <w:uiPriority w:val="30"/>
    <w:qFormat/>
    <w:rsid w:val="002A5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518"/>
    <w:rPr>
      <w:i/>
      <w:iCs/>
      <w:color w:val="0F4761" w:themeColor="accent1" w:themeShade="BF"/>
    </w:rPr>
  </w:style>
  <w:style w:type="character" w:styleId="IntenseReference">
    <w:name w:val="Intense Reference"/>
    <w:basedOn w:val="DefaultParagraphFont"/>
    <w:uiPriority w:val="32"/>
    <w:qFormat/>
    <w:rsid w:val="002A5518"/>
    <w:rPr>
      <w:b/>
      <w:bCs/>
      <w:smallCaps/>
      <w:color w:val="0F4761" w:themeColor="accent1" w:themeShade="BF"/>
      <w:spacing w:val="5"/>
    </w:rPr>
  </w:style>
  <w:style w:type="character" w:styleId="Strong">
    <w:name w:val="Strong"/>
    <w:basedOn w:val="DefaultParagraphFont"/>
    <w:qFormat/>
    <w:rsid w:val="00C13D22"/>
    <w:rPr>
      <w:b/>
      <w:bCs/>
    </w:rPr>
  </w:style>
  <w:style w:type="character" w:customStyle="1" w:styleId="uv3um">
    <w:name w:val="uv3um"/>
    <w:basedOn w:val="DefaultParagraphFont"/>
    <w:rsid w:val="00C13D22"/>
  </w:style>
  <w:style w:type="character" w:customStyle="1" w:styleId="ListParagraphChar">
    <w:name w:val="List Paragraph Char"/>
    <w:aliases w:val="Yellow Bullet Char,Normal bullet 2 Char,Paragraph Char,Bullet list Char,Numbered List Char,Citation List Char,List Paragraph (numbered (a)) Char,List Paragraph1 Char,Heading 2_sj Char,Paragraphe de liste PBLH Char,Figure_name Char"/>
    <w:link w:val="ListParagraph"/>
    <w:uiPriority w:val="34"/>
    <w:qFormat/>
    <w:rsid w:val="003D2784"/>
  </w:style>
  <w:style w:type="paragraph" w:customStyle="1" w:styleId="Normal1">
    <w:name w:val="Normal1"/>
    <w:rsid w:val="003D2784"/>
    <w:pPr>
      <w:spacing w:line="259" w:lineRule="auto"/>
    </w:pPr>
    <w:rPr>
      <w:rFonts w:ascii="Calibri" w:eastAsia="Calibri" w:hAnsi="Calibri" w:cs="Calibri"/>
      <w:kern w:val="0"/>
      <w:sz w:val="22"/>
      <w:szCs w:val="22"/>
      <w14:ligatures w14:val="none"/>
    </w:rPr>
  </w:style>
  <w:style w:type="character" w:styleId="Hyperlink">
    <w:name w:val="Hyperlink"/>
    <w:basedOn w:val="DefaultParagraphFont"/>
    <w:uiPriority w:val="99"/>
    <w:unhideWhenUsed/>
    <w:rsid w:val="003D2784"/>
    <w:rPr>
      <w:color w:val="467886" w:themeColor="hyperlink"/>
      <w:u w:val="single"/>
    </w:rPr>
  </w:style>
  <w:style w:type="paragraph" w:styleId="NormalWeb">
    <w:name w:val="Normal (Web)"/>
    <w:basedOn w:val="Normal"/>
    <w:semiHidden/>
    <w:unhideWhenUsed/>
    <w:rsid w:val="00961C74"/>
    <w:pPr>
      <w:spacing w:before="100" w:beforeAutospacing="1" w:after="100" w:afterAutospacing="1"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961C74"/>
    <w:pPr>
      <w:spacing w:after="0" w:line="240" w:lineRule="auto"/>
    </w:pPr>
    <w:rPr>
      <w:rFonts w:eastAsiaTheme="minorEastAsia"/>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54"/>
    <w:rPr>
      <w:rFonts w:ascii="Segoe UI" w:hAnsi="Segoe UI" w:cs="Segoe UI"/>
      <w:sz w:val="18"/>
      <w:szCs w:val="18"/>
    </w:rPr>
  </w:style>
  <w:style w:type="character" w:styleId="UnresolvedMention">
    <w:name w:val="Unresolved Mention"/>
    <w:basedOn w:val="DefaultParagraphFont"/>
    <w:uiPriority w:val="99"/>
    <w:semiHidden/>
    <w:unhideWhenUsed/>
    <w:rsid w:val="00A6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773">
      <w:bodyDiv w:val="1"/>
      <w:marLeft w:val="0"/>
      <w:marRight w:val="0"/>
      <w:marTop w:val="0"/>
      <w:marBottom w:val="0"/>
      <w:divBdr>
        <w:top w:val="none" w:sz="0" w:space="0" w:color="auto"/>
        <w:left w:val="none" w:sz="0" w:space="0" w:color="auto"/>
        <w:bottom w:val="none" w:sz="0" w:space="0" w:color="auto"/>
        <w:right w:val="none" w:sz="0" w:space="0" w:color="auto"/>
      </w:divBdr>
    </w:div>
    <w:div w:id="909970185">
      <w:bodyDiv w:val="1"/>
      <w:marLeft w:val="0"/>
      <w:marRight w:val="0"/>
      <w:marTop w:val="0"/>
      <w:marBottom w:val="0"/>
      <w:divBdr>
        <w:top w:val="none" w:sz="0" w:space="0" w:color="auto"/>
        <w:left w:val="none" w:sz="0" w:space="0" w:color="auto"/>
        <w:bottom w:val="none" w:sz="0" w:space="0" w:color="auto"/>
        <w:right w:val="none" w:sz="0" w:space="0" w:color="auto"/>
      </w:divBdr>
      <w:divsChild>
        <w:div w:id="1871062924">
          <w:marLeft w:val="0"/>
          <w:marRight w:val="0"/>
          <w:marTop w:val="0"/>
          <w:marBottom w:val="0"/>
          <w:divBdr>
            <w:top w:val="none" w:sz="0" w:space="0" w:color="auto"/>
            <w:left w:val="none" w:sz="0" w:space="0" w:color="auto"/>
            <w:bottom w:val="none" w:sz="0" w:space="0" w:color="auto"/>
            <w:right w:val="none" w:sz="0" w:space="0" w:color="auto"/>
          </w:divBdr>
        </w:div>
        <w:div w:id="725647258">
          <w:marLeft w:val="0"/>
          <w:marRight w:val="0"/>
          <w:marTop w:val="0"/>
          <w:marBottom w:val="0"/>
          <w:divBdr>
            <w:top w:val="none" w:sz="0" w:space="0" w:color="auto"/>
            <w:left w:val="none" w:sz="0" w:space="0" w:color="auto"/>
            <w:bottom w:val="none" w:sz="0" w:space="0" w:color="auto"/>
            <w:right w:val="none" w:sz="0" w:space="0" w:color="auto"/>
          </w:divBdr>
        </w:div>
        <w:div w:id="958608852">
          <w:marLeft w:val="0"/>
          <w:marRight w:val="0"/>
          <w:marTop w:val="0"/>
          <w:marBottom w:val="0"/>
          <w:divBdr>
            <w:top w:val="none" w:sz="0" w:space="0" w:color="auto"/>
            <w:left w:val="none" w:sz="0" w:space="0" w:color="auto"/>
            <w:bottom w:val="none" w:sz="0" w:space="0" w:color="auto"/>
            <w:right w:val="none" w:sz="0" w:space="0" w:color="auto"/>
          </w:divBdr>
        </w:div>
        <w:div w:id="1711344575">
          <w:marLeft w:val="0"/>
          <w:marRight w:val="0"/>
          <w:marTop w:val="0"/>
          <w:marBottom w:val="0"/>
          <w:divBdr>
            <w:top w:val="none" w:sz="0" w:space="0" w:color="auto"/>
            <w:left w:val="none" w:sz="0" w:space="0" w:color="auto"/>
            <w:bottom w:val="none" w:sz="0" w:space="0" w:color="auto"/>
            <w:right w:val="none" w:sz="0" w:space="0" w:color="auto"/>
          </w:divBdr>
        </w:div>
      </w:divsChild>
    </w:div>
    <w:div w:id="20067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 TargetMode="External"/><Relationship Id="rId3" Type="http://schemas.openxmlformats.org/officeDocument/2006/relationships/styles" Target="styles.xml"/><Relationship Id="rId7" Type="http://schemas.openxmlformats.org/officeDocument/2006/relationships/hyperlink" Target="http://upsssc.gov.in/AllNotificat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dst.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yank.44@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ACBF-0750-4032-BCE8-474AF8BD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Rabindra Panigrahy</dc:creator>
  <cp:keywords/>
  <dc:description/>
  <cp:lastModifiedBy>PMU</cp:lastModifiedBy>
  <cp:revision>4</cp:revision>
  <cp:lastPrinted>2025-05-01T11:36:00Z</cp:lastPrinted>
  <dcterms:created xsi:type="dcterms:W3CDTF">2025-05-23T09:36:00Z</dcterms:created>
  <dcterms:modified xsi:type="dcterms:W3CDTF">2025-05-23T09:37:00Z</dcterms:modified>
</cp:coreProperties>
</file>